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6"/>
        <w:tblW w:w="11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9315"/>
      </w:tblGrid>
      <w:tr w:rsidR="00BD5990" w:rsidTr="00B236E0">
        <w:trPr>
          <w:trHeight w:val="420"/>
        </w:trPr>
        <w:tc>
          <w:tcPr>
            <w:tcW w:w="11115" w:type="dxa"/>
            <w:gridSpan w:val="2"/>
            <w:shd w:val="clear" w:color="auto" w:fill="D9D9D9"/>
            <w:tcMar>
              <w:top w:w="100" w:type="dxa"/>
              <w:left w:w="100" w:type="dxa"/>
              <w:bottom w:w="100" w:type="dxa"/>
              <w:right w:w="100" w:type="dxa"/>
            </w:tcMar>
          </w:tcPr>
          <w:p w:rsidR="00BD5990" w:rsidRDefault="002354A9" w:rsidP="002354A9">
            <w:pPr>
              <w:widowControl w:val="0"/>
              <w:spacing w:line="240" w:lineRule="auto"/>
              <w:jc w:val="center"/>
              <w:rPr>
                <w:b/>
              </w:rPr>
            </w:pPr>
            <w:r>
              <w:rPr>
                <w:b/>
              </w:rPr>
              <w:t>5th Grade Science</w:t>
            </w:r>
          </w:p>
        </w:tc>
      </w:tr>
      <w:tr w:rsidR="00BD5990" w:rsidTr="00B236E0">
        <w:tc>
          <w:tcPr>
            <w:tcW w:w="1800" w:type="dxa"/>
            <w:shd w:val="clear" w:color="auto" w:fill="D9D9D9"/>
            <w:tcMar>
              <w:top w:w="100" w:type="dxa"/>
              <w:left w:w="100" w:type="dxa"/>
              <w:bottom w:w="100" w:type="dxa"/>
              <w:right w:w="100" w:type="dxa"/>
            </w:tcMar>
          </w:tcPr>
          <w:p w:rsidR="00BD5990" w:rsidRDefault="008C7A34">
            <w:pPr>
              <w:widowControl w:val="0"/>
              <w:spacing w:line="240" w:lineRule="auto"/>
              <w:rPr>
                <w:b/>
              </w:rPr>
            </w:pPr>
            <w:r>
              <w:rPr>
                <w:b/>
              </w:rPr>
              <w:t>Standard</w:t>
            </w:r>
          </w:p>
        </w:tc>
        <w:tc>
          <w:tcPr>
            <w:tcW w:w="9315" w:type="dxa"/>
            <w:shd w:val="clear" w:color="auto" w:fill="D9D9D9"/>
            <w:tcMar>
              <w:top w:w="100" w:type="dxa"/>
              <w:left w:w="100" w:type="dxa"/>
              <w:bottom w:w="100" w:type="dxa"/>
              <w:right w:w="100" w:type="dxa"/>
            </w:tcMar>
          </w:tcPr>
          <w:p w:rsidR="00BD5990" w:rsidRDefault="008C7A34">
            <w:pPr>
              <w:widowControl w:val="0"/>
              <w:spacing w:line="240" w:lineRule="auto"/>
              <w:rPr>
                <w:b/>
              </w:rPr>
            </w:pPr>
            <w:r>
              <w:rPr>
                <w:b/>
              </w:rPr>
              <w:t>3.0 Items</w:t>
            </w:r>
          </w:p>
        </w:tc>
      </w:tr>
      <w:tr w:rsidR="00BD5990" w:rsidTr="00B236E0">
        <w:trPr>
          <w:trHeight w:val="420"/>
        </w:trPr>
        <w:tc>
          <w:tcPr>
            <w:tcW w:w="1800" w:type="dxa"/>
            <w:vMerge w:val="restart"/>
            <w:shd w:val="clear" w:color="auto" w:fill="auto"/>
            <w:tcMar>
              <w:top w:w="100" w:type="dxa"/>
              <w:left w:w="100" w:type="dxa"/>
              <w:bottom w:w="100" w:type="dxa"/>
              <w:right w:w="100" w:type="dxa"/>
            </w:tcMar>
          </w:tcPr>
          <w:p w:rsidR="00BD5990" w:rsidRDefault="008C7A34">
            <w:pPr>
              <w:widowControl w:val="0"/>
              <w:spacing w:line="240" w:lineRule="auto"/>
            </w:pPr>
            <w:r>
              <w:rPr>
                <w:b/>
              </w:rPr>
              <w:t>R</w:t>
            </w:r>
            <w:r>
              <w:t>5.5(A) classify matter based on physical properties, including mass, magnetism, physical state (solid, liquid, and gas), relative density (sinking and floating), solubility in water, and the ability to conduct or insulate thermal energy or electric energy;</w:t>
            </w:r>
          </w:p>
          <w:p w:rsidR="00BD5990" w:rsidRDefault="00BD5990">
            <w:pPr>
              <w:widowControl w:val="0"/>
              <w:spacing w:line="240" w:lineRule="auto"/>
            </w:pPr>
          </w:p>
          <w:p w:rsidR="00BD5990" w:rsidRDefault="008C7A34">
            <w:pPr>
              <w:widowControl w:val="0"/>
              <w:spacing w:line="240" w:lineRule="auto"/>
              <w:rPr>
                <w:highlight w:val="yellow"/>
              </w:rPr>
            </w:pPr>
            <w:r>
              <w:rPr>
                <w:highlight w:val="yellow"/>
              </w:rPr>
              <w:t>(images have been sourced linked)</w:t>
            </w:r>
          </w:p>
          <w:p w:rsidR="00BD5990" w:rsidRDefault="00BD5990">
            <w:pPr>
              <w:widowControl w:val="0"/>
              <w:spacing w:line="240" w:lineRule="auto"/>
            </w:pPr>
          </w:p>
          <w:p w:rsidR="00BD5990" w:rsidRDefault="00BD5990">
            <w:pPr>
              <w:widowControl w:val="0"/>
              <w:spacing w:line="240" w:lineRule="auto"/>
            </w:pPr>
          </w:p>
          <w:p w:rsidR="00BD5990" w:rsidRDefault="00BD5990">
            <w:pPr>
              <w:widowControl w:val="0"/>
              <w:spacing w:line="240" w:lineRule="auto"/>
            </w:pPr>
          </w:p>
          <w:p w:rsidR="00BD5990" w:rsidRDefault="00BD5990">
            <w:pPr>
              <w:widowControl w:val="0"/>
              <w:spacing w:line="240" w:lineRule="auto"/>
            </w:pPr>
          </w:p>
        </w:tc>
        <w:tc>
          <w:tcPr>
            <w:tcW w:w="9315" w:type="dxa"/>
            <w:shd w:val="clear" w:color="auto" w:fill="auto"/>
            <w:tcMar>
              <w:top w:w="100" w:type="dxa"/>
              <w:left w:w="100" w:type="dxa"/>
              <w:bottom w:w="100" w:type="dxa"/>
              <w:right w:w="100" w:type="dxa"/>
            </w:tcMar>
          </w:tcPr>
          <w:p w:rsidR="00BD5990" w:rsidRDefault="00BD5990">
            <w:pPr>
              <w:widowControl w:val="0"/>
              <w:spacing w:line="240" w:lineRule="auto"/>
            </w:pPr>
          </w:p>
          <w:p w:rsidR="00BD5990" w:rsidRDefault="008C7A34">
            <w:pPr>
              <w:widowControl w:val="0"/>
              <w:spacing w:line="240" w:lineRule="auto"/>
              <w:rPr>
                <w:b/>
                <w:sz w:val="24"/>
                <w:szCs w:val="24"/>
                <w:u w:val="single"/>
              </w:rPr>
            </w:pPr>
            <w:r>
              <w:rPr>
                <w:b/>
                <w:sz w:val="24"/>
                <w:szCs w:val="24"/>
                <w:u w:val="single"/>
              </w:rPr>
              <w:t>Option 1</w:t>
            </w:r>
          </w:p>
          <w:p w:rsidR="00BD5990" w:rsidRDefault="008C7A34">
            <w:pPr>
              <w:widowControl w:val="0"/>
              <w:spacing w:line="240" w:lineRule="auto"/>
            </w:pPr>
            <w:r>
              <w:rPr>
                <w:b/>
                <w:noProof/>
                <w:sz w:val="24"/>
                <w:szCs w:val="24"/>
                <w:u w:val="single"/>
                <w:lang w:val="en-US"/>
              </w:rPr>
              <w:drawing>
                <wp:inline distT="114300" distB="114300" distL="114300" distR="114300">
                  <wp:extent cx="4995863" cy="1838266"/>
                  <wp:effectExtent l="0" t="0" r="0" b="0"/>
                  <wp:docPr id="1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0"/>
                          <a:srcRect/>
                          <a:stretch>
                            <a:fillRect/>
                          </a:stretch>
                        </pic:blipFill>
                        <pic:spPr>
                          <a:xfrm>
                            <a:off x="0" y="0"/>
                            <a:ext cx="4995863" cy="1838266"/>
                          </a:xfrm>
                          <a:prstGeom prst="rect">
                            <a:avLst/>
                          </a:prstGeom>
                          <a:ln/>
                        </pic:spPr>
                      </pic:pic>
                    </a:graphicData>
                  </a:graphic>
                </wp:inline>
              </w:drawing>
            </w:r>
          </w:p>
          <w:p w:rsidR="00BD5990" w:rsidRDefault="008C7A34">
            <w:pPr>
              <w:widowControl w:val="0"/>
              <w:spacing w:line="240" w:lineRule="auto"/>
              <w:rPr>
                <w:sz w:val="16"/>
                <w:szCs w:val="16"/>
              </w:rPr>
            </w:pPr>
            <w:r>
              <w:rPr>
                <w:sz w:val="16"/>
                <w:szCs w:val="16"/>
              </w:rPr>
              <w:t>Science STAAR Test 2015 image</w:t>
            </w:r>
          </w:p>
          <w:p w:rsidR="00BD5990" w:rsidRDefault="00BD5990">
            <w:pPr>
              <w:widowControl w:val="0"/>
              <w:spacing w:line="240" w:lineRule="auto"/>
            </w:pPr>
          </w:p>
          <w:p w:rsidR="00BD5990" w:rsidRDefault="008C7A34">
            <w:pPr>
              <w:widowControl w:val="0"/>
              <w:spacing w:line="240" w:lineRule="auto"/>
            </w:pPr>
            <w:r>
              <w:t>1a.  Choose three of these items to sort least to greatest based on mass.</w:t>
            </w:r>
          </w:p>
          <w:p w:rsidR="00BD5990" w:rsidRDefault="00BD5990">
            <w:pPr>
              <w:widowControl w:val="0"/>
              <w:spacing w:line="240" w:lineRule="auto"/>
            </w:pPr>
          </w:p>
          <w:p w:rsidR="00BD5990" w:rsidRDefault="008C7A34">
            <w:pPr>
              <w:widowControl w:val="0"/>
              <w:spacing w:line="240" w:lineRule="auto"/>
            </w:pPr>
            <w:r>
              <w:t>____________________        ______________________        ______________________</w:t>
            </w:r>
          </w:p>
          <w:p w:rsidR="00BD5990" w:rsidRDefault="00BD5990">
            <w:pPr>
              <w:widowControl w:val="0"/>
              <w:spacing w:line="240" w:lineRule="auto"/>
            </w:pPr>
          </w:p>
          <w:p w:rsidR="00BD5990" w:rsidRDefault="00BD5990">
            <w:pPr>
              <w:widowControl w:val="0"/>
              <w:spacing w:line="240" w:lineRule="auto"/>
            </w:pPr>
          </w:p>
          <w:p w:rsidR="00BD5990" w:rsidRDefault="008C7A34">
            <w:pPr>
              <w:widowControl w:val="0"/>
              <w:spacing w:line="240" w:lineRule="auto"/>
            </w:pPr>
            <w:r>
              <w:t>1b.  Classify these items based on their attraction to a magnet.</w:t>
            </w:r>
          </w:p>
          <w:p w:rsidR="00BD5990" w:rsidRDefault="00BD5990">
            <w:pPr>
              <w:widowControl w:val="0"/>
              <w:spacing w:line="240" w:lineRule="auto"/>
            </w:pPr>
          </w:p>
          <w:tbl>
            <w:tblPr>
              <w:tblStyle w:val="a"/>
              <w:tblW w:w="43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10"/>
              <w:gridCol w:w="1265"/>
              <w:gridCol w:w="1438"/>
            </w:tblGrid>
            <w:tr w:rsidR="00BD5990" w:rsidTr="00B236E0">
              <w:tc>
                <w:tcPr>
                  <w:tcW w:w="1610" w:type="dxa"/>
                  <w:shd w:val="clear" w:color="auto" w:fill="D9D9D9"/>
                  <w:tcMar>
                    <w:top w:w="100" w:type="dxa"/>
                    <w:left w:w="100" w:type="dxa"/>
                    <w:bottom w:w="100" w:type="dxa"/>
                    <w:right w:w="100" w:type="dxa"/>
                  </w:tcMar>
                </w:tcPr>
                <w:p w:rsidR="00BD5990" w:rsidRDefault="008C7A34">
                  <w:pPr>
                    <w:widowControl w:val="0"/>
                    <w:spacing w:line="240" w:lineRule="auto"/>
                    <w:jc w:val="center"/>
                  </w:pPr>
                  <w:r>
                    <w:t>Item</w:t>
                  </w:r>
                </w:p>
              </w:tc>
              <w:tc>
                <w:tcPr>
                  <w:tcW w:w="1265" w:type="dxa"/>
                  <w:shd w:val="clear" w:color="auto" w:fill="D9D9D9"/>
                  <w:tcMar>
                    <w:top w:w="100" w:type="dxa"/>
                    <w:left w:w="100" w:type="dxa"/>
                    <w:bottom w:w="100" w:type="dxa"/>
                    <w:right w:w="100" w:type="dxa"/>
                  </w:tcMar>
                </w:tcPr>
                <w:p w:rsidR="00BD5990" w:rsidRDefault="008C7A34">
                  <w:pPr>
                    <w:widowControl w:val="0"/>
                    <w:spacing w:line="240" w:lineRule="auto"/>
                    <w:jc w:val="center"/>
                  </w:pPr>
                  <w:r>
                    <w:t>Attracted</w:t>
                  </w:r>
                </w:p>
              </w:tc>
              <w:tc>
                <w:tcPr>
                  <w:tcW w:w="1438" w:type="dxa"/>
                  <w:shd w:val="clear" w:color="auto" w:fill="D9D9D9"/>
                  <w:tcMar>
                    <w:top w:w="100" w:type="dxa"/>
                    <w:left w:w="100" w:type="dxa"/>
                    <w:bottom w:w="100" w:type="dxa"/>
                    <w:right w:w="100" w:type="dxa"/>
                  </w:tcMar>
                </w:tcPr>
                <w:p w:rsidR="00BD5990" w:rsidRDefault="008C7A34">
                  <w:pPr>
                    <w:widowControl w:val="0"/>
                    <w:spacing w:line="240" w:lineRule="auto"/>
                    <w:jc w:val="center"/>
                  </w:pPr>
                  <w:r>
                    <w:t>Not Attracted</w:t>
                  </w:r>
                </w:p>
              </w:tc>
            </w:tr>
            <w:tr w:rsidR="00BD5990" w:rsidTr="00B236E0">
              <w:tc>
                <w:tcPr>
                  <w:tcW w:w="1610" w:type="dxa"/>
                  <w:shd w:val="clear" w:color="auto" w:fill="auto"/>
                  <w:tcMar>
                    <w:top w:w="100" w:type="dxa"/>
                    <w:left w:w="100" w:type="dxa"/>
                    <w:bottom w:w="100" w:type="dxa"/>
                    <w:right w:w="100" w:type="dxa"/>
                  </w:tcMar>
                </w:tcPr>
                <w:p w:rsidR="00BD5990" w:rsidRDefault="008C7A34">
                  <w:pPr>
                    <w:widowControl w:val="0"/>
                    <w:spacing w:line="240" w:lineRule="auto"/>
                  </w:pPr>
                  <w:r>
                    <w:t>Copper Penny</w:t>
                  </w:r>
                </w:p>
              </w:tc>
              <w:tc>
                <w:tcPr>
                  <w:tcW w:w="1265" w:type="dxa"/>
                  <w:shd w:val="clear" w:color="auto" w:fill="auto"/>
                  <w:tcMar>
                    <w:top w:w="100" w:type="dxa"/>
                    <w:left w:w="100" w:type="dxa"/>
                    <w:bottom w:w="100" w:type="dxa"/>
                    <w:right w:w="100" w:type="dxa"/>
                  </w:tcMar>
                </w:tcPr>
                <w:p w:rsidR="00BD5990" w:rsidRDefault="00BD5990">
                  <w:pPr>
                    <w:widowControl w:val="0"/>
                    <w:spacing w:line="240" w:lineRule="auto"/>
                  </w:pPr>
                </w:p>
              </w:tc>
              <w:tc>
                <w:tcPr>
                  <w:tcW w:w="1438" w:type="dxa"/>
                  <w:shd w:val="clear" w:color="auto" w:fill="auto"/>
                  <w:tcMar>
                    <w:top w:w="100" w:type="dxa"/>
                    <w:left w:w="100" w:type="dxa"/>
                    <w:bottom w:w="100" w:type="dxa"/>
                    <w:right w:w="100" w:type="dxa"/>
                  </w:tcMar>
                </w:tcPr>
                <w:p w:rsidR="00BD5990" w:rsidRDefault="00BD5990">
                  <w:pPr>
                    <w:widowControl w:val="0"/>
                    <w:spacing w:line="240" w:lineRule="auto"/>
                  </w:pPr>
                </w:p>
              </w:tc>
            </w:tr>
            <w:tr w:rsidR="00BD5990" w:rsidTr="00B236E0">
              <w:tc>
                <w:tcPr>
                  <w:tcW w:w="1610" w:type="dxa"/>
                  <w:shd w:val="clear" w:color="auto" w:fill="auto"/>
                  <w:tcMar>
                    <w:top w:w="100" w:type="dxa"/>
                    <w:left w:w="100" w:type="dxa"/>
                    <w:bottom w:w="100" w:type="dxa"/>
                    <w:right w:w="100" w:type="dxa"/>
                  </w:tcMar>
                </w:tcPr>
                <w:p w:rsidR="00BD5990" w:rsidRDefault="008C7A34">
                  <w:pPr>
                    <w:widowControl w:val="0"/>
                    <w:spacing w:line="240" w:lineRule="auto"/>
                  </w:pPr>
                  <w:r>
                    <w:t>Rubber Eraser</w:t>
                  </w:r>
                </w:p>
              </w:tc>
              <w:tc>
                <w:tcPr>
                  <w:tcW w:w="1265" w:type="dxa"/>
                  <w:shd w:val="clear" w:color="auto" w:fill="auto"/>
                  <w:tcMar>
                    <w:top w:w="100" w:type="dxa"/>
                    <w:left w:w="100" w:type="dxa"/>
                    <w:bottom w:w="100" w:type="dxa"/>
                    <w:right w:w="100" w:type="dxa"/>
                  </w:tcMar>
                </w:tcPr>
                <w:p w:rsidR="00BD5990" w:rsidRDefault="00BD5990">
                  <w:pPr>
                    <w:widowControl w:val="0"/>
                    <w:spacing w:line="240" w:lineRule="auto"/>
                  </w:pPr>
                </w:p>
              </w:tc>
              <w:tc>
                <w:tcPr>
                  <w:tcW w:w="1438" w:type="dxa"/>
                  <w:shd w:val="clear" w:color="auto" w:fill="auto"/>
                  <w:tcMar>
                    <w:top w:w="100" w:type="dxa"/>
                    <w:left w:w="100" w:type="dxa"/>
                    <w:bottom w:w="100" w:type="dxa"/>
                    <w:right w:w="100" w:type="dxa"/>
                  </w:tcMar>
                </w:tcPr>
                <w:p w:rsidR="00BD5990" w:rsidRDefault="00BD5990">
                  <w:pPr>
                    <w:widowControl w:val="0"/>
                    <w:spacing w:line="240" w:lineRule="auto"/>
                  </w:pPr>
                </w:p>
              </w:tc>
            </w:tr>
            <w:tr w:rsidR="00BD5990" w:rsidTr="00B236E0">
              <w:tc>
                <w:tcPr>
                  <w:tcW w:w="1610" w:type="dxa"/>
                  <w:shd w:val="clear" w:color="auto" w:fill="auto"/>
                  <w:tcMar>
                    <w:top w:w="100" w:type="dxa"/>
                    <w:left w:w="100" w:type="dxa"/>
                    <w:bottom w:w="100" w:type="dxa"/>
                    <w:right w:w="100" w:type="dxa"/>
                  </w:tcMar>
                </w:tcPr>
                <w:p w:rsidR="00BD5990" w:rsidRDefault="008C7A34">
                  <w:pPr>
                    <w:widowControl w:val="0"/>
                    <w:spacing w:line="240" w:lineRule="auto"/>
                  </w:pPr>
                  <w:r>
                    <w:t>Cotton ball</w:t>
                  </w:r>
                </w:p>
              </w:tc>
              <w:tc>
                <w:tcPr>
                  <w:tcW w:w="1265" w:type="dxa"/>
                  <w:shd w:val="clear" w:color="auto" w:fill="auto"/>
                  <w:tcMar>
                    <w:top w:w="100" w:type="dxa"/>
                    <w:left w:w="100" w:type="dxa"/>
                    <w:bottom w:w="100" w:type="dxa"/>
                    <w:right w:w="100" w:type="dxa"/>
                  </w:tcMar>
                </w:tcPr>
                <w:p w:rsidR="00BD5990" w:rsidRDefault="00BD5990">
                  <w:pPr>
                    <w:widowControl w:val="0"/>
                    <w:spacing w:line="240" w:lineRule="auto"/>
                  </w:pPr>
                </w:p>
              </w:tc>
              <w:tc>
                <w:tcPr>
                  <w:tcW w:w="1438" w:type="dxa"/>
                  <w:shd w:val="clear" w:color="auto" w:fill="auto"/>
                  <w:tcMar>
                    <w:top w:w="100" w:type="dxa"/>
                    <w:left w:w="100" w:type="dxa"/>
                    <w:bottom w:w="100" w:type="dxa"/>
                    <w:right w:w="100" w:type="dxa"/>
                  </w:tcMar>
                </w:tcPr>
                <w:p w:rsidR="00BD5990" w:rsidRDefault="00BD5990">
                  <w:pPr>
                    <w:widowControl w:val="0"/>
                    <w:spacing w:line="240" w:lineRule="auto"/>
                  </w:pPr>
                </w:p>
              </w:tc>
            </w:tr>
            <w:tr w:rsidR="00BD5990" w:rsidTr="00B236E0">
              <w:tc>
                <w:tcPr>
                  <w:tcW w:w="1610" w:type="dxa"/>
                  <w:shd w:val="clear" w:color="auto" w:fill="auto"/>
                  <w:tcMar>
                    <w:top w:w="100" w:type="dxa"/>
                    <w:left w:w="100" w:type="dxa"/>
                    <w:bottom w:w="100" w:type="dxa"/>
                    <w:right w:w="100" w:type="dxa"/>
                  </w:tcMar>
                </w:tcPr>
                <w:p w:rsidR="00BD5990" w:rsidRDefault="008C7A34">
                  <w:pPr>
                    <w:widowControl w:val="0"/>
                    <w:spacing w:line="240" w:lineRule="auto"/>
                  </w:pPr>
                  <w:r>
                    <w:t>Brass Key</w:t>
                  </w:r>
                </w:p>
              </w:tc>
              <w:tc>
                <w:tcPr>
                  <w:tcW w:w="1265" w:type="dxa"/>
                  <w:shd w:val="clear" w:color="auto" w:fill="auto"/>
                  <w:tcMar>
                    <w:top w:w="100" w:type="dxa"/>
                    <w:left w:w="100" w:type="dxa"/>
                    <w:bottom w:w="100" w:type="dxa"/>
                    <w:right w:w="100" w:type="dxa"/>
                  </w:tcMar>
                </w:tcPr>
                <w:p w:rsidR="00BD5990" w:rsidRDefault="00BD5990">
                  <w:pPr>
                    <w:widowControl w:val="0"/>
                    <w:spacing w:line="240" w:lineRule="auto"/>
                  </w:pPr>
                </w:p>
              </w:tc>
              <w:tc>
                <w:tcPr>
                  <w:tcW w:w="1438" w:type="dxa"/>
                  <w:shd w:val="clear" w:color="auto" w:fill="auto"/>
                  <w:tcMar>
                    <w:top w:w="100" w:type="dxa"/>
                    <w:left w:w="100" w:type="dxa"/>
                    <w:bottom w:w="100" w:type="dxa"/>
                    <w:right w:w="100" w:type="dxa"/>
                  </w:tcMar>
                </w:tcPr>
                <w:p w:rsidR="00BD5990" w:rsidRDefault="00BD5990">
                  <w:pPr>
                    <w:widowControl w:val="0"/>
                    <w:spacing w:line="240" w:lineRule="auto"/>
                  </w:pPr>
                </w:p>
              </w:tc>
            </w:tr>
            <w:tr w:rsidR="00BD5990" w:rsidTr="00B236E0">
              <w:tc>
                <w:tcPr>
                  <w:tcW w:w="1610" w:type="dxa"/>
                  <w:shd w:val="clear" w:color="auto" w:fill="auto"/>
                  <w:tcMar>
                    <w:top w:w="100" w:type="dxa"/>
                    <w:left w:w="100" w:type="dxa"/>
                    <w:bottom w:w="100" w:type="dxa"/>
                    <w:right w:w="100" w:type="dxa"/>
                  </w:tcMar>
                </w:tcPr>
                <w:p w:rsidR="00BD5990" w:rsidRDefault="008C7A34">
                  <w:pPr>
                    <w:widowControl w:val="0"/>
                    <w:spacing w:line="240" w:lineRule="auto"/>
                  </w:pPr>
                  <w:r>
                    <w:t>Plastic ruler</w:t>
                  </w:r>
                </w:p>
              </w:tc>
              <w:tc>
                <w:tcPr>
                  <w:tcW w:w="1265" w:type="dxa"/>
                  <w:shd w:val="clear" w:color="auto" w:fill="auto"/>
                  <w:tcMar>
                    <w:top w:w="100" w:type="dxa"/>
                    <w:left w:w="100" w:type="dxa"/>
                    <w:bottom w:w="100" w:type="dxa"/>
                    <w:right w:w="100" w:type="dxa"/>
                  </w:tcMar>
                </w:tcPr>
                <w:p w:rsidR="00BD5990" w:rsidRDefault="00BD5990">
                  <w:pPr>
                    <w:widowControl w:val="0"/>
                    <w:spacing w:line="240" w:lineRule="auto"/>
                  </w:pPr>
                </w:p>
              </w:tc>
              <w:tc>
                <w:tcPr>
                  <w:tcW w:w="1438" w:type="dxa"/>
                  <w:shd w:val="clear" w:color="auto" w:fill="auto"/>
                  <w:tcMar>
                    <w:top w:w="100" w:type="dxa"/>
                    <w:left w:w="100" w:type="dxa"/>
                    <w:bottom w:w="100" w:type="dxa"/>
                    <w:right w:w="100" w:type="dxa"/>
                  </w:tcMar>
                </w:tcPr>
                <w:p w:rsidR="00BD5990" w:rsidRDefault="00BD5990">
                  <w:pPr>
                    <w:widowControl w:val="0"/>
                    <w:spacing w:line="240" w:lineRule="auto"/>
                  </w:pPr>
                </w:p>
              </w:tc>
            </w:tr>
            <w:tr w:rsidR="00BD5990" w:rsidTr="00B236E0">
              <w:tc>
                <w:tcPr>
                  <w:tcW w:w="1610" w:type="dxa"/>
                  <w:shd w:val="clear" w:color="auto" w:fill="auto"/>
                  <w:tcMar>
                    <w:top w:w="100" w:type="dxa"/>
                    <w:left w:w="100" w:type="dxa"/>
                    <w:bottom w:w="100" w:type="dxa"/>
                    <w:right w:w="100" w:type="dxa"/>
                  </w:tcMar>
                </w:tcPr>
                <w:p w:rsidR="00BD5990" w:rsidRDefault="008C7A34">
                  <w:pPr>
                    <w:widowControl w:val="0"/>
                    <w:spacing w:line="240" w:lineRule="auto"/>
                  </w:pPr>
                  <w:r>
                    <w:t>Iron nail</w:t>
                  </w:r>
                </w:p>
              </w:tc>
              <w:tc>
                <w:tcPr>
                  <w:tcW w:w="1265" w:type="dxa"/>
                  <w:shd w:val="clear" w:color="auto" w:fill="auto"/>
                  <w:tcMar>
                    <w:top w:w="100" w:type="dxa"/>
                    <w:left w:w="100" w:type="dxa"/>
                    <w:bottom w:w="100" w:type="dxa"/>
                    <w:right w:w="100" w:type="dxa"/>
                  </w:tcMar>
                </w:tcPr>
                <w:p w:rsidR="00BD5990" w:rsidRDefault="00BD5990">
                  <w:pPr>
                    <w:widowControl w:val="0"/>
                    <w:spacing w:line="240" w:lineRule="auto"/>
                  </w:pPr>
                </w:p>
              </w:tc>
              <w:tc>
                <w:tcPr>
                  <w:tcW w:w="1438" w:type="dxa"/>
                  <w:shd w:val="clear" w:color="auto" w:fill="auto"/>
                  <w:tcMar>
                    <w:top w:w="100" w:type="dxa"/>
                    <w:left w:w="100" w:type="dxa"/>
                    <w:bottom w:w="100" w:type="dxa"/>
                    <w:right w:w="100" w:type="dxa"/>
                  </w:tcMar>
                </w:tcPr>
                <w:p w:rsidR="00BD5990" w:rsidRDefault="00BD5990">
                  <w:pPr>
                    <w:widowControl w:val="0"/>
                    <w:spacing w:line="240" w:lineRule="auto"/>
                  </w:pPr>
                </w:p>
              </w:tc>
            </w:tr>
            <w:tr w:rsidR="00BD5990" w:rsidTr="00B236E0">
              <w:tc>
                <w:tcPr>
                  <w:tcW w:w="1610" w:type="dxa"/>
                  <w:shd w:val="clear" w:color="auto" w:fill="auto"/>
                  <w:tcMar>
                    <w:top w:w="100" w:type="dxa"/>
                    <w:left w:w="100" w:type="dxa"/>
                    <w:bottom w:w="100" w:type="dxa"/>
                    <w:right w:w="100" w:type="dxa"/>
                  </w:tcMar>
                </w:tcPr>
                <w:p w:rsidR="00BD5990" w:rsidRDefault="008C7A34">
                  <w:pPr>
                    <w:widowControl w:val="0"/>
                    <w:spacing w:line="240" w:lineRule="auto"/>
                  </w:pPr>
                  <w:r>
                    <w:t>Metal paper clip</w:t>
                  </w:r>
                </w:p>
              </w:tc>
              <w:tc>
                <w:tcPr>
                  <w:tcW w:w="1265" w:type="dxa"/>
                  <w:shd w:val="clear" w:color="auto" w:fill="auto"/>
                  <w:tcMar>
                    <w:top w:w="100" w:type="dxa"/>
                    <w:left w:w="100" w:type="dxa"/>
                    <w:bottom w:w="100" w:type="dxa"/>
                    <w:right w:w="100" w:type="dxa"/>
                  </w:tcMar>
                </w:tcPr>
                <w:p w:rsidR="00BD5990" w:rsidRDefault="00BD5990">
                  <w:pPr>
                    <w:widowControl w:val="0"/>
                    <w:spacing w:line="240" w:lineRule="auto"/>
                  </w:pPr>
                </w:p>
              </w:tc>
              <w:tc>
                <w:tcPr>
                  <w:tcW w:w="1438" w:type="dxa"/>
                  <w:shd w:val="clear" w:color="auto" w:fill="auto"/>
                  <w:tcMar>
                    <w:top w:w="100" w:type="dxa"/>
                    <w:left w:w="100" w:type="dxa"/>
                    <w:bottom w:w="100" w:type="dxa"/>
                    <w:right w:w="100" w:type="dxa"/>
                  </w:tcMar>
                </w:tcPr>
                <w:p w:rsidR="00BD5990" w:rsidRDefault="00BD5990">
                  <w:pPr>
                    <w:widowControl w:val="0"/>
                    <w:spacing w:line="240" w:lineRule="auto"/>
                  </w:pPr>
                </w:p>
              </w:tc>
            </w:tr>
            <w:tr w:rsidR="00BD5990" w:rsidTr="00B236E0">
              <w:tc>
                <w:tcPr>
                  <w:tcW w:w="1610" w:type="dxa"/>
                  <w:shd w:val="clear" w:color="auto" w:fill="auto"/>
                  <w:tcMar>
                    <w:top w:w="100" w:type="dxa"/>
                    <w:left w:w="100" w:type="dxa"/>
                    <w:bottom w:w="100" w:type="dxa"/>
                    <w:right w:w="100" w:type="dxa"/>
                  </w:tcMar>
                </w:tcPr>
                <w:p w:rsidR="00BD5990" w:rsidRDefault="008C7A34">
                  <w:pPr>
                    <w:widowControl w:val="0"/>
                    <w:spacing w:line="240" w:lineRule="auto"/>
                  </w:pPr>
                  <w:r>
                    <w:t>Rubber band</w:t>
                  </w:r>
                </w:p>
              </w:tc>
              <w:tc>
                <w:tcPr>
                  <w:tcW w:w="1265" w:type="dxa"/>
                  <w:shd w:val="clear" w:color="auto" w:fill="auto"/>
                  <w:tcMar>
                    <w:top w:w="100" w:type="dxa"/>
                    <w:left w:w="100" w:type="dxa"/>
                    <w:bottom w:w="100" w:type="dxa"/>
                    <w:right w:w="100" w:type="dxa"/>
                  </w:tcMar>
                </w:tcPr>
                <w:p w:rsidR="00BD5990" w:rsidRDefault="00BD5990">
                  <w:pPr>
                    <w:widowControl w:val="0"/>
                    <w:spacing w:line="240" w:lineRule="auto"/>
                  </w:pPr>
                </w:p>
              </w:tc>
              <w:tc>
                <w:tcPr>
                  <w:tcW w:w="1438" w:type="dxa"/>
                  <w:shd w:val="clear" w:color="auto" w:fill="auto"/>
                  <w:tcMar>
                    <w:top w:w="100" w:type="dxa"/>
                    <w:left w:w="100" w:type="dxa"/>
                    <w:bottom w:w="100" w:type="dxa"/>
                    <w:right w:w="100" w:type="dxa"/>
                  </w:tcMar>
                </w:tcPr>
                <w:p w:rsidR="00BD5990" w:rsidRDefault="00BD5990">
                  <w:pPr>
                    <w:widowControl w:val="0"/>
                    <w:spacing w:line="240" w:lineRule="auto"/>
                  </w:pPr>
                </w:p>
              </w:tc>
            </w:tr>
          </w:tbl>
          <w:p w:rsidR="00BD5990" w:rsidRDefault="00BD5990">
            <w:pPr>
              <w:widowControl w:val="0"/>
              <w:spacing w:line="240" w:lineRule="auto"/>
            </w:pPr>
            <w:bookmarkStart w:id="0" w:name="_GoBack"/>
            <w:bookmarkEnd w:id="0"/>
          </w:p>
          <w:p w:rsidR="00BD5990" w:rsidRDefault="00BD5990">
            <w:pPr>
              <w:widowControl w:val="0"/>
              <w:spacing w:line="240" w:lineRule="auto"/>
            </w:pPr>
          </w:p>
          <w:p w:rsidR="00BD5990" w:rsidRDefault="008C7A34">
            <w:pPr>
              <w:widowControl w:val="0"/>
              <w:spacing w:line="240" w:lineRule="auto"/>
            </w:pPr>
            <w:r>
              <w:t>1c. Classify the following items based on their relative density.</w:t>
            </w:r>
          </w:p>
          <w:p w:rsidR="00BD5990" w:rsidRDefault="008C7A34">
            <w:pPr>
              <w:widowControl w:val="0"/>
              <w:spacing w:line="240" w:lineRule="auto"/>
            </w:pPr>
            <w:r>
              <w:rPr>
                <w:noProof/>
                <w:lang w:val="en-US"/>
              </w:rPr>
              <w:drawing>
                <wp:inline distT="114300" distB="114300" distL="114300" distR="114300">
                  <wp:extent cx="1433513" cy="1640767"/>
                  <wp:effectExtent l="0" t="0" r="0" b="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a:stretch>
                            <a:fillRect/>
                          </a:stretch>
                        </pic:blipFill>
                        <pic:spPr>
                          <a:xfrm>
                            <a:off x="0" y="0"/>
                            <a:ext cx="1433513" cy="1640767"/>
                          </a:xfrm>
                          <a:prstGeom prst="rect">
                            <a:avLst/>
                          </a:prstGeom>
                          <a:ln/>
                        </pic:spPr>
                      </pic:pic>
                    </a:graphicData>
                  </a:graphic>
                </wp:inline>
              </w:drawing>
            </w:r>
          </w:p>
          <w:p w:rsidR="00BD5990" w:rsidRDefault="00BD5990">
            <w:pPr>
              <w:widowControl w:val="0"/>
              <w:spacing w:line="240" w:lineRule="auto"/>
            </w:pPr>
          </w:p>
          <w:tbl>
            <w:tblPr>
              <w:tblStyle w:val="a0"/>
              <w:tblW w:w="79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95"/>
              <w:gridCol w:w="2715"/>
              <w:gridCol w:w="2985"/>
            </w:tblGrid>
            <w:tr w:rsidR="00BD5990">
              <w:tc>
                <w:tcPr>
                  <w:tcW w:w="2295" w:type="dxa"/>
                  <w:shd w:val="clear" w:color="auto" w:fill="D9D9D9"/>
                  <w:tcMar>
                    <w:top w:w="100" w:type="dxa"/>
                    <w:left w:w="100" w:type="dxa"/>
                    <w:bottom w:w="100" w:type="dxa"/>
                    <w:right w:w="100" w:type="dxa"/>
                  </w:tcMar>
                </w:tcPr>
                <w:p w:rsidR="00BD5990" w:rsidRDefault="008C7A34">
                  <w:pPr>
                    <w:widowControl w:val="0"/>
                    <w:spacing w:line="240" w:lineRule="auto"/>
                    <w:jc w:val="center"/>
                  </w:pPr>
                  <w:r>
                    <w:t>Item</w:t>
                  </w:r>
                </w:p>
              </w:tc>
              <w:tc>
                <w:tcPr>
                  <w:tcW w:w="2715" w:type="dxa"/>
                  <w:shd w:val="clear" w:color="auto" w:fill="D9D9D9"/>
                  <w:tcMar>
                    <w:top w:w="100" w:type="dxa"/>
                    <w:left w:w="100" w:type="dxa"/>
                    <w:bottom w:w="100" w:type="dxa"/>
                    <w:right w:w="100" w:type="dxa"/>
                  </w:tcMar>
                </w:tcPr>
                <w:p w:rsidR="00BD5990" w:rsidRDefault="008C7A34">
                  <w:pPr>
                    <w:widowControl w:val="0"/>
                    <w:spacing w:line="240" w:lineRule="auto"/>
                    <w:jc w:val="center"/>
                  </w:pPr>
                  <w:r>
                    <w:t>Less dense than water</w:t>
                  </w:r>
                </w:p>
              </w:tc>
              <w:tc>
                <w:tcPr>
                  <w:tcW w:w="2985" w:type="dxa"/>
                  <w:shd w:val="clear" w:color="auto" w:fill="D9D9D9"/>
                  <w:tcMar>
                    <w:top w:w="100" w:type="dxa"/>
                    <w:left w:w="100" w:type="dxa"/>
                    <w:bottom w:w="100" w:type="dxa"/>
                    <w:right w:w="100" w:type="dxa"/>
                  </w:tcMar>
                </w:tcPr>
                <w:p w:rsidR="00BD5990" w:rsidRDefault="008C7A34">
                  <w:pPr>
                    <w:widowControl w:val="0"/>
                    <w:spacing w:line="240" w:lineRule="auto"/>
                    <w:jc w:val="center"/>
                  </w:pPr>
                  <w:r>
                    <w:t>More dense than water</w:t>
                  </w:r>
                </w:p>
              </w:tc>
            </w:tr>
            <w:tr w:rsidR="00BD5990">
              <w:tc>
                <w:tcPr>
                  <w:tcW w:w="2295" w:type="dxa"/>
                  <w:shd w:val="clear" w:color="auto" w:fill="auto"/>
                  <w:tcMar>
                    <w:top w:w="100" w:type="dxa"/>
                    <w:left w:w="100" w:type="dxa"/>
                    <w:bottom w:w="100" w:type="dxa"/>
                    <w:right w:w="100" w:type="dxa"/>
                  </w:tcMar>
                </w:tcPr>
                <w:p w:rsidR="00BD5990" w:rsidRDefault="008C7A34">
                  <w:pPr>
                    <w:widowControl w:val="0"/>
                    <w:spacing w:line="240" w:lineRule="auto"/>
                  </w:pPr>
                  <w:r>
                    <w:t>plastic duck</w:t>
                  </w:r>
                </w:p>
              </w:tc>
              <w:tc>
                <w:tcPr>
                  <w:tcW w:w="2715" w:type="dxa"/>
                  <w:shd w:val="clear" w:color="auto" w:fill="auto"/>
                  <w:tcMar>
                    <w:top w:w="100" w:type="dxa"/>
                    <w:left w:w="100" w:type="dxa"/>
                    <w:bottom w:w="100" w:type="dxa"/>
                    <w:right w:w="100" w:type="dxa"/>
                  </w:tcMar>
                </w:tcPr>
                <w:p w:rsidR="00BD5990" w:rsidRDefault="00BD5990">
                  <w:pPr>
                    <w:widowControl w:val="0"/>
                    <w:spacing w:line="240" w:lineRule="auto"/>
                  </w:pPr>
                </w:p>
              </w:tc>
              <w:tc>
                <w:tcPr>
                  <w:tcW w:w="2985" w:type="dxa"/>
                  <w:shd w:val="clear" w:color="auto" w:fill="auto"/>
                  <w:tcMar>
                    <w:top w:w="100" w:type="dxa"/>
                    <w:left w:w="100" w:type="dxa"/>
                    <w:bottom w:w="100" w:type="dxa"/>
                    <w:right w:w="100" w:type="dxa"/>
                  </w:tcMar>
                </w:tcPr>
                <w:p w:rsidR="00BD5990" w:rsidRDefault="00BD5990">
                  <w:pPr>
                    <w:widowControl w:val="0"/>
                    <w:spacing w:line="240" w:lineRule="auto"/>
                  </w:pPr>
                </w:p>
              </w:tc>
            </w:tr>
            <w:tr w:rsidR="00BD5990">
              <w:tc>
                <w:tcPr>
                  <w:tcW w:w="2295" w:type="dxa"/>
                  <w:shd w:val="clear" w:color="auto" w:fill="auto"/>
                  <w:tcMar>
                    <w:top w:w="100" w:type="dxa"/>
                    <w:left w:w="100" w:type="dxa"/>
                    <w:bottom w:w="100" w:type="dxa"/>
                    <w:right w:w="100" w:type="dxa"/>
                  </w:tcMar>
                </w:tcPr>
                <w:p w:rsidR="00BD5990" w:rsidRDefault="008C7A34">
                  <w:pPr>
                    <w:widowControl w:val="0"/>
                    <w:spacing w:line="240" w:lineRule="auto"/>
                  </w:pPr>
                  <w:r>
                    <w:t>cork</w:t>
                  </w:r>
                </w:p>
              </w:tc>
              <w:tc>
                <w:tcPr>
                  <w:tcW w:w="2715" w:type="dxa"/>
                  <w:shd w:val="clear" w:color="auto" w:fill="auto"/>
                  <w:tcMar>
                    <w:top w:w="100" w:type="dxa"/>
                    <w:left w:w="100" w:type="dxa"/>
                    <w:bottom w:w="100" w:type="dxa"/>
                    <w:right w:w="100" w:type="dxa"/>
                  </w:tcMar>
                </w:tcPr>
                <w:p w:rsidR="00BD5990" w:rsidRDefault="00BD5990">
                  <w:pPr>
                    <w:widowControl w:val="0"/>
                    <w:spacing w:line="240" w:lineRule="auto"/>
                  </w:pPr>
                </w:p>
              </w:tc>
              <w:tc>
                <w:tcPr>
                  <w:tcW w:w="2985" w:type="dxa"/>
                  <w:shd w:val="clear" w:color="auto" w:fill="auto"/>
                  <w:tcMar>
                    <w:top w:w="100" w:type="dxa"/>
                    <w:left w:w="100" w:type="dxa"/>
                    <w:bottom w:w="100" w:type="dxa"/>
                    <w:right w:w="100" w:type="dxa"/>
                  </w:tcMar>
                </w:tcPr>
                <w:p w:rsidR="00BD5990" w:rsidRDefault="00BD5990">
                  <w:pPr>
                    <w:widowControl w:val="0"/>
                    <w:spacing w:line="240" w:lineRule="auto"/>
                  </w:pPr>
                </w:p>
              </w:tc>
            </w:tr>
            <w:tr w:rsidR="00BD5990">
              <w:tc>
                <w:tcPr>
                  <w:tcW w:w="2295" w:type="dxa"/>
                  <w:shd w:val="clear" w:color="auto" w:fill="auto"/>
                  <w:tcMar>
                    <w:top w:w="100" w:type="dxa"/>
                    <w:left w:w="100" w:type="dxa"/>
                    <w:bottom w:w="100" w:type="dxa"/>
                    <w:right w:w="100" w:type="dxa"/>
                  </w:tcMar>
                </w:tcPr>
                <w:p w:rsidR="00BD5990" w:rsidRDefault="008C7A34">
                  <w:pPr>
                    <w:widowControl w:val="0"/>
                    <w:spacing w:line="240" w:lineRule="auto"/>
                  </w:pPr>
                  <w:r>
                    <w:t>steel spoon</w:t>
                  </w:r>
                </w:p>
              </w:tc>
              <w:tc>
                <w:tcPr>
                  <w:tcW w:w="2715" w:type="dxa"/>
                  <w:shd w:val="clear" w:color="auto" w:fill="auto"/>
                  <w:tcMar>
                    <w:top w:w="100" w:type="dxa"/>
                    <w:left w:w="100" w:type="dxa"/>
                    <w:bottom w:w="100" w:type="dxa"/>
                    <w:right w:w="100" w:type="dxa"/>
                  </w:tcMar>
                </w:tcPr>
                <w:p w:rsidR="00BD5990" w:rsidRDefault="00BD5990">
                  <w:pPr>
                    <w:widowControl w:val="0"/>
                    <w:spacing w:line="240" w:lineRule="auto"/>
                  </w:pPr>
                </w:p>
              </w:tc>
              <w:tc>
                <w:tcPr>
                  <w:tcW w:w="2985" w:type="dxa"/>
                  <w:shd w:val="clear" w:color="auto" w:fill="auto"/>
                  <w:tcMar>
                    <w:top w:w="100" w:type="dxa"/>
                    <w:left w:w="100" w:type="dxa"/>
                    <w:bottom w:w="100" w:type="dxa"/>
                    <w:right w:w="100" w:type="dxa"/>
                  </w:tcMar>
                </w:tcPr>
                <w:p w:rsidR="00BD5990" w:rsidRDefault="00BD5990">
                  <w:pPr>
                    <w:widowControl w:val="0"/>
                    <w:spacing w:line="240" w:lineRule="auto"/>
                  </w:pPr>
                </w:p>
              </w:tc>
            </w:tr>
            <w:tr w:rsidR="00BD5990">
              <w:tc>
                <w:tcPr>
                  <w:tcW w:w="2295" w:type="dxa"/>
                  <w:shd w:val="clear" w:color="auto" w:fill="auto"/>
                  <w:tcMar>
                    <w:top w:w="100" w:type="dxa"/>
                    <w:left w:w="100" w:type="dxa"/>
                    <w:bottom w:w="100" w:type="dxa"/>
                    <w:right w:w="100" w:type="dxa"/>
                  </w:tcMar>
                </w:tcPr>
                <w:p w:rsidR="00BD5990" w:rsidRDefault="008C7A34">
                  <w:pPr>
                    <w:widowControl w:val="0"/>
                    <w:spacing w:line="240" w:lineRule="auto"/>
                  </w:pPr>
                  <w:r>
                    <w:t>iron nail</w:t>
                  </w:r>
                </w:p>
              </w:tc>
              <w:tc>
                <w:tcPr>
                  <w:tcW w:w="2715" w:type="dxa"/>
                  <w:shd w:val="clear" w:color="auto" w:fill="auto"/>
                  <w:tcMar>
                    <w:top w:w="100" w:type="dxa"/>
                    <w:left w:w="100" w:type="dxa"/>
                    <w:bottom w:w="100" w:type="dxa"/>
                    <w:right w:w="100" w:type="dxa"/>
                  </w:tcMar>
                </w:tcPr>
                <w:p w:rsidR="00BD5990" w:rsidRDefault="00BD5990">
                  <w:pPr>
                    <w:widowControl w:val="0"/>
                    <w:spacing w:line="240" w:lineRule="auto"/>
                  </w:pPr>
                </w:p>
              </w:tc>
              <w:tc>
                <w:tcPr>
                  <w:tcW w:w="2985" w:type="dxa"/>
                  <w:shd w:val="clear" w:color="auto" w:fill="auto"/>
                  <w:tcMar>
                    <w:top w:w="100" w:type="dxa"/>
                    <w:left w:w="100" w:type="dxa"/>
                    <w:bottom w:w="100" w:type="dxa"/>
                    <w:right w:w="100" w:type="dxa"/>
                  </w:tcMar>
                </w:tcPr>
                <w:p w:rsidR="00BD5990" w:rsidRDefault="00BD5990">
                  <w:pPr>
                    <w:widowControl w:val="0"/>
                    <w:spacing w:line="240" w:lineRule="auto"/>
                  </w:pPr>
                </w:p>
              </w:tc>
            </w:tr>
            <w:tr w:rsidR="00BD5990">
              <w:tc>
                <w:tcPr>
                  <w:tcW w:w="2295" w:type="dxa"/>
                  <w:shd w:val="clear" w:color="auto" w:fill="auto"/>
                  <w:tcMar>
                    <w:top w:w="100" w:type="dxa"/>
                    <w:left w:w="100" w:type="dxa"/>
                    <w:bottom w:w="100" w:type="dxa"/>
                    <w:right w:w="100" w:type="dxa"/>
                  </w:tcMar>
                </w:tcPr>
                <w:p w:rsidR="00BD5990" w:rsidRDefault="008C7A34">
                  <w:pPr>
                    <w:widowControl w:val="0"/>
                    <w:spacing w:line="240" w:lineRule="auto"/>
                  </w:pPr>
                  <w:r>
                    <w:t>wooden spoon</w:t>
                  </w:r>
                </w:p>
              </w:tc>
              <w:tc>
                <w:tcPr>
                  <w:tcW w:w="2715" w:type="dxa"/>
                  <w:shd w:val="clear" w:color="auto" w:fill="auto"/>
                  <w:tcMar>
                    <w:top w:w="100" w:type="dxa"/>
                    <w:left w:w="100" w:type="dxa"/>
                    <w:bottom w:w="100" w:type="dxa"/>
                    <w:right w:w="100" w:type="dxa"/>
                  </w:tcMar>
                </w:tcPr>
                <w:p w:rsidR="00BD5990" w:rsidRDefault="00BD5990">
                  <w:pPr>
                    <w:widowControl w:val="0"/>
                    <w:spacing w:line="240" w:lineRule="auto"/>
                  </w:pPr>
                </w:p>
              </w:tc>
              <w:tc>
                <w:tcPr>
                  <w:tcW w:w="2985" w:type="dxa"/>
                  <w:shd w:val="clear" w:color="auto" w:fill="auto"/>
                  <w:tcMar>
                    <w:top w:w="100" w:type="dxa"/>
                    <w:left w:w="100" w:type="dxa"/>
                    <w:bottom w:w="100" w:type="dxa"/>
                    <w:right w:w="100" w:type="dxa"/>
                  </w:tcMar>
                </w:tcPr>
                <w:p w:rsidR="00BD5990" w:rsidRDefault="00BD5990">
                  <w:pPr>
                    <w:widowControl w:val="0"/>
                    <w:spacing w:line="240" w:lineRule="auto"/>
                  </w:pPr>
                </w:p>
              </w:tc>
            </w:tr>
            <w:tr w:rsidR="00BD5990">
              <w:tc>
                <w:tcPr>
                  <w:tcW w:w="2295" w:type="dxa"/>
                  <w:shd w:val="clear" w:color="auto" w:fill="auto"/>
                  <w:tcMar>
                    <w:top w:w="100" w:type="dxa"/>
                    <w:left w:w="100" w:type="dxa"/>
                    <w:bottom w:w="100" w:type="dxa"/>
                    <w:right w:w="100" w:type="dxa"/>
                  </w:tcMar>
                </w:tcPr>
                <w:p w:rsidR="00BD5990" w:rsidRDefault="008C7A34">
                  <w:pPr>
                    <w:widowControl w:val="0"/>
                    <w:spacing w:line="240" w:lineRule="auto"/>
                  </w:pPr>
                  <w:r>
                    <w:t>clay ball</w:t>
                  </w:r>
                </w:p>
              </w:tc>
              <w:tc>
                <w:tcPr>
                  <w:tcW w:w="2715" w:type="dxa"/>
                  <w:shd w:val="clear" w:color="auto" w:fill="auto"/>
                  <w:tcMar>
                    <w:top w:w="100" w:type="dxa"/>
                    <w:left w:w="100" w:type="dxa"/>
                    <w:bottom w:w="100" w:type="dxa"/>
                    <w:right w:w="100" w:type="dxa"/>
                  </w:tcMar>
                </w:tcPr>
                <w:p w:rsidR="00BD5990" w:rsidRDefault="00BD5990">
                  <w:pPr>
                    <w:widowControl w:val="0"/>
                    <w:spacing w:line="240" w:lineRule="auto"/>
                  </w:pPr>
                </w:p>
              </w:tc>
              <w:tc>
                <w:tcPr>
                  <w:tcW w:w="2985" w:type="dxa"/>
                  <w:shd w:val="clear" w:color="auto" w:fill="auto"/>
                  <w:tcMar>
                    <w:top w:w="100" w:type="dxa"/>
                    <w:left w:w="100" w:type="dxa"/>
                    <w:bottom w:w="100" w:type="dxa"/>
                    <w:right w:w="100" w:type="dxa"/>
                  </w:tcMar>
                </w:tcPr>
                <w:p w:rsidR="00BD5990" w:rsidRDefault="00BD5990">
                  <w:pPr>
                    <w:widowControl w:val="0"/>
                    <w:spacing w:line="240" w:lineRule="auto"/>
                  </w:pPr>
                </w:p>
              </w:tc>
            </w:tr>
          </w:tbl>
          <w:p w:rsidR="00BD5990" w:rsidRDefault="00BD5990">
            <w:pPr>
              <w:widowControl w:val="0"/>
              <w:spacing w:line="240" w:lineRule="auto"/>
            </w:pPr>
          </w:p>
          <w:p w:rsidR="00BD5990" w:rsidRDefault="00BD5990">
            <w:pPr>
              <w:widowControl w:val="0"/>
              <w:spacing w:line="240" w:lineRule="auto"/>
            </w:pPr>
          </w:p>
          <w:p w:rsidR="00BD5990" w:rsidRDefault="00BD5990">
            <w:pPr>
              <w:widowControl w:val="0"/>
              <w:spacing w:line="240" w:lineRule="auto"/>
            </w:pPr>
          </w:p>
          <w:p w:rsidR="00BD5990" w:rsidRDefault="008C7A34">
            <w:pPr>
              <w:widowControl w:val="0"/>
              <w:spacing w:line="240" w:lineRule="auto"/>
            </w:pPr>
            <w:r>
              <w:t>1d.  Fill in the table with the answers to these testing questions:</w:t>
            </w:r>
          </w:p>
          <w:p w:rsidR="00BD5990" w:rsidRDefault="008C7A34">
            <w:pPr>
              <w:widowControl w:val="0"/>
              <w:numPr>
                <w:ilvl w:val="0"/>
                <w:numId w:val="14"/>
              </w:numPr>
              <w:spacing w:line="240" w:lineRule="auto"/>
              <w:contextualSpacing/>
            </w:pPr>
            <w:r>
              <w:t>Does it have a fixed shape?</w:t>
            </w:r>
          </w:p>
          <w:p w:rsidR="00BD5990" w:rsidRDefault="008C7A34">
            <w:pPr>
              <w:widowControl w:val="0"/>
              <w:numPr>
                <w:ilvl w:val="0"/>
                <w:numId w:val="14"/>
              </w:numPr>
              <w:spacing w:line="240" w:lineRule="auto"/>
              <w:contextualSpacing/>
            </w:pPr>
            <w:r>
              <w:t>Does it have a fixed volume?</w:t>
            </w:r>
          </w:p>
          <w:p w:rsidR="00BD5990" w:rsidRDefault="00BD5990">
            <w:pPr>
              <w:widowControl w:val="0"/>
              <w:spacing w:line="240" w:lineRule="auto"/>
            </w:pPr>
          </w:p>
          <w:tbl>
            <w:tblPr>
              <w:tblStyle w:val="a1"/>
              <w:tblW w:w="43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9"/>
              <w:gridCol w:w="1078"/>
              <w:gridCol w:w="1078"/>
              <w:gridCol w:w="1078"/>
            </w:tblGrid>
            <w:tr w:rsidR="00BD5990">
              <w:tc>
                <w:tcPr>
                  <w:tcW w:w="1078" w:type="dxa"/>
                  <w:shd w:val="clear" w:color="auto" w:fill="auto"/>
                  <w:tcMar>
                    <w:top w:w="100" w:type="dxa"/>
                    <w:left w:w="100" w:type="dxa"/>
                    <w:bottom w:w="100" w:type="dxa"/>
                    <w:right w:w="100" w:type="dxa"/>
                  </w:tcMar>
                </w:tcPr>
                <w:p w:rsidR="00BD5990" w:rsidRDefault="00BD5990">
                  <w:pPr>
                    <w:widowControl w:val="0"/>
                    <w:spacing w:line="240" w:lineRule="auto"/>
                  </w:pPr>
                </w:p>
              </w:tc>
              <w:tc>
                <w:tcPr>
                  <w:tcW w:w="1078" w:type="dxa"/>
                  <w:shd w:val="clear" w:color="auto" w:fill="auto"/>
                  <w:tcMar>
                    <w:top w:w="100" w:type="dxa"/>
                    <w:left w:w="100" w:type="dxa"/>
                    <w:bottom w:w="100" w:type="dxa"/>
                    <w:right w:w="100" w:type="dxa"/>
                  </w:tcMar>
                </w:tcPr>
                <w:p w:rsidR="00BD5990" w:rsidRDefault="008C7A34">
                  <w:pPr>
                    <w:widowControl w:val="0"/>
                    <w:spacing w:line="240" w:lineRule="auto"/>
                    <w:jc w:val="center"/>
                  </w:pPr>
                  <w:r>
                    <w:t>solid</w:t>
                  </w:r>
                </w:p>
              </w:tc>
              <w:tc>
                <w:tcPr>
                  <w:tcW w:w="1078" w:type="dxa"/>
                  <w:shd w:val="clear" w:color="auto" w:fill="auto"/>
                  <w:tcMar>
                    <w:top w:w="100" w:type="dxa"/>
                    <w:left w:w="100" w:type="dxa"/>
                    <w:bottom w:w="100" w:type="dxa"/>
                    <w:right w:w="100" w:type="dxa"/>
                  </w:tcMar>
                </w:tcPr>
                <w:p w:rsidR="00BD5990" w:rsidRDefault="008C7A34">
                  <w:pPr>
                    <w:widowControl w:val="0"/>
                    <w:spacing w:line="240" w:lineRule="auto"/>
                    <w:jc w:val="center"/>
                  </w:pPr>
                  <w:r>
                    <w:t>liquid</w:t>
                  </w:r>
                </w:p>
              </w:tc>
              <w:tc>
                <w:tcPr>
                  <w:tcW w:w="1078" w:type="dxa"/>
                  <w:shd w:val="clear" w:color="auto" w:fill="auto"/>
                  <w:tcMar>
                    <w:top w:w="100" w:type="dxa"/>
                    <w:left w:w="100" w:type="dxa"/>
                    <w:bottom w:w="100" w:type="dxa"/>
                    <w:right w:w="100" w:type="dxa"/>
                  </w:tcMar>
                </w:tcPr>
                <w:p w:rsidR="00BD5990" w:rsidRDefault="008C7A34">
                  <w:pPr>
                    <w:widowControl w:val="0"/>
                    <w:spacing w:line="240" w:lineRule="auto"/>
                    <w:jc w:val="center"/>
                  </w:pPr>
                  <w:r>
                    <w:t>gas</w:t>
                  </w:r>
                </w:p>
              </w:tc>
            </w:tr>
            <w:tr w:rsidR="00BD5990">
              <w:tc>
                <w:tcPr>
                  <w:tcW w:w="1078" w:type="dxa"/>
                  <w:shd w:val="clear" w:color="auto" w:fill="auto"/>
                  <w:tcMar>
                    <w:top w:w="100" w:type="dxa"/>
                    <w:left w:w="100" w:type="dxa"/>
                    <w:bottom w:w="100" w:type="dxa"/>
                    <w:right w:w="100" w:type="dxa"/>
                  </w:tcMar>
                </w:tcPr>
                <w:p w:rsidR="00BD5990" w:rsidRDefault="008C7A34">
                  <w:pPr>
                    <w:widowControl w:val="0"/>
                    <w:spacing w:line="240" w:lineRule="auto"/>
                  </w:pPr>
                  <w:r>
                    <w:t>Fixed shape</w:t>
                  </w:r>
                </w:p>
              </w:tc>
              <w:tc>
                <w:tcPr>
                  <w:tcW w:w="1078" w:type="dxa"/>
                  <w:shd w:val="clear" w:color="auto" w:fill="auto"/>
                  <w:tcMar>
                    <w:top w:w="100" w:type="dxa"/>
                    <w:left w:w="100" w:type="dxa"/>
                    <w:bottom w:w="100" w:type="dxa"/>
                    <w:right w:w="100" w:type="dxa"/>
                  </w:tcMar>
                </w:tcPr>
                <w:p w:rsidR="00BD5990" w:rsidRDefault="00BD5990">
                  <w:pPr>
                    <w:widowControl w:val="0"/>
                    <w:spacing w:line="240" w:lineRule="auto"/>
                  </w:pPr>
                </w:p>
              </w:tc>
              <w:tc>
                <w:tcPr>
                  <w:tcW w:w="1078" w:type="dxa"/>
                  <w:shd w:val="clear" w:color="auto" w:fill="auto"/>
                  <w:tcMar>
                    <w:top w:w="100" w:type="dxa"/>
                    <w:left w:w="100" w:type="dxa"/>
                    <w:bottom w:w="100" w:type="dxa"/>
                    <w:right w:w="100" w:type="dxa"/>
                  </w:tcMar>
                </w:tcPr>
                <w:p w:rsidR="00BD5990" w:rsidRDefault="00BD5990">
                  <w:pPr>
                    <w:widowControl w:val="0"/>
                    <w:spacing w:line="240" w:lineRule="auto"/>
                  </w:pPr>
                </w:p>
              </w:tc>
              <w:tc>
                <w:tcPr>
                  <w:tcW w:w="1078" w:type="dxa"/>
                  <w:shd w:val="clear" w:color="auto" w:fill="auto"/>
                  <w:tcMar>
                    <w:top w:w="100" w:type="dxa"/>
                    <w:left w:w="100" w:type="dxa"/>
                    <w:bottom w:w="100" w:type="dxa"/>
                    <w:right w:w="100" w:type="dxa"/>
                  </w:tcMar>
                </w:tcPr>
                <w:p w:rsidR="00BD5990" w:rsidRDefault="00BD5990">
                  <w:pPr>
                    <w:widowControl w:val="0"/>
                    <w:spacing w:line="240" w:lineRule="auto"/>
                  </w:pPr>
                </w:p>
              </w:tc>
            </w:tr>
            <w:tr w:rsidR="00BD5990">
              <w:tc>
                <w:tcPr>
                  <w:tcW w:w="1078" w:type="dxa"/>
                  <w:shd w:val="clear" w:color="auto" w:fill="auto"/>
                  <w:tcMar>
                    <w:top w:w="100" w:type="dxa"/>
                    <w:left w:w="100" w:type="dxa"/>
                    <w:bottom w:w="100" w:type="dxa"/>
                    <w:right w:w="100" w:type="dxa"/>
                  </w:tcMar>
                </w:tcPr>
                <w:p w:rsidR="00BD5990" w:rsidRDefault="008C7A34">
                  <w:pPr>
                    <w:widowControl w:val="0"/>
                    <w:spacing w:line="240" w:lineRule="auto"/>
                  </w:pPr>
                  <w:r>
                    <w:t>Fixed volume</w:t>
                  </w:r>
                </w:p>
              </w:tc>
              <w:tc>
                <w:tcPr>
                  <w:tcW w:w="1078" w:type="dxa"/>
                  <w:shd w:val="clear" w:color="auto" w:fill="auto"/>
                  <w:tcMar>
                    <w:top w:w="100" w:type="dxa"/>
                    <w:left w:w="100" w:type="dxa"/>
                    <w:bottom w:w="100" w:type="dxa"/>
                    <w:right w:w="100" w:type="dxa"/>
                  </w:tcMar>
                </w:tcPr>
                <w:p w:rsidR="00BD5990" w:rsidRDefault="00BD5990">
                  <w:pPr>
                    <w:widowControl w:val="0"/>
                    <w:spacing w:line="240" w:lineRule="auto"/>
                  </w:pPr>
                </w:p>
              </w:tc>
              <w:tc>
                <w:tcPr>
                  <w:tcW w:w="1078" w:type="dxa"/>
                  <w:shd w:val="clear" w:color="auto" w:fill="auto"/>
                  <w:tcMar>
                    <w:top w:w="100" w:type="dxa"/>
                    <w:left w:w="100" w:type="dxa"/>
                    <w:bottom w:w="100" w:type="dxa"/>
                    <w:right w:w="100" w:type="dxa"/>
                  </w:tcMar>
                </w:tcPr>
                <w:p w:rsidR="00BD5990" w:rsidRDefault="00BD5990">
                  <w:pPr>
                    <w:widowControl w:val="0"/>
                    <w:spacing w:line="240" w:lineRule="auto"/>
                  </w:pPr>
                </w:p>
              </w:tc>
              <w:tc>
                <w:tcPr>
                  <w:tcW w:w="1078" w:type="dxa"/>
                  <w:shd w:val="clear" w:color="auto" w:fill="auto"/>
                  <w:tcMar>
                    <w:top w:w="100" w:type="dxa"/>
                    <w:left w:w="100" w:type="dxa"/>
                    <w:bottom w:w="100" w:type="dxa"/>
                    <w:right w:w="100" w:type="dxa"/>
                  </w:tcMar>
                </w:tcPr>
                <w:p w:rsidR="00BD5990" w:rsidRDefault="00BD5990">
                  <w:pPr>
                    <w:widowControl w:val="0"/>
                    <w:spacing w:line="240" w:lineRule="auto"/>
                  </w:pPr>
                </w:p>
              </w:tc>
            </w:tr>
          </w:tbl>
          <w:p w:rsidR="00BD5990" w:rsidRDefault="00BD5990">
            <w:pPr>
              <w:widowControl w:val="0"/>
              <w:spacing w:line="240" w:lineRule="auto"/>
            </w:pPr>
          </w:p>
          <w:p w:rsidR="00BD5990" w:rsidRDefault="008C7A34">
            <w:pPr>
              <w:widowControl w:val="0"/>
              <w:spacing w:line="240" w:lineRule="auto"/>
            </w:pPr>
            <w:r>
              <w:t>1e. Classify the items based on their solubility.</w:t>
            </w:r>
          </w:p>
          <w:p w:rsidR="00BD5990" w:rsidRDefault="00BD5990">
            <w:pPr>
              <w:widowControl w:val="0"/>
              <w:spacing w:line="240" w:lineRule="auto"/>
            </w:pPr>
          </w:p>
          <w:tbl>
            <w:tblPr>
              <w:tblStyle w:val="a2"/>
              <w:tblW w:w="43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37"/>
              <w:gridCol w:w="1438"/>
              <w:gridCol w:w="1438"/>
            </w:tblGrid>
            <w:tr w:rsidR="00BD5990">
              <w:tc>
                <w:tcPr>
                  <w:tcW w:w="1437" w:type="dxa"/>
                  <w:shd w:val="clear" w:color="auto" w:fill="D9D9D9"/>
                  <w:tcMar>
                    <w:top w:w="100" w:type="dxa"/>
                    <w:left w:w="100" w:type="dxa"/>
                    <w:bottom w:w="100" w:type="dxa"/>
                    <w:right w:w="100" w:type="dxa"/>
                  </w:tcMar>
                </w:tcPr>
                <w:p w:rsidR="00BD5990" w:rsidRDefault="008C7A34">
                  <w:pPr>
                    <w:widowControl w:val="0"/>
                    <w:spacing w:line="240" w:lineRule="auto"/>
                    <w:jc w:val="center"/>
                  </w:pPr>
                  <w:r>
                    <w:lastRenderedPageBreak/>
                    <w:t>Items</w:t>
                  </w:r>
                </w:p>
              </w:tc>
              <w:tc>
                <w:tcPr>
                  <w:tcW w:w="1437" w:type="dxa"/>
                  <w:shd w:val="clear" w:color="auto" w:fill="D9D9D9"/>
                  <w:tcMar>
                    <w:top w:w="100" w:type="dxa"/>
                    <w:left w:w="100" w:type="dxa"/>
                    <w:bottom w:w="100" w:type="dxa"/>
                    <w:right w:w="100" w:type="dxa"/>
                  </w:tcMar>
                </w:tcPr>
                <w:p w:rsidR="00BD5990" w:rsidRDefault="008C7A34">
                  <w:pPr>
                    <w:widowControl w:val="0"/>
                    <w:spacing w:line="240" w:lineRule="auto"/>
                    <w:jc w:val="center"/>
                  </w:pPr>
                  <w:r>
                    <w:t>Will dissolve in water</w:t>
                  </w:r>
                </w:p>
              </w:tc>
              <w:tc>
                <w:tcPr>
                  <w:tcW w:w="1437" w:type="dxa"/>
                  <w:shd w:val="clear" w:color="auto" w:fill="D9D9D9"/>
                  <w:tcMar>
                    <w:top w:w="100" w:type="dxa"/>
                    <w:left w:w="100" w:type="dxa"/>
                    <w:bottom w:w="100" w:type="dxa"/>
                    <w:right w:w="100" w:type="dxa"/>
                  </w:tcMar>
                </w:tcPr>
                <w:p w:rsidR="00BD5990" w:rsidRDefault="008C7A34">
                  <w:pPr>
                    <w:widowControl w:val="0"/>
                    <w:spacing w:line="240" w:lineRule="auto"/>
                    <w:jc w:val="center"/>
                  </w:pPr>
                  <w:r>
                    <w:t>Won’t dissolve in water</w:t>
                  </w:r>
                </w:p>
              </w:tc>
            </w:tr>
            <w:tr w:rsidR="00BD5990">
              <w:tc>
                <w:tcPr>
                  <w:tcW w:w="1437" w:type="dxa"/>
                  <w:shd w:val="clear" w:color="auto" w:fill="auto"/>
                  <w:tcMar>
                    <w:top w:w="100" w:type="dxa"/>
                    <w:left w:w="100" w:type="dxa"/>
                    <w:bottom w:w="100" w:type="dxa"/>
                    <w:right w:w="100" w:type="dxa"/>
                  </w:tcMar>
                </w:tcPr>
                <w:p w:rsidR="00BD5990" w:rsidRDefault="008C7A34">
                  <w:pPr>
                    <w:widowControl w:val="0"/>
                    <w:spacing w:line="240" w:lineRule="auto"/>
                  </w:pPr>
                  <w:r>
                    <w:t>Marble</w:t>
                  </w:r>
                </w:p>
              </w:tc>
              <w:tc>
                <w:tcPr>
                  <w:tcW w:w="1437" w:type="dxa"/>
                  <w:shd w:val="clear" w:color="auto" w:fill="auto"/>
                  <w:tcMar>
                    <w:top w:w="100" w:type="dxa"/>
                    <w:left w:w="100" w:type="dxa"/>
                    <w:bottom w:w="100" w:type="dxa"/>
                    <w:right w:w="100" w:type="dxa"/>
                  </w:tcMar>
                </w:tcPr>
                <w:p w:rsidR="00BD5990" w:rsidRDefault="00BD5990">
                  <w:pPr>
                    <w:widowControl w:val="0"/>
                    <w:spacing w:line="240" w:lineRule="auto"/>
                  </w:pPr>
                </w:p>
              </w:tc>
              <w:tc>
                <w:tcPr>
                  <w:tcW w:w="1437" w:type="dxa"/>
                  <w:shd w:val="clear" w:color="auto" w:fill="auto"/>
                  <w:tcMar>
                    <w:top w:w="100" w:type="dxa"/>
                    <w:left w:w="100" w:type="dxa"/>
                    <w:bottom w:w="100" w:type="dxa"/>
                    <w:right w:w="100" w:type="dxa"/>
                  </w:tcMar>
                </w:tcPr>
                <w:p w:rsidR="00BD5990" w:rsidRDefault="00BD5990">
                  <w:pPr>
                    <w:widowControl w:val="0"/>
                    <w:spacing w:line="240" w:lineRule="auto"/>
                  </w:pPr>
                </w:p>
              </w:tc>
            </w:tr>
            <w:tr w:rsidR="00BD5990">
              <w:tc>
                <w:tcPr>
                  <w:tcW w:w="1437" w:type="dxa"/>
                  <w:shd w:val="clear" w:color="auto" w:fill="auto"/>
                  <w:tcMar>
                    <w:top w:w="100" w:type="dxa"/>
                    <w:left w:w="100" w:type="dxa"/>
                    <w:bottom w:w="100" w:type="dxa"/>
                    <w:right w:w="100" w:type="dxa"/>
                  </w:tcMar>
                </w:tcPr>
                <w:p w:rsidR="00BD5990" w:rsidRDefault="008C7A34">
                  <w:pPr>
                    <w:widowControl w:val="0"/>
                    <w:spacing w:line="240" w:lineRule="auto"/>
                  </w:pPr>
                  <w:r>
                    <w:t>Sugar cube</w:t>
                  </w:r>
                </w:p>
              </w:tc>
              <w:tc>
                <w:tcPr>
                  <w:tcW w:w="1437" w:type="dxa"/>
                  <w:shd w:val="clear" w:color="auto" w:fill="auto"/>
                  <w:tcMar>
                    <w:top w:w="100" w:type="dxa"/>
                    <w:left w:w="100" w:type="dxa"/>
                    <w:bottom w:w="100" w:type="dxa"/>
                    <w:right w:w="100" w:type="dxa"/>
                  </w:tcMar>
                </w:tcPr>
                <w:p w:rsidR="00BD5990" w:rsidRDefault="00BD5990">
                  <w:pPr>
                    <w:widowControl w:val="0"/>
                    <w:spacing w:line="240" w:lineRule="auto"/>
                  </w:pPr>
                </w:p>
              </w:tc>
              <w:tc>
                <w:tcPr>
                  <w:tcW w:w="1437" w:type="dxa"/>
                  <w:shd w:val="clear" w:color="auto" w:fill="auto"/>
                  <w:tcMar>
                    <w:top w:w="100" w:type="dxa"/>
                    <w:left w:w="100" w:type="dxa"/>
                    <w:bottom w:w="100" w:type="dxa"/>
                    <w:right w:w="100" w:type="dxa"/>
                  </w:tcMar>
                </w:tcPr>
                <w:p w:rsidR="00BD5990" w:rsidRDefault="00BD5990">
                  <w:pPr>
                    <w:widowControl w:val="0"/>
                    <w:spacing w:line="240" w:lineRule="auto"/>
                  </w:pPr>
                </w:p>
              </w:tc>
            </w:tr>
            <w:tr w:rsidR="00BD5990">
              <w:tc>
                <w:tcPr>
                  <w:tcW w:w="1437" w:type="dxa"/>
                  <w:shd w:val="clear" w:color="auto" w:fill="auto"/>
                  <w:tcMar>
                    <w:top w:w="100" w:type="dxa"/>
                    <w:left w:w="100" w:type="dxa"/>
                    <w:bottom w:w="100" w:type="dxa"/>
                    <w:right w:w="100" w:type="dxa"/>
                  </w:tcMar>
                </w:tcPr>
                <w:p w:rsidR="00BD5990" w:rsidRDefault="008C7A34">
                  <w:pPr>
                    <w:widowControl w:val="0"/>
                    <w:spacing w:line="240" w:lineRule="auto"/>
                  </w:pPr>
                  <w:r>
                    <w:t>Rice</w:t>
                  </w:r>
                </w:p>
              </w:tc>
              <w:tc>
                <w:tcPr>
                  <w:tcW w:w="1437" w:type="dxa"/>
                  <w:shd w:val="clear" w:color="auto" w:fill="auto"/>
                  <w:tcMar>
                    <w:top w:w="100" w:type="dxa"/>
                    <w:left w:w="100" w:type="dxa"/>
                    <w:bottom w:w="100" w:type="dxa"/>
                    <w:right w:w="100" w:type="dxa"/>
                  </w:tcMar>
                </w:tcPr>
                <w:p w:rsidR="00BD5990" w:rsidRDefault="00BD5990">
                  <w:pPr>
                    <w:widowControl w:val="0"/>
                    <w:spacing w:line="240" w:lineRule="auto"/>
                  </w:pPr>
                </w:p>
              </w:tc>
              <w:tc>
                <w:tcPr>
                  <w:tcW w:w="1437" w:type="dxa"/>
                  <w:shd w:val="clear" w:color="auto" w:fill="auto"/>
                  <w:tcMar>
                    <w:top w:w="100" w:type="dxa"/>
                    <w:left w:w="100" w:type="dxa"/>
                    <w:bottom w:w="100" w:type="dxa"/>
                    <w:right w:w="100" w:type="dxa"/>
                  </w:tcMar>
                </w:tcPr>
                <w:p w:rsidR="00BD5990" w:rsidRDefault="00BD5990">
                  <w:pPr>
                    <w:widowControl w:val="0"/>
                    <w:spacing w:line="240" w:lineRule="auto"/>
                  </w:pPr>
                </w:p>
              </w:tc>
            </w:tr>
            <w:tr w:rsidR="00BD5990">
              <w:tc>
                <w:tcPr>
                  <w:tcW w:w="1437" w:type="dxa"/>
                  <w:shd w:val="clear" w:color="auto" w:fill="auto"/>
                  <w:tcMar>
                    <w:top w:w="100" w:type="dxa"/>
                    <w:left w:w="100" w:type="dxa"/>
                    <w:bottom w:w="100" w:type="dxa"/>
                    <w:right w:w="100" w:type="dxa"/>
                  </w:tcMar>
                </w:tcPr>
                <w:p w:rsidR="00BD5990" w:rsidRDefault="008C7A34">
                  <w:pPr>
                    <w:widowControl w:val="0"/>
                    <w:spacing w:line="240" w:lineRule="auto"/>
                  </w:pPr>
                  <w:r>
                    <w:t>Salt</w:t>
                  </w:r>
                </w:p>
              </w:tc>
              <w:tc>
                <w:tcPr>
                  <w:tcW w:w="1437" w:type="dxa"/>
                  <w:shd w:val="clear" w:color="auto" w:fill="auto"/>
                  <w:tcMar>
                    <w:top w:w="100" w:type="dxa"/>
                    <w:left w:w="100" w:type="dxa"/>
                    <w:bottom w:w="100" w:type="dxa"/>
                    <w:right w:w="100" w:type="dxa"/>
                  </w:tcMar>
                </w:tcPr>
                <w:p w:rsidR="00BD5990" w:rsidRDefault="00BD5990">
                  <w:pPr>
                    <w:widowControl w:val="0"/>
                    <w:spacing w:line="240" w:lineRule="auto"/>
                  </w:pPr>
                </w:p>
              </w:tc>
              <w:tc>
                <w:tcPr>
                  <w:tcW w:w="1437" w:type="dxa"/>
                  <w:shd w:val="clear" w:color="auto" w:fill="auto"/>
                  <w:tcMar>
                    <w:top w:w="100" w:type="dxa"/>
                    <w:left w:w="100" w:type="dxa"/>
                    <w:bottom w:w="100" w:type="dxa"/>
                    <w:right w:w="100" w:type="dxa"/>
                  </w:tcMar>
                </w:tcPr>
                <w:p w:rsidR="00BD5990" w:rsidRDefault="00BD5990">
                  <w:pPr>
                    <w:widowControl w:val="0"/>
                    <w:spacing w:line="240" w:lineRule="auto"/>
                  </w:pPr>
                </w:p>
              </w:tc>
            </w:tr>
            <w:tr w:rsidR="00BD5990">
              <w:tc>
                <w:tcPr>
                  <w:tcW w:w="1437" w:type="dxa"/>
                  <w:shd w:val="clear" w:color="auto" w:fill="auto"/>
                  <w:tcMar>
                    <w:top w:w="100" w:type="dxa"/>
                    <w:left w:w="100" w:type="dxa"/>
                    <w:bottom w:w="100" w:type="dxa"/>
                    <w:right w:w="100" w:type="dxa"/>
                  </w:tcMar>
                </w:tcPr>
                <w:p w:rsidR="00BD5990" w:rsidRDefault="008C7A34">
                  <w:pPr>
                    <w:widowControl w:val="0"/>
                    <w:spacing w:line="240" w:lineRule="auto"/>
                  </w:pPr>
                  <w:r>
                    <w:t>Lemon juice</w:t>
                  </w:r>
                </w:p>
              </w:tc>
              <w:tc>
                <w:tcPr>
                  <w:tcW w:w="1437" w:type="dxa"/>
                  <w:shd w:val="clear" w:color="auto" w:fill="auto"/>
                  <w:tcMar>
                    <w:top w:w="100" w:type="dxa"/>
                    <w:left w:w="100" w:type="dxa"/>
                    <w:bottom w:w="100" w:type="dxa"/>
                    <w:right w:w="100" w:type="dxa"/>
                  </w:tcMar>
                </w:tcPr>
                <w:p w:rsidR="00BD5990" w:rsidRDefault="00BD5990">
                  <w:pPr>
                    <w:widowControl w:val="0"/>
                    <w:spacing w:line="240" w:lineRule="auto"/>
                  </w:pPr>
                </w:p>
              </w:tc>
              <w:tc>
                <w:tcPr>
                  <w:tcW w:w="1437" w:type="dxa"/>
                  <w:shd w:val="clear" w:color="auto" w:fill="auto"/>
                  <w:tcMar>
                    <w:top w:w="100" w:type="dxa"/>
                    <w:left w:w="100" w:type="dxa"/>
                    <w:bottom w:w="100" w:type="dxa"/>
                    <w:right w:w="100" w:type="dxa"/>
                  </w:tcMar>
                </w:tcPr>
                <w:p w:rsidR="00BD5990" w:rsidRDefault="00BD5990">
                  <w:pPr>
                    <w:widowControl w:val="0"/>
                    <w:spacing w:line="240" w:lineRule="auto"/>
                  </w:pPr>
                </w:p>
              </w:tc>
            </w:tr>
            <w:tr w:rsidR="00BD5990">
              <w:tc>
                <w:tcPr>
                  <w:tcW w:w="1437" w:type="dxa"/>
                  <w:shd w:val="clear" w:color="auto" w:fill="auto"/>
                  <w:tcMar>
                    <w:top w:w="100" w:type="dxa"/>
                    <w:left w:w="100" w:type="dxa"/>
                    <w:bottom w:w="100" w:type="dxa"/>
                    <w:right w:w="100" w:type="dxa"/>
                  </w:tcMar>
                </w:tcPr>
                <w:p w:rsidR="00BD5990" w:rsidRDefault="008C7A34">
                  <w:pPr>
                    <w:widowControl w:val="0"/>
                    <w:spacing w:line="240" w:lineRule="auto"/>
                  </w:pPr>
                  <w:r>
                    <w:t>Toothpick</w:t>
                  </w:r>
                </w:p>
              </w:tc>
              <w:tc>
                <w:tcPr>
                  <w:tcW w:w="1437" w:type="dxa"/>
                  <w:shd w:val="clear" w:color="auto" w:fill="auto"/>
                  <w:tcMar>
                    <w:top w:w="100" w:type="dxa"/>
                    <w:left w:w="100" w:type="dxa"/>
                    <w:bottom w:w="100" w:type="dxa"/>
                    <w:right w:w="100" w:type="dxa"/>
                  </w:tcMar>
                </w:tcPr>
                <w:p w:rsidR="00BD5990" w:rsidRDefault="00BD5990">
                  <w:pPr>
                    <w:widowControl w:val="0"/>
                    <w:spacing w:line="240" w:lineRule="auto"/>
                  </w:pPr>
                </w:p>
              </w:tc>
              <w:tc>
                <w:tcPr>
                  <w:tcW w:w="1437" w:type="dxa"/>
                  <w:shd w:val="clear" w:color="auto" w:fill="auto"/>
                  <w:tcMar>
                    <w:top w:w="100" w:type="dxa"/>
                    <w:left w:w="100" w:type="dxa"/>
                    <w:bottom w:w="100" w:type="dxa"/>
                    <w:right w:w="100" w:type="dxa"/>
                  </w:tcMar>
                </w:tcPr>
                <w:p w:rsidR="00BD5990" w:rsidRDefault="00BD5990">
                  <w:pPr>
                    <w:widowControl w:val="0"/>
                    <w:spacing w:line="240" w:lineRule="auto"/>
                  </w:pPr>
                </w:p>
              </w:tc>
            </w:tr>
          </w:tbl>
          <w:p w:rsidR="00BD5990" w:rsidRDefault="00BD5990">
            <w:pPr>
              <w:widowControl w:val="0"/>
              <w:spacing w:line="240" w:lineRule="auto"/>
            </w:pPr>
          </w:p>
          <w:p w:rsidR="00BD5990" w:rsidRDefault="008C7A34">
            <w:pPr>
              <w:widowControl w:val="0"/>
              <w:spacing w:line="240" w:lineRule="auto"/>
            </w:pPr>
            <w:r>
              <w:t>1f.  Name two household items that are good conductors of electrical energy.</w:t>
            </w:r>
          </w:p>
          <w:p w:rsidR="00BD5990" w:rsidRDefault="00BD5990">
            <w:pPr>
              <w:widowControl w:val="0"/>
              <w:spacing w:line="240" w:lineRule="auto"/>
            </w:pPr>
          </w:p>
          <w:p w:rsidR="00BD5990" w:rsidRDefault="008C7A34">
            <w:pPr>
              <w:widowControl w:val="0"/>
              <w:spacing w:line="240" w:lineRule="auto"/>
            </w:pPr>
            <w:r>
              <w:t xml:space="preserve">      __________________     ___________________</w:t>
            </w:r>
          </w:p>
          <w:p w:rsidR="00BD5990" w:rsidRDefault="00BD5990">
            <w:pPr>
              <w:widowControl w:val="0"/>
              <w:spacing w:line="240" w:lineRule="auto"/>
            </w:pPr>
          </w:p>
          <w:p w:rsidR="00BD5990" w:rsidRDefault="00BD5990">
            <w:pPr>
              <w:widowControl w:val="0"/>
              <w:spacing w:line="240" w:lineRule="auto"/>
            </w:pPr>
          </w:p>
          <w:p w:rsidR="00BD5990" w:rsidRDefault="00BD5990">
            <w:pPr>
              <w:widowControl w:val="0"/>
              <w:spacing w:line="240" w:lineRule="auto"/>
            </w:pPr>
          </w:p>
          <w:p w:rsidR="00BD5990" w:rsidRDefault="008C7A34">
            <w:pPr>
              <w:widowControl w:val="0"/>
              <w:spacing w:line="240" w:lineRule="auto"/>
            </w:pPr>
            <w:r>
              <w:t>1g.  Name two household items that are good conductors of thermal energy.</w:t>
            </w:r>
          </w:p>
          <w:p w:rsidR="00BD5990" w:rsidRDefault="00BD5990">
            <w:pPr>
              <w:widowControl w:val="0"/>
              <w:spacing w:line="240" w:lineRule="auto"/>
            </w:pPr>
          </w:p>
          <w:p w:rsidR="00BD5990" w:rsidRDefault="008C7A34">
            <w:pPr>
              <w:widowControl w:val="0"/>
              <w:spacing w:line="240" w:lineRule="auto"/>
            </w:pPr>
            <w:r>
              <w:t xml:space="preserve">      __________________     ___________________</w:t>
            </w:r>
          </w:p>
          <w:p w:rsidR="00BD5990" w:rsidRDefault="00BD5990">
            <w:pPr>
              <w:widowControl w:val="0"/>
              <w:spacing w:line="240" w:lineRule="auto"/>
            </w:pPr>
          </w:p>
          <w:p w:rsidR="00BD5990" w:rsidRDefault="00BD5990">
            <w:pPr>
              <w:widowControl w:val="0"/>
              <w:spacing w:line="240" w:lineRule="auto"/>
            </w:pPr>
          </w:p>
          <w:p w:rsidR="00BD5990" w:rsidRDefault="00BD5990">
            <w:pPr>
              <w:widowControl w:val="0"/>
              <w:spacing w:line="240" w:lineRule="auto"/>
            </w:pPr>
          </w:p>
          <w:p w:rsidR="00BD5990" w:rsidRDefault="00BD5990">
            <w:pPr>
              <w:widowControl w:val="0"/>
              <w:spacing w:line="240" w:lineRule="auto"/>
            </w:pPr>
          </w:p>
          <w:p w:rsidR="00BD5990" w:rsidRDefault="008C7A34">
            <w:pPr>
              <w:widowControl w:val="0"/>
              <w:spacing w:line="240" w:lineRule="auto"/>
              <w:rPr>
                <w:b/>
                <w:sz w:val="24"/>
                <w:szCs w:val="24"/>
                <w:u w:val="single"/>
              </w:rPr>
            </w:pPr>
            <w:r>
              <w:rPr>
                <w:b/>
                <w:sz w:val="24"/>
                <w:szCs w:val="24"/>
                <w:u w:val="single"/>
              </w:rPr>
              <w:t>Option 2</w:t>
            </w:r>
          </w:p>
          <w:p w:rsidR="00BD5990" w:rsidRDefault="008C7A34">
            <w:pPr>
              <w:widowControl w:val="0"/>
              <w:spacing w:line="240" w:lineRule="auto"/>
              <w:rPr>
                <w:b/>
                <w:sz w:val="24"/>
                <w:szCs w:val="24"/>
                <w:u w:val="single"/>
              </w:rPr>
            </w:pPr>
            <w:r>
              <w:rPr>
                <w:b/>
                <w:noProof/>
                <w:sz w:val="24"/>
                <w:szCs w:val="24"/>
                <w:u w:val="single"/>
                <w:lang w:val="en-US"/>
              </w:rPr>
              <w:drawing>
                <wp:inline distT="114300" distB="114300" distL="114300" distR="114300">
                  <wp:extent cx="4957763" cy="1826109"/>
                  <wp:effectExtent l="0" t="0" r="0" b="0"/>
                  <wp:docPr id="21"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0"/>
                          <a:srcRect/>
                          <a:stretch>
                            <a:fillRect/>
                          </a:stretch>
                        </pic:blipFill>
                        <pic:spPr>
                          <a:xfrm>
                            <a:off x="0" y="0"/>
                            <a:ext cx="4957763" cy="1826109"/>
                          </a:xfrm>
                          <a:prstGeom prst="rect">
                            <a:avLst/>
                          </a:prstGeom>
                          <a:ln/>
                        </pic:spPr>
                      </pic:pic>
                    </a:graphicData>
                  </a:graphic>
                </wp:inline>
              </w:drawing>
            </w:r>
          </w:p>
          <w:p w:rsidR="00BD5990" w:rsidRDefault="008C7A34">
            <w:pPr>
              <w:widowControl w:val="0"/>
              <w:spacing w:line="240" w:lineRule="auto"/>
            </w:pPr>
            <w:r>
              <w:rPr>
                <w:sz w:val="16"/>
                <w:szCs w:val="16"/>
              </w:rPr>
              <w:t>Science STAAR Test 2015 image</w:t>
            </w:r>
          </w:p>
          <w:p w:rsidR="00BD5990" w:rsidRDefault="00BD5990">
            <w:pPr>
              <w:widowControl w:val="0"/>
              <w:spacing w:line="240" w:lineRule="auto"/>
              <w:rPr>
                <w:color w:val="FF0000"/>
              </w:rPr>
            </w:pPr>
          </w:p>
          <w:p w:rsidR="00BD5990" w:rsidRDefault="008C7A34">
            <w:pPr>
              <w:widowControl w:val="0"/>
              <w:spacing w:line="240" w:lineRule="auto"/>
              <w:rPr>
                <w:color w:val="FF0000"/>
              </w:rPr>
            </w:pPr>
            <w:r>
              <w:rPr>
                <w:color w:val="FF0000"/>
              </w:rPr>
              <w:t>1a. Which group of items is sorted from least to greatest by mass.</w:t>
            </w:r>
          </w:p>
          <w:p w:rsidR="00BD5990" w:rsidRDefault="00BD5990">
            <w:pPr>
              <w:widowControl w:val="0"/>
              <w:spacing w:line="240" w:lineRule="auto"/>
              <w:rPr>
                <w:color w:val="FF0000"/>
              </w:rPr>
            </w:pPr>
          </w:p>
          <w:p w:rsidR="00BD5990" w:rsidRDefault="008C7A34">
            <w:pPr>
              <w:widowControl w:val="0"/>
              <w:numPr>
                <w:ilvl w:val="0"/>
                <w:numId w:val="27"/>
              </w:numPr>
              <w:spacing w:line="240" w:lineRule="auto"/>
              <w:contextualSpacing/>
              <w:rPr>
                <w:color w:val="FF0000"/>
              </w:rPr>
            </w:pPr>
            <w:r>
              <w:rPr>
                <w:color w:val="FF0000"/>
              </w:rPr>
              <w:t>key, cotton ball, rubber band</w:t>
            </w:r>
          </w:p>
          <w:p w:rsidR="00BD5990" w:rsidRDefault="008C7A34">
            <w:pPr>
              <w:widowControl w:val="0"/>
              <w:numPr>
                <w:ilvl w:val="0"/>
                <w:numId w:val="27"/>
              </w:numPr>
              <w:spacing w:line="240" w:lineRule="auto"/>
              <w:contextualSpacing/>
              <w:rPr>
                <w:color w:val="FF0000"/>
              </w:rPr>
            </w:pPr>
            <w:r>
              <w:rPr>
                <w:color w:val="FF0000"/>
              </w:rPr>
              <w:lastRenderedPageBreak/>
              <w:t>rubber band, key, cotton ball</w:t>
            </w:r>
          </w:p>
          <w:p w:rsidR="00BD5990" w:rsidRDefault="008C7A34">
            <w:pPr>
              <w:widowControl w:val="0"/>
              <w:numPr>
                <w:ilvl w:val="0"/>
                <w:numId w:val="27"/>
              </w:numPr>
              <w:spacing w:line="240" w:lineRule="auto"/>
              <w:contextualSpacing/>
              <w:rPr>
                <w:color w:val="FF0000"/>
              </w:rPr>
            </w:pPr>
            <w:r>
              <w:rPr>
                <w:color w:val="FF0000"/>
              </w:rPr>
              <w:t>key, rubber band, cotton ball</w:t>
            </w:r>
          </w:p>
          <w:p w:rsidR="00BD5990" w:rsidRDefault="008C7A34">
            <w:pPr>
              <w:widowControl w:val="0"/>
              <w:numPr>
                <w:ilvl w:val="0"/>
                <w:numId w:val="27"/>
              </w:numPr>
              <w:spacing w:line="240" w:lineRule="auto"/>
              <w:contextualSpacing/>
              <w:rPr>
                <w:color w:val="FF0000"/>
              </w:rPr>
            </w:pPr>
            <w:r>
              <w:rPr>
                <w:color w:val="FF0000"/>
              </w:rPr>
              <w:t>cotton ball, rubber band, key</w:t>
            </w:r>
          </w:p>
          <w:p w:rsidR="00BD5990" w:rsidRDefault="00BD5990">
            <w:pPr>
              <w:widowControl w:val="0"/>
              <w:spacing w:line="240" w:lineRule="auto"/>
              <w:rPr>
                <w:color w:val="FF0000"/>
              </w:rPr>
            </w:pPr>
          </w:p>
          <w:p w:rsidR="00BD5990" w:rsidRDefault="00BD5990">
            <w:pPr>
              <w:widowControl w:val="0"/>
              <w:spacing w:line="240" w:lineRule="auto"/>
              <w:rPr>
                <w:color w:val="FF0000"/>
              </w:rPr>
            </w:pPr>
          </w:p>
          <w:p w:rsidR="00BD5990" w:rsidRDefault="00BD5990">
            <w:pPr>
              <w:widowControl w:val="0"/>
              <w:spacing w:line="240" w:lineRule="auto"/>
              <w:rPr>
                <w:color w:val="FF0000"/>
              </w:rPr>
            </w:pPr>
          </w:p>
          <w:p w:rsidR="00BD5990" w:rsidRDefault="00BD5990">
            <w:pPr>
              <w:widowControl w:val="0"/>
              <w:spacing w:line="240" w:lineRule="auto"/>
              <w:rPr>
                <w:color w:val="FF0000"/>
              </w:rPr>
            </w:pPr>
          </w:p>
          <w:p w:rsidR="00BD5990" w:rsidRDefault="008C7A34">
            <w:pPr>
              <w:widowControl w:val="0"/>
              <w:spacing w:line="240" w:lineRule="auto"/>
              <w:rPr>
                <w:color w:val="FF0000"/>
              </w:rPr>
            </w:pPr>
            <w:r>
              <w:rPr>
                <w:b/>
                <w:noProof/>
                <w:sz w:val="24"/>
                <w:szCs w:val="24"/>
                <w:u w:val="single"/>
                <w:lang w:val="en-US"/>
              </w:rPr>
              <w:drawing>
                <wp:inline distT="114300" distB="114300" distL="114300" distR="114300">
                  <wp:extent cx="4970992" cy="1833563"/>
                  <wp:effectExtent l="0" t="0" r="0" b="0"/>
                  <wp:docPr id="1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
                          <a:srcRect/>
                          <a:stretch>
                            <a:fillRect/>
                          </a:stretch>
                        </pic:blipFill>
                        <pic:spPr>
                          <a:xfrm>
                            <a:off x="0" y="0"/>
                            <a:ext cx="4970992" cy="1833563"/>
                          </a:xfrm>
                          <a:prstGeom prst="rect">
                            <a:avLst/>
                          </a:prstGeom>
                          <a:ln/>
                        </pic:spPr>
                      </pic:pic>
                    </a:graphicData>
                  </a:graphic>
                </wp:inline>
              </w:drawing>
            </w:r>
          </w:p>
          <w:p w:rsidR="00BD5990" w:rsidRDefault="008C7A34">
            <w:pPr>
              <w:widowControl w:val="0"/>
              <w:spacing w:line="240" w:lineRule="auto"/>
            </w:pPr>
            <w:r>
              <w:rPr>
                <w:sz w:val="16"/>
                <w:szCs w:val="16"/>
              </w:rPr>
              <w:t>Science STAAR Test 2015 image</w:t>
            </w:r>
          </w:p>
          <w:p w:rsidR="00BD5990" w:rsidRDefault="00BD5990">
            <w:pPr>
              <w:widowControl w:val="0"/>
              <w:spacing w:line="240" w:lineRule="auto"/>
              <w:rPr>
                <w:color w:val="FF0000"/>
              </w:rPr>
            </w:pPr>
          </w:p>
          <w:p w:rsidR="00BD5990" w:rsidRDefault="00BD5990">
            <w:pPr>
              <w:widowControl w:val="0"/>
              <w:spacing w:line="240" w:lineRule="auto"/>
              <w:rPr>
                <w:color w:val="FF0000"/>
              </w:rPr>
            </w:pPr>
          </w:p>
          <w:p w:rsidR="00BD5990" w:rsidRDefault="008C7A34">
            <w:pPr>
              <w:widowControl w:val="0"/>
              <w:spacing w:line="240" w:lineRule="auto"/>
              <w:rPr>
                <w:color w:val="FF0000"/>
              </w:rPr>
            </w:pPr>
            <w:r>
              <w:rPr>
                <w:color w:val="FF0000"/>
              </w:rPr>
              <w:t>1b. Choose the object that is not attracted to a magnet.</w:t>
            </w:r>
          </w:p>
          <w:p w:rsidR="00BD5990" w:rsidRDefault="008C7A34">
            <w:pPr>
              <w:widowControl w:val="0"/>
              <w:numPr>
                <w:ilvl w:val="0"/>
                <w:numId w:val="7"/>
              </w:numPr>
              <w:spacing w:line="240" w:lineRule="auto"/>
              <w:contextualSpacing/>
              <w:rPr>
                <w:color w:val="FF0000"/>
              </w:rPr>
            </w:pPr>
            <w:r>
              <w:rPr>
                <w:color w:val="FF0000"/>
              </w:rPr>
              <w:t>Iron nail</w:t>
            </w:r>
          </w:p>
          <w:p w:rsidR="00BD5990" w:rsidRDefault="008C7A34">
            <w:pPr>
              <w:widowControl w:val="0"/>
              <w:numPr>
                <w:ilvl w:val="0"/>
                <w:numId w:val="7"/>
              </w:numPr>
              <w:spacing w:line="240" w:lineRule="auto"/>
              <w:contextualSpacing/>
              <w:rPr>
                <w:color w:val="FF0000"/>
              </w:rPr>
            </w:pPr>
            <w:r>
              <w:rPr>
                <w:color w:val="FF0000"/>
              </w:rPr>
              <w:t>Copper Penny</w:t>
            </w:r>
          </w:p>
          <w:p w:rsidR="00BD5990" w:rsidRDefault="008C7A34">
            <w:pPr>
              <w:widowControl w:val="0"/>
              <w:numPr>
                <w:ilvl w:val="0"/>
                <w:numId w:val="7"/>
              </w:numPr>
              <w:spacing w:line="240" w:lineRule="auto"/>
              <w:contextualSpacing/>
              <w:rPr>
                <w:color w:val="FF0000"/>
              </w:rPr>
            </w:pPr>
            <w:r>
              <w:rPr>
                <w:color w:val="FF0000"/>
              </w:rPr>
              <w:t>Metal paper clip</w:t>
            </w:r>
          </w:p>
          <w:p w:rsidR="00BD5990" w:rsidRDefault="008C7A34">
            <w:pPr>
              <w:widowControl w:val="0"/>
              <w:numPr>
                <w:ilvl w:val="0"/>
                <w:numId w:val="7"/>
              </w:numPr>
              <w:spacing w:line="240" w:lineRule="auto"/>
              <w:contextualSpacing/>
              <w:rPr>
                <w:color w:val="FF0000"/>
              </w:rPr>
            </w:pPr>
            <w:r>
              <w:rPr>
                <w:color w:val="FF0000"/>
              </w:rPr>
              <w:t>Brass Key</w:t>
            </w:r>
          </w:p>
          <w:p w:rsidR="00BD5990" w:rsidRDefault="00BD5990">
            <w:pPr>
              <w:widowControl w:val="0"/>
              <w:spacing w:line="240" w:lineRule="auto"/>
              <w:rPr>
                <w:color w:val="FF0000"/>
              </w:rPr>
            </w:pPr>
          </w:p>
          <w:p w:rsidR="00BD5990" w:rsidRDefault="00BD5990">
            <w:pPr>
              <w:widowControl w:val="0"/>
              <w:spacing w:line="240" w:lineRule="auto"/>
              <w:rPr>
                <w:color w:val="FF0000"/>
              </w:rPr>
            </w:pPr>
          </w:p>
          <w:p w:rsidR="00BD5990" w:rsidRDefault="00DD3A3D">
            <w:pPr>
              <w:widowControl w:val="0"/>
              <w:spacing w:line="240" w:lineRule="auto"/>
              <w:rPr>
                <w:color w:val="FF0000"/>
              </w:rPr>
            </w:pPr>
            <w:hyperlink r:id="rId12">
              <w:r w:rsidR="008C7A34">
                <w:rPr>
                  <w:noProof/>
                  <w:color w:val="1155CC"/>
                  <w:u w:val="single"/>
                  <w:lang w:val="en-US"/>
                </w:rPr>
                <w:drawing>
                  <wp:inline distT="114300" distB="114300" distL="114300" distR="114300">
                    <wp:extent cx="1700213" cy="1936666"/>
                    <wp:effectExtent l="0" t="0" r="0" b="0"/>
                    <wp:docPr id="1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1"/>
                            <a:srcRect/>
                            <a:stretch>
                              <a:fillRect/>
                            </a:stretch>
                          </pic:blipFill>
                          <pic:spPr>
                            <a:xfrm>
                              <a:off x="0" y="0"/>
                              <a:ext cx="1700213" cy="1936666"/>
                            </a:xfrm>
                            <a:prstGeom prst="rect">
                              <a:avLst/>
                            </a:prstGeom>
                            <a:ln/>
                          </pic:spPr>
                        </pic:pic>
                      </a:graphicData>
                    </a:graphic>
                  </wp:inline>
                </w:drawing>
              </w:r>
            </w:hyperlink>
          </w:p>
          <w:p w:rsidR="00BD5990" w:rsidRDefault="008C7A34">
            <w:pPr>
              <w:widowControl w:val="0"/>
              <w:spacing w:line="240" w:lineRule="auto"/>
              <w:rPr>
                <w:color w:val="FF0000"/>
              </w:rPr>
            </w:pPr>
            <w:r>
              <w:rPr>
                <w:color w:val="FF0000"/>
              </w:rPr>
              <w:t>1c. Which object is less dense than water?</w:t>
            </w:r>
          </w:p>
          <w:p w:rsidR="00BD5990" w:rsidRDefault="008C7A34">
            <w:pPr>
              <w:widowControl w:val="0"/>
              <w:numPr>
                <w:ilvl w:val="0"/>
                <w:numId w:val="32"/>
              </w:numPr>
              <w:spacing w:line="240" w:lineRule="auto"/>
              <w:contextualSpacing/>
              <w:rPr>
                <w:color w:val="FF0000"/>
              </w:rPr>
            </w:pPr>
            <w:r>
              <w:rPr>
                <w:color w:val="FF0000"/>
              </w:rPr>
              <w:t>Clay ball</w:t>
            </w:r>
          </w:p>
          <w:p w:rsidR="00BD5990" w:rsidRDefault="008C7A34">
            <w:pPr>
              <w:widowControl w:val="0"/>
              <w:numPr>
                <w:ilvl w:val="0"/>
                <w:numId w:val="32"/>
              </w:numPr>
              <w:spacing w:line="240" w:lineRule="auto"/>
              <w:contextualSpacing/>
              <w:rPr>
                <w:color w:val="FF0000"/>
              </w:rPr>
            </w:pPr>
            <w:r>
              <w:rPr>
                <w:color w:val="FF0000"/>
              </w:rPr>
              <w:t>Wooden spoon</w:t>
            </w:r>
          </w:p>
          <w:p w:rsidR="00BD5990" w:rsidRDefault="008C7A34">
            <w:pPr>
              <w:widowControl w:val="0"/>
              <w:numPr>
                <w:ilvl w:val="0"/>
                <w:numId w:val="32"/>
              </w:numPr>
              <w:spacing w:line="240" w:lineRule="auto"/>
              <w:contextualSpacing/>
              <w:rPr>
                <w:color w:val="FF0000"/>
              </w:rPr>
            </w:pPr>
            <w:r>
              <w:rPr>
                <w:color w:val="FF0000"/>
              </w:rPr>
              <w:t>Iron nail</w:t>
            </w:r>
          </w:p>
          <w:p w:rsidR="00BD5990" w:rsidRDefault="008C7A34">
            <w:pPr>
              <w:widowControl w:val="0"/>
              <w:numPr>
                <w:ilvl w:val="0"/>
                <w:numId w:val="32"/>
              </w:numPr>
              <w:spacing w:line="240" w:lineRule="auto"/>
              <w:contextualSpacing/>
              <w:rPr>
                <w:color w:val="FF0000"/>
              </w:rPr>
            </w:pPr>
            <w:r>
              <w:rPr>
                <w:color w:val="FF0000"/>
              </w:rPr>
              <w:t>Steel spoon</w:t>
            </w:r>
          </w:p>
          <w:p w:rsidR="00BD5990" w:rsidRDefault="00BD5990">
            <w:pPr>
              <w:widowControl w:val="0"/>
              <w:spacing w:line="240" w:lineRule="auto"/>
              <w:rPr>
                <w:color w:val="FF0000"/>
              </w:rPr>
            </w:pPr>
          </w:p>
          <w:p w:rsidR="00BD5990" w:rsidRDefault="00BD5990">
            <w:pPr>
              <w:widowControl w:val="0"/>
              <w:spacing w:line="240" w:lineRule="auto"/>
              <w:rPr>
                <w:color w:val="FF0000"/>
              </w:rPr>
            </w:pPr>
          </w:p>
          <w:p w:rsidR="00BD5990" w:rsidRDefault="008C7A34">
            <w:pPr>
              <w:widowControl w:val="0"/>
              <w:spacing w:line="240" w:lineRule="auto"/>
              <w:rPr>
                <w:color w:val="FF0000"/>
              </w:rPr>
            </w:pPr>
            <w:r>
              <w:rPr>
                <w:color w:val="FF0000"/>
              </w:rPr>
              <w:t>1d. Which of the following physical states has a fixed volume, but not a fixed shape?</w:t>
            </w:r>
          </w:p>
          <w:p w:rsidR="00BD5990" w:rsidRDefault="008C7A34">
            <w:pPr>
              <w:widowControl w:val="0"/>
              <w:numPr>
                <w:ilvl w:val="0"/>
                <w:numId w:val="9"/>
              </w:numPr>
              <w:spacing w:line="240" w:lineRule="auto"/>
              <w:contextualSpacing/>
              <w:rPr>
                <w:color w:val="FF0000"/>
              </w:rPr>
            </w:pPr>
            <w:r>
              <w:rPr>
                <w:color w:val="FF0000"/>
              </w:rPr>
              <w:t>Solid</w:t>
            </w:r>
          </w:p>
          <w:p w:rsidR="00BD5990" w:rsidRDefault="008C7A34">
            <w:pPr>
              <w:widowControl w:val="0"/>
              <w:numPr>
                <w:ilvl w:val="0"/>
                <w:numId w:val="16"/>
              </w:numPr>
              <w:spacing w:line="240" w:lineRule="auto"/>
              <w:contextualSpacing/>
              <w:rPr>
                <w:color w:val="FF0000"/>
              </w:rPr>
            </w:pPr>
            <w:r>
              <w:rPr>
                <w:color w:val="FF0000"/>
              </w:rPr>
              <w:t>Liquid</w:t>
            </w:r>
          </w:p>
          <w:p w:rsidR="00BD5990" w:rsidRDefault="008C7A34">
            <w:pPr>
              <w:widowControl w:val="0"/>
              <w:numPr>
                <w:ilvl w:val="0"/>
                <w:numId w:val="16"/>
              </w:numPr>
              <w:spacing w:line="240" w:lineRule="auto"/>
              <w:contextualSpacing/>
              <w:rPr>
                <w:color w:val="FF0000"/>
              </w:rPr>
            </w:pPr>
            <w:r>
              <w:rPr>
                <w:color w:val="FF0000"/>
              </w:rPr>
              <w:t>Gas</w:t>
            </w:r>
          </w:p>
          <w:p w:rsidR="00BD5990" w:rsidRDefault="008C7A34">
            <w:pPr>
              <w:widowControl w:val="0"/>
              <w:numPr>
                <w:ilvl w:val="0"/>
                <w:numId w:val="16"/>
              </w:numPr>
              <w:spacing w:line="240" w:lineRule="auto"/>
              <w:contextualSpacing/>
              <w:rPr>
                <w:color w:val="FF0000"/>
              </w:rPr>
            </w:pPr>
            <w:r>
              <w:rPr>
                <w:color w:val="FF0000"/>
              </w:rPr>
              <w:t>All of the above</w:t>
            </w:r>
          </w:p>
          <w:p w:rsidR="00BD5990" w:rsidRDefault="00BD5990">
            <w:pPr>
              <w:widowControl w:val="0"/>
              <w:spacing w:line="240" w:lineRule="auto"/>
              <w:rPr>
                <w:color w:val="FF0000"/>
              </w:rPr>
            </w:pPr>
          </w:p>
          <w:p w:rsidR="00BD5990" w:rsidRDefault="008C7A34">
            <w:pPr>
              <w:widowControl w:val="0"/>
              <w:spacing w:line="240" w:lineRule="auto"/>
              <w:rPr>
                <w:color w:val="FF0000"/>
              </w:rPr>
            </w:pPr>
            <w:r>
              <w:rPr>
                <w:color w:val="FF0000"/>
              </w:rPr>
              <w:t>1e.  Which groups of items will dissolve in water?</w:t>
            </w:r>
          </w:p>
          <w:p w:rsidR="00BD5990" w:rsidRDefault="008C7A34">
            <w:pPr>
              <w:widowControl w:val="0"/>
              <w:numPr>
                <w:ilvl w:val="0"/>
                <w:numId w:val="15"/>
              </w:numPr>
              <w:spacing w:line="240" w:lineRule="auto"/>
              <w:contextualSpacing/>
              <w:rPr>
                <w:color w:val="FF0000"/>
              </w:rPr>
            </w:pPr>
            <w:r>
              <w:rPr>
                <w:color w:val="FF0000"/>
              </w:rPr>
              <w:t>Marbles, sugar cubes, and gravel</w:t>
            </w:r>
          </w:p>
          <w:p w:rsidR="00BD5990" w:rsidRDefault="008C7A34">
            <w:pPr>
              <w:widowControl w:val="0"/>
              <w:numPr>
                <w:ilvl w:val="0"/>
                <w:numId w:val="15"/>
              </w:numPr>
              <w:spacing w:line="240" w:lineRule="auto"/>
              <w:contextualSpacing/>
              <w:rPr>
                <w:color w:val="FF0000"/>
              </w:rPr>
            </w:pPr>
            <w:r>
              <w:rPr>
                <w:color w:val="FF0000"/>
              </w:rPr>
              <w:t>Salt, lemon juice, and sugar</w:t>
            </w:r>
          </w:p>
          <w:p w:rsidR="00BD5990" w:rsidRDefault="008C7A34">
            <w:pPr>
              <w:widowControl w:val="0"/>
              <w:numPr>
                <w:ilvl w:val="0"/>
                <w:numId w:val="15"/>
              </w:numPr>
              <w:spacing w:line="240" w:lineRule="auto"/>
              <w:contextualSpacing/>
              <w:rPr>
                <w:color w:val="FF0000"/>
              </w:rPr>
            </w:pPr>
            <w:r>
              <w:rPr>
                <w:color w:val="FF0000"/>
              </w:rPr>
              <w:t>Beans, rice, and salt</w:t>
            </w:r>
          </w:p>
          <w:p w:rsidR="00BD5990" w:rsidRDefault="008C7A34">
            <w:pPr>
              <w:widowControl w:val="0"/>
              <w:numPr>
                <w:ilvl w:val="0"/>
                <w:numId w:val="15"/>
              </w:numPr>
              <w:spacing w:line="240" w:lineRule="auto"/>
              <w:contextualSpacing/>
              <w:rPr>
                <w:color w:val="FF0000"/>
              </w:rPr>
            </w:pPr>
            <w:r>
              <w:rPr>
                <w:color w:val="FF0000"/>
              </w:rPr>
              <w:t>Sand, toothpick, and cotton ball</w:t>
            </w:r>
          </w:p>
          <w:p w:rsidR="00BD5990" w:rsidRDefault="00BD5990">
            <w:pPr>
              <w:widowControl w:val="0"/>
              <w:spacing w:line="240" w:lineRule="auto"/>
              <w:rPr>
                <w:color w:val="FF0000"/>
              </w:rPr>
            </w:pPr>
          </w:p>
          <w:p w:rsidR="00BD5990" w:rsidRDefault="00BD5990">
            <w:pPr>
              <w:widowControl w:val="0"/>
              <w:spacing w:line="240" w:lineRule="auto"/>
              <w:rPr>
                <w:color w:val="FF0000"/>
              </w:rPr>
            </w:pPr>
          </w:p>
          <w:p w:rsidR="00BD5990" w:rsidRDefault="008C7A34">
            <w:pPr>
              <w:widowControl w:val="0"/>
              <w:spacing w:line="240" w:lineRule="auto"/>
              <w:rPr>
                <w:color w:val="FF0000"/>
              </w:rPr>
            </w:pPr>
            <w:r>
              <w:rPr>
                <w:color w:val="FF0000"/>
              </w:rPr>
              <w:t>1f. Which of these objects is a good conductor of electricity?</w:t>
            </w:r>
          </w:p>
          <w:p w:rsidR="00BD5990" w:rsidRDefault="008C7A34">
            <w:pPr>
              <w:widowControl w:val="0"/>
              <w:numPr>
                <w:ilvl w:val="0"/>
                <w:numId w:val="2"/>
              </w:numPr>
              <w:spacing w:line="240" w:lineRule="auto"/>
              <w:contextualSpacing/>
              <w:rPr>
                <w:color w:val="FF0000"/>
              </w:rPr>
            </w:pPr>
            <w:r>
              <w:rPr>
                <w:color w:val="FF0000"/>
              </w:rPr>
              <w:t>Rubber</w:t>
            </w:r>
          </w:p>
          <w:p w:rsidR="00BD5990" w:rsidRDefault="008C7A34">
            <w:pPr>
              <w:widowControl w:val="0"/>
              <w:numPr>
                <w:ilvl w:val="0"/>
                <w:numId w:val="2"/>
              </w:numPr>
              <w:spacing w:line="240" w:lineRule="auto"/>
              <w:contextualSpacing/>
              <w:rPr>
                <w:color w:val="FF0000"/>
              </w:rPr>
            </w:pPr>
            <w:r>
              <w:rPr>
                <w:color w:val="FF0000"/>
              </w:rPr>
              <w:t>Glass</w:t>
            </w:r>
          </w:p>
          <w:p w:rsidR="00BD5990" w:rsidRDefault="008C7A34">
            <w:pPr>
              <w:widowControl w:val="0"/>
              <w:numPr>
                <w:ilvl w:val="0"/>
                <w:numId w:val="2"/>
              </w:numPr>
              <w:spacing w:line="240" w:lineRule="auto"/>
              <w:contextualSpacing/>
              <w:rPr>
                <w:color w:val="FF0000"/>
              </w:rPr>
            </w:pPr>
            <w:r>
              <w:rPr>
                <w:color w:val="FF0000"/>
              </w:rPr>
              <w:t>Metal</w:t>
            </w:r>
          </w:p>
          <w:p w:rsidR="00BD5990" w:rsidRDefault="008C7A34">
            <w:pPr>
              <w:widowControl w:val="0"/>
              <w:numPr>
                <w:ilvl w:val="0"/>
                <w:numId w:val="2"/>
              </w:numPr>
              <w:spacing w:line="240" w:lineRule="auto"/>
              <w:contextualSpacing/>
              <w:rPr>
                <w:color w:val="FF0000"/>
              </w:rPr>
            </w:pPr>
            <w:r>
              <w:rPr>
                <w:color w:val="FF0000"/>
              </w:rPr>
              <w:t>Paper</w:t>
            </w:r>
          </w:p>
          <w:p w:rsidR="00BD5990" w:rsidRDefault="008C7A34">
            <w:pPr>
              <w:widowControl w:val="0"/>
              <w:spacing w:line="240" w:lineRule="auto"/>
            </w:pPr>
            <w:r>
              <w:t>-or-</w:t>
            </w:r>
          </w:p>
          <w:p w:rsidR="00BD5990" w:rsidRDefault="00BD5990">
            <w:pPr>
              <w:widowControl w:val="0"/>
              <w:spacing w:line="240" w:lineRule="auto"/>
              <w:rPr>
                <w:color w:val="FF0000"/>
              </w:rPr>
            </w:pPr>
          </w:p>
          <w:p w:rsidR="00BD5990" w:rsidRDefault="008C7A34">
            <w:pPr>
              <w:widowControl w:val="0"/>
              <w:spacing w:line="240" w:lineRule="auto"/>
            </w:pPr>
            <w:r>
              <w:t>1f. Copper wire is often wrapped in plastic.  Plastic material is a good:</w:t>
            </w:r>
          </w:p>
          <w:p w:rsidR="00BD5990" w:rsidRDefault="008C7A34">
            <w:pPr>
              <w:widowControl w:val="0"/>
              <w:numPr>
                <w:ilvl w:val="0"/>
                <w:numId w:val="13"/>
              </w:numPr>
              <w:spacing w:line="240" w:lineRule="auto"/>
              <w:contextualSpacing/>
            </w:pPr>
            <w:r>
              <w:t>Electromagnet</w:t>
            </w:r>
          </w:p>
          <w:p w:rsidR="00BD5990" w:rsidRDefault="008C7A34">
            <w:pPr>
              <w:widowControl w:val="0"/>
              <w:numPr>
                <w:ilvl w:val="0"/>
                <w:numId w:val="13"/>
              </w:numPr>
              <w:spacing w:line="240" w:lineRule="auto"/>
              <w:contextualSpacing/>
            </w:pPr>
            <w:r>
              <w:t>Insulator</w:t>
            </w:r>
          </w:p>
          <w:p w:rsidR="00BD5990" w:rsidRDefault="008C7A34">
            <w:pPr>
              <w:widowControl w:val="0"/>
              <w:numPr>
                <w:ilvl w:val="0"/>
                <w:numId w:val="13"/>
              </w:numPr>
              <w:spacing w:line="240" w:lineRule="auto"/>
              <w:contextualSpacing/>
            </w:pPr>
            <w:r>
              <w:t>Circuit</w:t>
            </w:r>
          </w:p>
          <w:p w:rsidR="00BD5990" w:rsidRDefault="008C7A34">
            <w:pPr>
              <w:widowControl w:val="0"/>
              <w:numPr>
                <w:ilvl w:val="0"/>
                <w:numId w:val="13"/>
              </w:numPr>
              <w:spacing w:line="240" w:lineRule="auto"/>
              <w:contextualSpacing/>
            </w:pPr>
            <w:r>
              <w:t>Current</w:t>
            </w:r>
          </w:p>
          <w:p w:rsidR="00BD5990" w:rsidRDefault="00BD5990">
            <w:pPr>
              <w:widowControl w:val="0"/>
              <w:spacing w:line="240" w:lineRule="auto"/>
              <w:rPr>
                <w:color w:val="FF0000"/>
              </w:rPr>
            </w:pPr>
          </w:p>
          <w:p w:rsidR="00BD5990" w:rsidRDefault="008C7A34">
            <w:pPr>
              <w:widowControl w:val="0"/>
              <w:spacing w:line="240" w:lineRule="auto"/>
            </w:pPr>
            <w:r>
              <w:t>1g. What material does not allow heat to pass through easily?</w:t>
            </w:r>
          </w:p>
          <w:p w:rsidR="00BD5990" w:rsidRDefault="008C7A34">
            <w:pPr>
              <w:widowControl w:val="0"/>
              <w:numPr>
                <w:ilvl w:val="0"/>
                <w:numId w:val="31"/>
              </w:numPr>
              <w:spacing w:line="240" w:lineRule="auto"/>
              <w:contextualSpacing/>
            </w:pPr>
            <w:r>
              <w:t>Cotton batting</w:t>
            </w:r>
          </w:p>
          <w:p w:rsidR="00BD5990" w:rsidRDefault="008C7A34">
            <w:pPr>
              <w:widowControl w:val="0"/>
              <w:numPr>
                <w:ilvl w:val="0"/>
                <w:numId w:val="31"/>
              </w:numPr>
              <w:spacing w:line="240" w:lineRule="auto"/>
              <w:contextualSpacing/>
            </w:pPr>
            <w:r>
              <w:t>Aluminum foil</w:t>
            </w:r>
          </w:p>
          <w:p w:rsidR="00BD5990" w:rsidRDefault="008C7A34">
            <w:pPr>
              <w:widowControl w:val="0"/>
              <w:numPr>
                <w:ilvl w:val="0"/>
                <w:numId w:val="31"/>
              </w:numPr>
              <w:spacing w:line="240" w:lineRule="auto"/>
              <w:contextualSpacing/>
            </w:pPr>
            <w:r>
              <w:t>Glass</w:t>
            </w:r>
          </w:p>
          <w:p w:rsidR="00BD5990" w:rsidRDefault="008C7A34">
            <w:pPr>
              <w:widowControl w:val="0"/>
              <w:numPr>
                <w:ilvl w:val="0"/>
                <w:numId w:val="31"/>
              </w:numPr>
              <w:spacing w:line="240" w:lineRule="auto"/>
              <w:contextualSpacing/>
            </w:pPr>
            <w:r>
              <w:t>Steel</w:t>
            </w:r>
          </w:p>
          <w:p w:rsidR="00BD5990" w:rsidRDefault="00BD5990">
            <w:pPr>
              <w:widowControl w:val="0"/>
              <w:spacing w:line="240" w:lineRule="auto"/>
              <w:rPr>
                <w:color w:val="FF0000"/>
              </w:rPr>
            </w:pPr>
          </w:p>
          <w:p w:rsidR="00BD5990" w:rsidRDefault="008C7A34">
            <w:pPr>
              <w:widowControl w:val="0"/>
              <w:spacing w:line="240" w:lineRule="auto"/>
            </w:pPr>
            <w:r>
              <w:t>-or-</w:t>
            </w:r>
          </w:p>
          <w:p w:rsidR="00BD5990" w:rsidRDefault="00BD5990">
            <w:pPr>
              <w:widowControl w:val="0"/>
              <w:spacing w:line="240" w:lineRule="auto"/>
              <w:rPr>
                <w:color w:val="FF0000"/>
              </w:rPr>
            </w:pPr>
          </w:p>
          <w:p w:rsidR="00BD5990" w:rsidRDefault="008C7A34">
            <w:pPr>
              <w:widowControl w:val="0"/>
              <w:spacing w:line="240" w:lineRule="auto"/>
              <w:rPr>
                <w:color w:val="FF0000"/>
              </w:rPr>
            </w:pPr>
            <w:r>
              <w:rPr>
                <w:color w:val="FF0000"/>
              </w:rPr>
              <w:t>1g. Which of the following is a good conductor of thermal energy?</w:t>
            </w:r>
          </w:p>
          <w:p w:rsidR="00BD5990" w:rsidRDefault="008C7A34">
            <w:pPr>
              <w:widowControl w:val="0"/>
              <w:numPr>
                <w:ilvl w:val="0"/>
                <w:numId w:val="19"/>
              </w:numPr>
              <w:spacing w:line="240" w:lineRule="auto"/>
              <w:contextualSpacing/>
              <w:rPr>
                <w:color w:val="FF0000"/>
              </w:rPr>
            </w:pPr>
            <w:r>
              <w:rPr>
                <w:color w:val="FF0000"/>
              </w:rPr>
              <w:t>Metal pot</w:t>
            </w:r>
          </w:p>
          <w:p w:rsidR="00BD5990" w:rsidRDefault="008C7A34">
            <w:pPr>
              <w:widowControl w:val="0"/>
              <w:numPr>
                <w:ilvl w:val="0"/>
                <w:numId w:val="19"/>
              </w:numPr>
              <w:spacing w:line="240" w:lineRule="auto"/>
              <w:contextualSpacing/>
              <w:rPr>
                <w:color w:val="FF0000"/>
              </w:rPr>
            </w:pPr>
            <w:r>
              <w:rPr>
                <w:color w:val="FF0000"/>
              </w:rPr>
              <w:t>Styrofoam cooler</w:t>
            </w:r>
          </w:p>
          <w:p w:rsidR="00BD5990" w:rsidRDefault="008C7A34">
            <w:pPr>
              <w:widowControl w:val="0"/>
              <w:numPr>
                <w:ilvl w:val="0"/>
                <w:numId w:val="19"/>
              </w:numPr>
              <w:spacing w:line="240" w:lineRule="auto"/>
              <w:contextualSpacing/>
              <w:rPr>
                <w:color w:val="FF0000"/>
              </w:rPr>
            </w:pPr>
            <w:r>
              <w:rPr>
                <w:color w:val="FF0000"/>
              </w:rPr>
              <w:t>Plastic container</w:t>
            </w:r>
          </w:p>
          <w:p w:rsidR="00BD5990" w:rsidRDefault="008C7A34">
            <w:pPr>
              <w:widowControl w:val="0"/>
              <w:numPr>
                <w:ilvl w:val="0"/>
                <w:numId w:val="19"/>
              </w:numPr>
              <w:spacing w:line="240" w:lineRule="auto"/>
              <w:contextualSpacing/>
              <w:rPr>
                <w:color w:val="FF0000"/>
              </w:rPr>
            </w:pPr>
            <w:r>
              <w:rPr>
                <w:color w:val="FF0000"/>
              </w:rPr>
              <w:t>Wooden stick</w:t>
            </w:r>
          </w:p>
          <w:p w:rsidR="00BD5990" w:rsidRDefault="00BD5990">
            <w:pPr>
              <w:widowControl w:val="0"/>
              <w:spacing w:line="240" w:lineRule="auto"/>
              <w:rPr>
                <w:color w:val="FF0000"/>
              </w:rPr>
            </w:pPr>
          </w:p>
          <w:p w:rsidR="00BD5990" w:rsidRDefault="008C7A34">
            <w:pPr>
              <w:widowControl w:val="0"/>
              <w:spacing w:line="240" w:lineRule="auto"/>
            </w:pPr>
            <w:r>
              <w:rPr>
                <w:b/>
                <w:sz w:val="24"/>
                <w:szCs w:val="24"/>
                <w:u w:val="single"/>
              </w:rPr>
              <w:t>Option 3</w:t>
            </w:r>
          </w:p>
          <w:p w:rsidR="00BD5990" w:rsidRDefault="00BD5990">
            <w:pPr>
              <w:widowControl w:val="0"/>
              <w:spacing w:line="240" w:lineRule="auto"/>
            </w:pPr>
          </w:p>
          <w:p w:rsidR="00BD5990" w:rsidRDefault="008C7A34">
            <w:pPr>
              <w:spacing w:line="240" w:lineRule="auto"/>
              <w:rPr>
                <w:rFonts w:ascii="Calibri" w:eastAsia="Calibri" w:hAnsi="Calibri" w:cs="Calibri"/>
                <w:color w:val="FF0000"/>
              </w:rPr>
            </w:pPr>
            <w:bookmarkStart w:id="1" w:name="_gjdgxs" w:colFirst="0" w:colLast="0"/>
            <w:bookmarkEnd w:id="1"/>
            <w:r>
              <w:rPr>
                <w:rFonts w:ascii="Calibri" w:eastAsia="Calibri" w:hAnsi="Calibri" w:cs="Calibri"/>
                <w:color w:val="FF0000"/>
              </w:rPr>
              <w:t>The table lists some properties of four different samples of matter.</w:t>
            </w:r>
          </w:p>
          <w:p w:rsidR="00BD5990" w:rsidRDefault="00BD5990">
            <w:pPr>
              <w:spacing w:line="240" w:lineRule="auto"/>
              <w:rPr>
                <w:rFonts w:ascii="Calibri" w:eastAsia="Calibri" w:hAnsi="Calibri" w:cs="Calibri"/>
                <w:color w:val="FF0000"/>
              </w:rPr>
            </w:pPr>
          </w:p>
          <w:tbl>
            <w:tblPr>
              <w:tblStyle w:val="a3"/>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5"/>
              <w:gridCol w:w="1335"/>
              <w:gridCol w:w="1035"/>
              <w:gridCol w:w="825"/>
              <w:gridCol w:w="1050"/>
              <w:gridCol w:w="1140"/>
              <w:gridCol w:w="1020"/>
              <w:gridCol w:w="1065"/>
              <w:gridCol w:w="870"/>
            </w:tblGrid>
            <w:tr w:rsidR="00BD5990">
              <w:tc>
                <w:tcPr>
                  <w:tcW w:w="855" w:type="dxa"/>
                </w:tcPr>
                <w:p w:rsidR="00BD5990" w:rsidRDefault="008C7A34">
                  <w:pPr>
                    <w:spacing w:line="240" w:lineRule="auto"/>
                    <w:jc w:val="center"/>
                    <w:rPr>
                      <w:rFonts w:ascii="Calibri" w:eastAsia="Calibri" w:hAnsi="Calibri" w:cs="Calibri"/>
                      <w:b/>
                      <w:color w:val="FF0000"/>
                      <w:sz w:val="20"/>
                      <w:szCs w:val="20"/>
                    </w:rPr>
                  </w:pPr>
                  <w:r>
                    <w:rPr>
                      <w:rFonts w:ascii="Calibri" w:eastAsia="Calibri" w:hAnsi="Calibri" w:cs="Calibri"/>
                      <w:b/>
                      <w:color w:val="FF0000"/>
                      <w:sz w:val="20"/>
                      <w:szCs w:val="20"/>
                    </w:rPr>
                    <w:t>Sample</w:t>
                  </w:r>
                </w:p>
              </w:tc>
              <w:tc>
                <w:tcPr>
                  <w:tcW w:w="1335" w:type="dxa"/>
                </w:tcPr>
                <w:p w:rsidR="00BD5990" w:rsidRDefault="008C7A34">
                  <w:pPr>
                    <w:spacing w:line="240" w:lineRule="auto"/>
                    <w:jc w:val="center"/>
                    <w:rPr>
                      <w:rFonts w:ascii="Calibri" w:eastAsia="Calibri" w:hAnsi="Calibri" w:cs="Calibri"/>
                      <w:b/>
                      <w:color w:val="FF0000"/>
                      <w:sz w:val="20"/>
                      <w:szCs w:val="20"/>
                    </w:rPr>
                  </w:pPr>
                  <w:r>
                    <w:rPr>
                      <w:rFonts w:ascii="Calibri" w:eastAsia="Calibri" w:hAnsi="Calibri" w:cs="Calibri"/>
                      <w:b/>
                      <w:color w:val="FF0000"/>
                      <w:sz w:val="20"/>
                      <w:szCs w:val="20"/>
                    </w:rPr>
                    <w:t xml:space="preserve">State of </w:t>
                  </w:r>
                  <w:r>
                    <w:rPr>
                      <w:rFonts w:ascii="Calibri" w:eastAsia="Calibri" w:hAnsi="Calibri" w:cs="Calibri"/>
                      <w:b/>
                      <w:color w:val="FF0000"/>
                      <w:sz w:val="20"/>
                      <w:szCs w:val="20"/>
                    </w:rPr>
                    <w:lastRenderedPageBreak/>
                    <w:t>Matter at Room Temperature</w:t>
                  </w:r>
                </w:p>
              </w:tc>
              <w:tc>
                <w:tcPr>
                  <w:tcW w:w="1035" w:type="dxa"/>
                </w:tcPr>
                <w:p w:rsidR="00BD5990" w:rsidRDefault="008C7A34">
                  <w:pPr>
                    <w:spacing w:line="240" w:lineRule="auto"/>
                    <w:jc w:val="center"/>
                    <w:rPr>
                      <w:rFonts w:ascii="Calibri" w:eastAsia="Calibri" w:hAnsi="Calibri" w:cs="Calibri"/>
                      <w:b/>
                      <w:color w:val="FF0000"/>
                      <w:sz w:val="20"/>
                      <w:szCs w:val="20"/>
                    </w:rPr>
                  </w:pPr>
                  <w:r>
                    <w:rPr>
                      <w:rFonts w:ascii="Calibri" w:eastAsia="Calibri" w:hAnsi="Calibri" w:cs="Calibri"/>
                      <w:b/>
                      <w:color w:val="FF0000"/>
                      <w:sz w:val="20"/>
                      <w:szCs w:val="20"/>
                    </w:rPr>
                    <w:lastRenderedPageBreak/>
                    <w:t xml:space="preserve">Mass of 1 </w:t>
                  </w:r>
                  <w:r>
                    <w:rPr>
                      <w:rFonts w:ascii="Calibri" w:eastAsia="Calibri" w:hAnsi="Calibri" w:cs="Calibri"/>
                      <w:b/>
                      <w:color w:val="FF0000"/>
                      <w:sz w:val="20"/>
                      <w:szCs w:val="20"/>
                    </w:rPr>
                    <w:lastRenderedPageBreak/>
                    <w:t>mL of Sample</w:t>
                  </w:r>
                </w:p>
              </w:tc>
              <w:tc>
                <w:tcPr>
                  <w:tcW w:w="825" w:type="dxa"/>
                </w:tcPr>
                <w:p w:rsidR="00BD5990" w:rsidRDefault="008C7A34">
                  <w:pPr>
                    <w:spacing w:line="240" w:lineRule="auto"/>
                    <w:jc w:val="center"/>
                    <w:rPr>
                      <w:rFonts w:ascii="Calibri" w:eastAsia="Calibri" w:hAnsi="Calibri" w:cs="Calibri"/>
                      <w:b/>
                      <w:color w:val="FF0000"/>
                      <w:sz w:val="20"/>
                      <w:szCs w:val="20"/>
                    </w:rPr>
                  </w:pPr>
                  <w:r>
                    <w:rPr>
                      <w:rFonts w:ascii="Calibri" w:eastAsia="Calibri" w:hAnsi="Calibri" w:cs="Calibri"/>
                      <w:b/>
                      <w:color w:val="FF0000"/>
                      <w:sz w:val="20"/>
                      <w:szCs w:val="20"/>
                    </w:rPr>
                    <w:lastRenderedPageBreak/>
                    <w:t>Color</w:t>
                  </w:r>
                </w:p>
              </w:tc>
              <w:tc>
                <w:tcPr>
                  <w:tcW w:w="1050" w:type="dxa"/>
                </w:tcPr>
                <w:p w:rsidR="00BD5990" w:rsidRDefault="008C7A34">
                  <w:pPr>
                    <w:spacing w:line="240" w:lineRule="auto"/>
                    <w:jc w:val="center"/>
                    <w:rPr>
                      <w:rFonts w:ascii="Calibri" w:eastAsia="Calibri" w:hAnsi="Calibri" w:cs="Calibri"/>
                      <w:b/>
                      <w:color w:val="FF0000"/>
                      <w:sz w:val="20"/>
                      <w:szCs w:val="20"/>
                    </w:rPr>
                  </w:pPr>
                  <w:r>
                    <w:rPr>
                      <w:rFonts w:ascii="Calibri" w:eastAsia="Calibri" w:hAnsi="Calibri" w:cs="Calibri"/>
                      <w:b/>
                      <w:color w:val="FF0000"/>
                      <w:sz w:val="20"/>
                      <w:szCs w:val="20"/>
                    </w:rPr>
                    <w:t xml:space="preserve">Attracted </w:t>
                  </w:r>
                  <w:r>
                    <w:rPr>
                      <w:rFonts w:ascii="Calibri" w:eastAsia="Calibri" w:hAnsi="Calibri" w:cs="Calibri"/>
                      <w:b/>
                      <w:color w:val="FF0000"/>
                      <w:sz w:val="20"/>
                      <w:szCs w:val="20"/>
                    </w:rPr>
                    <w:lastRenderedPageBreak/>
                    <w:t>to Magnet?</w:t>
                  </w:r>
                </w:p>
              </w:tc>
              <w:tc>
                <w:tcPr>
                  <w:tcW w:w="1140" w:type="dxa"/>
                </w:tcPr>
                <w:p w:rsidR="00BD5990" w:rsidRDefault="008C7A34">
                  <w:pPr>
                    <w:spacing w:line="240" w:lineRule="auto"/>
                    <w:jc w:val="center"/>
                    <w:rPr>
                      <w:rFonts w:ascii="Calibri" w:eastAsia="Calibri" w:hAnsi="Calibri" w:cs="Calibri"/>
                      <w:b/>
                      <w:color w:val="FF0000"/>
                      <w:sz w:val="20"/>
                      <w:szCs w:val="20"/>
                    </w:rPr>
                  </w:pPr>
                  <w:r>
                    <w:rPr>
                      <w:rFonts w:ascii="Calibri" w:eastAsia="Calibri" w:hAnsi="Calibri" w:cs="Calibri"/>
                      <w:b/>
                      <w:color w:val="FF0000"/>
                      <w:sz w:val="20"/>
                      <w:szCs w:val="20"/>
                    </w:rPr>
                    <w:lastRenderedPageBreak/>
                    <w:t xml:space="preserve">Conducts </w:t>
                  </w:r>
                  <w:r>
                    <w:rPr>
                      <w:rFonts w:ascii="Calibri" w:eastAsia="Calibri" w:hAnsi="Calibri" w:cs="Calibri"/>
                      <w:b/>
                      <w:color w:val="FF0000"/>
                      <w:sz w:val="20"/>
                      <w:szCs w:val="20"/>
                    </w:rPr>
                    <w:lastRenderedPageBreak/>
                    <w:t>Electricity?</w:t>
                  </w:r>
                </w:p>
              </w:tc>
              <w:tc>
                <w:tcPr>
                  <w:tcW w:w="1020" w:type="dxa"/>
                </w:tcPr>
                <w:p w:rsidR="00BD5990" w:rsidRDefault="008C7A34">
                  <w:pPr>
                    <w:spacing w:line="240" w:lineRule="auto"/>
                    <w:jc w:val="center"/>
                    <w:rPr>
                      <w:rFonts w:ascii="Calibri" w:eastAsia="Calibri" w:hAnsi="Calibri" w:cs="Calibri"/>
                      <w:b/>
                      <w:color w:val="FF0000"/>
                      <w:sz w:val="20"/>
                      <w:szCs w:val="20"/>
                    </w:rPr>
                  </w:pPr>
                  <w:r>
                    <w:rPr>
                      <w:rFonts w:ascii="Calibri" w:eastAsia="Calibri" w:hAnsi="Calibri" w:cs="Calibri"/>
                      <w:b/>
                      <w:color w:val="FF0000"/>
                      <w:sz w:val="20"/>
                      <w:szCs w:val="20"/>
                    </w:rPr>
                    <w:lastRenderedPageBreak/>
                    <w:t xml:space="preserve">Conducts </w:t>
                  </w:r>
                  <w:r>
                    <w:rPr>
                      <w:rFonts w:ascii="Calibri" w:eastAsia="Calibri" w:hAnsi="Calibri" w:cs="Calibri"/>
                      <w:b/>
                      <w:color w:val="FF0000"/>
                      <w:sz w:val="20"/>
                      <w:szCs w:val="20"/>
                    </w:rPr>
                    <w:lastRenderedPageBreak/>
                    <w:t>Heat?</w:t>
                  </w:r>
                </w:p>
              </w:tc>
              <w:tc>
                <w:tcPr>
                  <w:tcW w:w="1065" w:type="dxa"/>
                </w:tcPr>
                <w:p w:rsidR="00BD5990" w:rsidRDefault="008C7A34">
                  <w:pPr>
                    <w:spacing w:line="240" w:lineRule="auto"/>
                    <w:jc w:val="center"/>
                    <w:rPr>
                      <w:rFonts w:ascii="Calibri" w:eastAsia="Calibri" w:hAnsi="Calibri" w:cs="Calibri"/>
                      <w:b/>
                      <w:color w:val="FF0000"/>
                      <w:sz w:val="20"/>
                      <w:szCs w:val="20"/>
                    </w:rPr>
                  </w:pPr>
                  <w:r>
                    <w:rPr>
                      <w:rFonts w:ascii="Calibri" w:eastAsia="Calibri" w:hAnsi="Calibri" w:cs="Calibri"/>
                      <w:b/>
                      <w:color w:val="FF0000"/>
                      <w:sz w:val="20"/>
                      <w:szCs w:val="20"/>
                    </w:rPr>
                    <w:lastRenderedPageBreak/>
                    <w:t xml:space="preserve">Dissolves </w:t>
                  </w:r>
                  <w:r>
                    <w:rPr>
                      <w:rFonts w:ascii="Calibri" w:eastAsia="Calibri" w:hAnsi="Calibri" w:cs="Calibri"/>
                      <w:b/>
                      <w:color w:val="FF0000"/>
                      <w:sz w:val="20"/>
                      <w:szCs w:val="20"/>
                    </w:rPr>
                    <w:lastRenderedPageBreak/>
                    <w:t>in water?</w:t>
                  </w:r>
                </w:p>
              </w:tc>
              <w:tc>
                <w:tcPr>
                  <w:tcW w:w="870" w:type="dxa"/>
                </w:tcPr>
                <w:p w:rsidR="00BD5990" w:rsidRDefault="008C7A34">
                  <w:pPr>
                    <w:spacing w:line="240" w:lineRule="auto"/>
                    <w:jc w:val="center"/>
                    <w:rPr>
                      <w:rFonts w:ascii="Calibri" w:eastAsia="Calibri" w:hAnsi="Calibri" w:cs="Calibri"/>
                      <w:b/>
                      <w:color w:val="FF0000"/>
                      <w:sz w:val="20"/>
                      <w:szCs w:val="20"/>
                    </w:rPr>
                  </w:pPr>
                  <w:r>
                    <w:rPr>
                      <w:rFonts w:ascii="Calibri" w:eastAsia="Calibri" w:hAnsi="Calibri" w:cs="Calibri"/>
                      <w:b/>
                      <w:color w:val="FF0000"/>
                      <w:sz w:val="20"/>
                      <w:szCs w:val="20"/>
                    </w:rPr>
                    <w:lastRenderedPageBreak/>
                    <w:t xml:space="preserve">Sinks in </w:t>
                  </w:r>
                  <w:r>
                    <w:rPr>
                      <w:rFonts w:ascii="Calibri" w:eastAsia="Calibri" w:hAnsi="Calibri" w:cs="Calibri"/>
                      <w:b/>
                      <w:color w:val="FF0000"/>
                      <w:sz w:val="20"/>
                      <w:szCs w:val="20"/>
                    </w:rPr>
                    <w:lastRenderedPageBreak/>
                    <w:t>water?</w:t>
                  </w:r>
                </w:p>
              </w:tc>
            </w:tr>
            <w:tr w:rsidR="00BD5990">
              <w:tc>
                <w:tcPr>
                  <w:tcW w:w="855" w:type="dxa"/>
                </w:tcPr>
                <w:p w:rsidR="00BD5990" w:rsidRDefault="008C7A34">
                  <w:pPr>
                    <w:spacing w:line="240" w:lineRule="auto"/>
                    <w:jc w:val="center"/>
                    <w:rPr>
                      <w:rFonts w:ascii="Calibri" w:eastAsia="Calibri" w:hAnsi="Calibri" w:cs="Calibri"/>
                      <w:color w:val="FF0000"/>
                    </w:rPr>
                  </w:pPr>
                  <w:r>
                    <w:rPr>
                      <w:rFonts w:ascii="Calibri" w:eastAsia="Calibri" w:hAnsi="Calibri" w:cs="Calibri"/>
                      <w:color w:val="FF0000"/>
                    </w:rPr>
                    <w:lastRenderedPageBreak/>
                    <w:t>1</w:t>
                  </w:r>
                </w:p>
              </w:tc>
              <w:tc>
                <w:tcPr>
                  <w:tcW w:w="1335" w:type="dxa"/>
                </w:tcPr>
                <w:p w:rsidR="00BD5990" w:rsidRDefault="008C7A34">
                  <w:pPr>
                    <w:spacing w:line="240" w:lineRule="auto"/>
                    <w:jc w:val="center"/>
                    <w:rPr>
                      <w:rFonts w:ascii="Calibri" w:eastAsia="Calibri" w:hAnsi="Calibri" w:cs="Calibri"/>
                      <w:color w:val="FF0000"/>
                    </w:rPr>
                  </w:pPr>
                  <w:r>
                    <w:rPr>
                      <w:rFonts w:ascii="Calibri" w:eastAsia="Calibri" w:hAnsi="Calibri" w:cs="Calibri"/>
                      <w:color w:val="FF0000"/>
                    </w:rPr>
                    <w:t>Solid</w:t>
                  </w:r>
                </w:p>
              </w:tc>
              <w:tc>
                <w:tcPr>
                  <w:tcW w:w="1035" w:type="dxa"/>
                </w:tcPr>
                <w:p w:rsidR="00BD5990" w:rsidRDefault="008C7A34">
                  <w:pPr>
                    <w:spacing w:line="240" w:lineRule="auto"/>
                    <w:jc w:val="center"/>
                    <w:rPr>
                      <w:rFonts w:ascii="Calibri" w:eastAsia="Calibri" w:hAnsi="Calibri" w:cs="Calibri"/>
                      <w:color w:val="FF0000"/>
                    </w:rPr>
                  </w:pPr>
                  <w:r>
                    <w:rPr>
                      <w:rFonts w:ascii="Calibri" w:eastAsia="Calibri" w:hAnsi="Calibri" w:cs="Calibri"/>
                      <w:color w:val="FF0000"/>
                    </w:rPr>
                    <w:t>2.53g</w:t>
                  </w:r>
                </w:p>
              </w:tc>
              <w:tc>
                <w:tcPr>
                  <w:tcW w:w="825" w:type="dxa"/>
                </w:tcPr>
                <w:p w:rsidR="00BD5990" w:rsidRDefault="008C7A34">
                  <w:pPr>
                    <w:spacing w:line="240" w:lineRule="auto"/>
                    <w:jc w:val="center"/>
                    <w:rPr>
                      <w:rFonts w:ascii="Calibri" w:eastAsia="Calibri" w:hAnsi="Calibri" w:cs="Calibri"/>
                      <w:color w:val="FF0000"/>
                    </w:rPr>
                  </w:pPr>
                  <w:r>
                    <w:rPr>
                      <w:rFonts w:ascii="Calibri" w:eastAsia="Calibri" w:hAnsi="Calibri" w:cs="Calibri"/>
                      <w:color w:val="FF0000"/>
                    </w:rPr>
                    <w:t>Clear</w:t>
                  </w:r>
                </w:p>
              </w:tc>
              <w:tc>
                <w:tcPr>
                  <w:tcW w:w="1050" w:type="dxa"/>
                </w:tcPr>
                <w:p w:rsidR="00BD5990" w:rsidRDefault="008C7A34">
                  <w:pPr>
                    <w:spacing w:line="240" w:lineRule="auto"/>
                    <w:jc w:val="center"/>
                    <w:rPr>
                      <w:rFonts w:ascii="Calibri" w:eastAsia="Calibri" w:hAnsi="Calibri" w:cs="Calibri"/>
                      <w:color w:val="FF0000"/>
                    </w:rPr>
                  </w:pPr>
                  <w:r>
                    <w:rPr>
                      <w:rFonts w:ascii="Calibri" w:eastAsia="Calibri" w:hAnsi="Calibri" w:cs="Calibri"/>
                      <w:color w:val="FF0000"/>
                    </w:rPr>
                    <w:t>No</w:t>
                  </w:r>
                </w:p>
              </w:tc>
              <w:tc>
                <w:tcPr>
                  <w:tcW w:w="1140" w:type="dxa"/>
                </w:tcPr>
                <w:p w:rsidR="00BD5990" w:rsidRDefault="008C7A34">
                  <w:pPr>
                    <w:spacing w:line="240" w:lineRule="auto"/>
                    <w:jc w:val="center"/>
                    <w:rPr>
                      <w:rFonts w:ascii="Calibri" w:eastAsia="Calibri" w:hAnsi="Calibri" w:cs="Calibri"/>
                      <w:color w:val="FF0000"/>
                    </w:rPr>
                  </w:pPr>
                  <w:r>
                    <w:rPr>
                      <w:rFonts w:ascii="Calibri" w:eastAsia="Calibri" w:hAnsi="Calibri" w:cs="Calibri"/>
                      <w:color w:val="FF0000"/>
                    </w:rPr>
                    <w:t>No</w:t>
                  </w:r>
                </w:p>
              </w:tc>
              <w:tc>
                <w:tcPr>
                  <w:tcW w:w="1020" w:type="dxa"/>
                </w:tcPr>
                <w:p w:rsidR="00BD5990" w:rsidRDefault="008C7A34">
                  <w:pPr>
                    <w:spacing w:line="240" w:lineRule="auto"/>
                    <w:jc w:val="center"/>
                    <w:rPr>
                      <w:rFonts w:ascii="Calibri" w:eastAsia="Calibri" w:hAnsi="Calibri" w:cs="Calibri"/>
                      <w:color w:val="FF0000"/>
                    </w:rPr>
                  </w:pPr>
                  <w:r>
                    <w:rPr>
                      <w:rFonts w:ascii="Calibri" w:eastAsia="Calibri" w:hAnsi="Calibri" w:cs="Calibri"/>
                      <w:color w:val="FF0000"/>
                    </w:rPr>
                    <w:t>No</w:t>
                  </w:r>
                </w:p>
              </w:tc>
              <w:tc>
                <w:tcPr>
                  <w:tcW w:w="1065" w:type="dxa"/>
                </w:tcPr>
                <w:p w:rsidR="00BD5990" w:rsidRDefault="008C7A34">
                  <w:pPr>
                    <w:spacing w:line="240" w:lineRule="auto"/>
                    <w:jc w:val="center"/>
                    <w:rPr>
                      <w:rFonts w:ascii="Calibri" w:eastAsia="Calibri" w:hAnsi="Calibri" w:cs="Calibri"/>
                      <w:color w:val="FF0000"/>
                    </w:rPr>
                  </w:pPr>
                  <w:r>
                    <w:rPr>
                      <w:rFonts w:ascii="Calibri" w:eastAsia="Calibri" w:hAnsi="Calibri" w:cs="Calibri"/>
                      <w:color w:val="FF0000"/>
                    </w:rPr>
                    <w:t>No</w:t>
                  </w:r>
                </w:p>
              </w:tc>
              <w:tc>
                <w:tcPr>
                  <w:tcW w:w="870" w:type="dxa"/>
                </w:tcPr>
                <w:p w:rsidR="00BD5990" w:rsidRDefault="008C7A34">
                  <w:pPr>
                    <w:spacing w:line="240" w:lineRule="auto"/>
                    <w:jc w:val="center"/>
                    <w:rPr>
                      <w:rFonts w:ascii="Calibri" w:eastAsia="Calibri" w:hAnsi="Calibri" w:cs="Calibri"/>
                      <w:color w:val="FF0000"/>
                    </w:rPr>
                  </w:pPr>
                  <w:r>
                    <w:rPr>
                      <w:rFonts w:ascii="Calibri" w:eastAsia="Calibri" w:hAnsi="Calibri" w:cs="Calibri"/>
                      <w:color w:val="FF0000"/>
                    </w:rPr>
                    <w:t>Yes</w:t>
                  </w:r>
                </w:p>
              </w:tc>
            </w:tr>
            <w:tr w:rsidR="00BD5990">
              <w:tc>
                <w:tcPr>
                  <w:tcW w:w="855" w:type="dxa"/>
                </w:tcPr>
                <w:p w:rsidR="00BD5990" w:rsidRDefault="008C7A34">
                  <w:pPr>
                    <w:spacing w:line="240" w:lineRule="auto"/>
                    <w:jc w:val="center"/>
                    <w:rPr>
                      <w:rFonts w:ascii="Calibri" w:eastAsia="Calibri" w:hAnsi="Calibri" w:cs="Calibri"/>
                      <w:color w:val="FF0000"/>
                    </w:rPr>
                  </w:pPr>
                  <w:r>
                    <w:rPr>
                      <w:rFonts w:ascii="Calibri" w:eastAsia="Calibri" w:hAnsi="Calibri" w:cs="Calibri"/>
                      <w:color w:val="FF0000"/>
                    </w:rPr>
                    <w:t>2</w:t>
                  </w:r>
                </w:p>
              </w:tc>
              <w:tc>
                <w:tcPr>
                  <w:tcW w:w="1335" w:type="dxa"/>
                </w:tcPr>
                <w:p w:rsidR="00BD5990" w:rsidRDefault="008C7A34">
                  <w:pPr>
                    <w:spacing w:line="240" w:lineRule="auto"/>
                    <w:jc w:val="center"/>
                    <w:rPr>
                      <w:rFonts w:ascii="Calibri" w:eastAsia="Calibri" w:hAnsi="Calibri" w:cs="Calibri"/>
                      <w:color w:val="FF0000"/>
                    </w:rPr>
                  </w:pPr>
                  <w:r>
                    <w:rPr>
                      <w:rFonts w:ascii="Calibri" w:eastAsia="Calibri" w:hAnsi="Calibri" w:cs="Calibri"/>
                      <w:color w:val="FF0000"/>
                    </w:rPr>
                    <w:t>Solid</w:t>
                  </w:r>
                </w:p>
              </w:tc>
              <w:tc>
                <w:tcPr>
                  <w:tcW w:w="1035" w:type="dxa"/>
                </w:tcPr>
                <w:p w:rsidR="00BD5990" w:rsidRDefault="008C7A34">
                  <w:pPr>
                    <w:spacing w:line="240" w:lineRule="auto"/>
                    <w:jc w:val="center"/>
                    <w:rPr>
                      <w:rFonts w:ascii="Calibri" w:eastAsia="Calibri" w:hAnsi="Calibri" w:cs="Calibri"/>
                      <w:color w:val="FF0000"/>
                    </w:rPr>
                  </w:pPr>
                  <w:r>
                    <w:rPr>
                      <w:rFonts w:ascii="Calibri" w:eastAsia="Calibri" w:hAnsi="Calibri" w:cs="Calibri"/>
                      <w:color w:val="FF0000"/>
                    </w:rPr>
                    <w:t>7.87g</w:t>
                  </w:r>
                </w:p>
              </w:tc>
              <w:tc>
                <w:tcPr>
                  <w:tcW w:w="825" w:type="dxa"/>
                </w:tcPr>
                <w:p w:rsidR="00BD5990" w:rsidRDefault="008C7A34">
                  <w:pPr>
                    <w:spacing w:line="240" w:lineRule="auto"/>
                    <w:jc w:val="center"/>
                    <w:rPr>
                      <w:rFonts w:ascii="Calibri" w:eastAsia="Calibri" w:hAnsi="Calibri" w:cs="Calibri"/>
                      <w:color w:val="FF0000"/>
                    </w:rPr>
                  </w:pPr>
                  <w:r>
                    <w:rPr>
                      <w:rFonts w:ascii="Calibri" w:eastAsia="Calibri" w:hAnsi="Calibri" w:cs="Calibri"/>
                      <w:color w:val="FF0000"/>
                    </w:rPr>
                    <w:t>Gray</w:t>
                  </w:r>
                </w:p>
              </w:tc>
              <w:tc>
                <w:tcPr>
                  <w:tcW w:w="1050" w:type="dxa"/>
                </w:tcPr>
                <w:p w:rsidR="00BD5990" w:rsidRDefault="008C7A34">
                  <w:pPr>
                    <w:spacing w:line="240" w:lineRule="auto"/>
                    <w:jc w:val="center"/>
                    <w:rPr>
                      <w:rFonts w:ascii="Calibri" w:eastAsia="Calibri" w:hAnsi="Calibri" w:cs="Calibri"/>
                      <w:color w:val="FF0000"/>
                    </w:rPr>
                  </w:pPr>
                  <w:r>
                    <w:rPr>
                      <w:rFonts w:ascii="Calibri" w:eastAsia="Calibri" w:hAnsi="Calibri" w:cs="Calibri"/>
                      <w:color w:val="FF0000"/>
                    </w:rPr>
                    <w:t>Yes</w:t>
                  </w:r>
                </w:p>
              </w:tc>
              <w:tc>
                <w:tcPr>
                  <w:tcW w:w="1140" w:type="dxa"/>
                </w:tcPr>
                <w:p w:rsidR="00BD5990" w:rsidRDefault="008C7A34">
                  <w:pPr>
                    <w:spacing w:line="240" w:lineRule="auto"/>
                    <w:jc w:val="center"/>
                    <w:rPr>
                      <w:rFonts w:ascii="Calibri" w:eastAsia="Calibri" w:hAnsi="Calibri" w:cs="Calibri"/>
                      <w:color w:val="FF0000"/>
                    </w:rPr>
                  </w:pPr>
                  <w:r>
                    <w:rPr>
                      <w:rFonts w:ascii="Calibri" w:eastAsia="Calibri" w:hAnsi="Calibri" w:cs="Calibri"/>
                      <w:color w:val="FF0000"/>
                    </w:rPr>
                    <w:t>Yes</w:t>
                  </w:r>
                </w:p>
              </w:tc>
              <w:tc>
                <w:tcPr>
                  <w:tcW w:w="1020" w:type="dxa"/>
                </w:tcPr>
                <w:p w:rsidR="00BD5990" w:rsidRDefault="008C7A34">
                  <w:pPr>
                    <w:spacing w:line="240" w:lineRule="auto"/>
                    <w:jc w:val="center"/>
                    <w:rPr>
                      <w:rFonts w:ascii="Calibri" w:eastAsia="Calibri" w:hAnsi="Calibri" w:cs="Calibri"/>
                      <w:color w:val="FF0000"/>
                    </w:rPr>
                  </w:pPr>
                  <w:r>
                    <w:rPr>
                      <w:rFonts w:ascii="Calibri" w:eastAsia="Calibri" w:hAnsi="Calibri" w:cs="Calibri"/>
                      <w:color w:val="FF0000"/>
                    </w:rPr>
                    <w:t>Yes</w:t>
                  </w:r>
                </w:p>
              </w:tc>
              <w:tc>
                <w:tcPr>
                  <w:tcW w:w="1065" w:type="dxa"/>
                </w:tcPr>
                <w:p w:rsidR="00BD5990" w:rsidRDefault="008C7A34">
                  <w:pPr>
                    <w:spacing w:line="240" w:lineRule="auto"/>
                    <w:jc w:val="center"/>
                    <w:rPr>
                      <w:rFonts w:ascii="Calibri" w:eastAsia="Calibri" w:hAnsi="Calibri" w:cs="Calibri"/>
                      <w:color w:val="FF0000"/>
                    </w:rPr>
                  </w:pPr>
                  <w:r>
                    <w:rPr>
                      <w:rFonts w:ascii="Calibri" w:eastAsia="Calibri" w:hAnsi="Calibri" w:cs="Calibri"/>
                      <w:color w:val="FF0000"/>
                    </w:rPr>
                    <w:t>No</w:t>
                  </w:r>
                </w:p>
              </w:tc>
              <w:tc>
                <w:tcPr>
                  <w:tcW w:w="870" w:type="dxa"/>
                </w:tcPr>
                <w:p w:rsidR="00BD5990" w:rsidRDefault="008C7A34">
                  <w:pPr>
                    <w:spacing w:line="240" w:lineRule="auto"/>
                    <w:jc w:val="center"/>
                    <w:rPr>
                      <w:rFonts w:ascii="Calibri" w:eastAsia="Calibri" w:hAnsi="Calibri" w:cs="Calibri"/>
                      <w:color w:val="FF0000"/>
                    </w:rPr>
                  </w:pPr>
                  <w:r>
                    <w:rPr>
                      <w:rFonts w:ascii="Calibri" w:eastAsia="Calibri" w:hAnsi="Calibri" w:cs="Calibri"/>
                      <w:color w:val="FF0000"/>
                    </w:rPr>
                    <w:t>Yes</w:t>
                  </w:r>
                </w:p>
              </w:tc>
            </w:tr>
            <w:tr w:rsidR="00BD5990">
              <w:tc>
                <w:tcPr>
                  <w:tcW w:w="855" w:type="dxa"/>
                </w:tcPr>
                <w:p w:rsidR="00BD5990" w:rsidRDefault="008C7A34">
                  <w:pPr>
                    <w:spacing w:line="240" w:lineRule="auto"/>
                    <w:jc w:val="center"/>
                    <w:rPr>
                      <w:rFonts w:ascii="Calibri" w:eastAsia="Calibri" w:hAnsi="Calibri" w:cs="Calibri"/>
                      <w:color w:val="FF0000"/>
                    </w:rPr>
                  </w:pPr>
                  <w:r>
                    <w:rPr>
                      <w:rFonts w:ascii="Calibri" w:eastAsia="Calibri" w:hAnsi="Calibri" w:cs="Calibri"/>
                      <w:color w:val="FF0000"/>
                    </w:rPr>
                    <w:t>3</w:t>
                  </w:r>
                </w:p>
              </w:tc>
              <w:tc>
                <w:tcPr>
                  <w:tcW w:w="1335" w:type="dxa"/>
                </w:tcPr>
                <w:p w:rsidR="00BD5990" w:rsidRDefault="008C7A34">
                  <w:pPr>
                    <w:spacing w:line="240" w:lineRule="auto"/>
                    <w:jc w:val="center"/>
                    <w:rPr>
                      <w:rFonts w:ascii="Calibri" w:eastAsia="Calibri" w:hAnsi="Calibri" w:cs="Calibri"/>
                      <w:color w:val="FF0000"/>
                    </w:rPr>
                  </w:pPr>
                  <w:r>
                    <w:rPr>
                      <w:rFonts w:ascii="Calibri" w:eastAsia="Calibri" w:hAnsi="Calibri" w:cs="Calibri"/>
                      <w:color w:val="FF0000"/>
                    </w:rPr>
                    <w:t>Liquid</w:t>
                  </w:r>
                </w:p>
              </w:tc>
              <w:tc>
                <w:tcPr>
                  <w:tcW w:w="1035" w:type="dxa"/>
                </w:tcPr>
                <w:p w:rsidR="00BD5990" w:rsidRDefault="008C7A34">
                  <w:pPr>
                    <w:spacing w:line="240" w:lineRule="auto"/>
                    <w:jc w:val="center"/>
                    <w:rPr>
                      <w:rFonts w:ascii="Calibri" w:eastAsia="Calibri" w:hAnsi="Calibri" w:cs="Calibri"/>
                      <w:color w:val="FF0000"/>
                    </w:rPr>
                  </w:pPr>
                  <w:r>
                    <w:rPr>
                      <w:rFonts w:ascii="Calibri" w:eastAsia="Calibri" w:hAnsi="Calibri" w:cs="Calibri"/>
                      <w:color w:val="FF0000"/>
                    </w:rPr>
                    <w:t>0.94g</w:t>
                  </w:r>
                </w:p>
              </w:tc>
              <w:tc>
                <w:tcPr>
                  <w:tcW w:w="825" w:type="dxa"/>
                </w:tcPr>
                <w:p w:rsidR="00BD5990" w:rsidRDefault="008C7A34">
                  <w:pPr>
                    <w:spacing w:line="240" w:lineRule="auto"/>
                    <w:jc w:val="center"/>
                    <w:rPr>
                      <w:rFonts w:ascii="Calibri" w:eastAsia="Calibri" w:hAnsi="Calibri" w:cs="Calibri"/>
                      <w:color w:val="FF0000"/>
                    </w:rPr>
                  </w:pPr>
                  <w:r>
                    <w:rPr>
                      <w:rFonts w:ascii="Calibri" w:eastAsia="Calibri" w:hAnsi="Calibri" w:cs="Calibri"/>
                      <w:color w:val="FF0000"/>
                    </w:rPr>
                    <w:t>Yellow</w:t>
                  </w:r>
                </w:p>
              </w:tc>
              <w:tc>
                <w:tcPr>
                  <w:tcW w:w="1050" w:type="dxa"/>
                </w:tcPr>
                <w:p w:rsidR="00BD5990" w:rsidRDefault="008C7A34">
                  <w:pPr>
                    <w:spacing w:line="240" w:lineRule="auto"/>
                    <w:jc w:val="center"/>
                    <w:rPr>
                      <w:rFonts w:ascii="Calibri" w:eastAsia="Calibri" w:hAnsi="Calibri" w:cs="Calibri"/>
                      <w:color w:val="FF0000"/>
                    </w:rPr>
                  </w:pPr>
                  <w:r>
                    <w:rPr>
                      <w:rFonts w:ascii="Calibri" w:eastAsia="Calibri" w:hAnsi="Calibri" w:cs="Calibri"/>
                      <w:color w:val="FF0000"/>
                    </w:rPr>
                    <w:t>No</w:t>
                  </w:r>
                </w:p>
              </w:tc>
              <w:tc>
                <w:tcPr>
                  <w:tcW w:w="1140" w:type="dxa"/>
                </w:tcPr>
                <w:p w:rsidR="00BD5990" w:rsidRDefault="008C7A34">
                  <w:pPr>
                    <w:spacing w:line="240" w:lineRule="auto"/>
                    <w:jc w:val="center"/>
                    <w:rPr>
                      <w:rFonts w:ascii="Calibri" w:eastAsia="Calibri" w:hAnsi="Calibri" w:cs="Calibri"/>
                      <w:color w:val="FF0000"/>
                    </w:rPr>
                  </w:pPr>
                  <w:r>
                    <w:rPr>
                      <w:rFonts w:ascii="Calibri" w:eastAsia="Calibri" w:hAnsi="Calibri" w:cs="Calibri"/>
                      <w:color w:val="FF0000"/>
                    </w:rPr>
                    <w:t>No</w:t>
                  </w:r>
                </w:p>
              </w:tc>
              <w:tc>
                <w:tcPr>
                  <w:tcW w:w="1020" w:type="dxa"/>
                </w:tcPr>
                <w:p w:rsidR="00BD5990" w:rsidRDefault="008C7A34">
                  <w:pPr>
                    <w:spacing w:line="240" w:lineRule="auto"/>
                    <w:jc w:val="center"/>
                    <w:rPr>
                      <w:rFonts w:ascii="Calibri" w:eastAsia="Calibri" w:hAnsi="Calibri" w:cs="Calibri"/>
                      <w:color w:val="FF0000"/>
                    </w:rPr>
                  </w:pPr>
                  <w:r>
                    <w:rPr>
                      <w:rFonts w:ascii="Calibri" w:eastAsia="Calibri" w:hAnsi="Calibri" w:cs="Calibri"/>
                      <w:color w:val="FF0000"/>
                    </w:rPr>
                    <w:t>Yes</w:t>
                  </w:r>
                </w:p>
              </w:tc>
              <w:tc>
                <w:tcPr>
                  <w:tcW w:w="1065" w:type="dxa"/>
                </w:tcPr>
                <w:p w:rsidR="00BD5990" w:rsidRDefault="008C7A34">
                  <w:pPr>
                    <w:spacing w:line="240" w:lineRule="auto"/>
                    <w:jc w:val="center"/>
                    <w:rPr>
                      <w:rFonts w:ascii="Calibri" w:eastAsia="Calibri" w:hAnsi="Calibri" w:cs="Calibri"/>
                      <w:color w:val="FF0000"/>
                    </w:rPr>
                  </w:pPr>
                  <w:r>
                    <w:rPr>
                      <w:rFonts w:ascii="Calibri" w:eastAsia="Calibri" w:hAnsi="Calibri" w:cs="Calibri"/>
                      <w:color w:val="FF0000"/>
                    </w:rPr>
                    <w:t>No</w:t>
                  </w:r>
                </w:p>
              </w:tc>
              <w:tc>
                <w:tcPr>
                  <w:tcW w:w="870" w:type="dxa"/>
                </w:tcPr>
                <w:p w:rsidR="00BD5990" w:rsidRDefault="008C7A34">
                  <w:pPr>
                    <w:spacing w:line="240" w:lineRule="auto"/>
                    <w:jc w:val="center"/>
                    <w:rPr>
                      <w:rFonts w:ascii="Calibri" w:eastAsia="Calibri" w:hAnsi="Calibri" w:cs="Calibri"/>
                      <w:color w:val="FF0000"/>
                    </w:rPr>
                  </w:pPr>
                  <w:r>
                    <w:rPr>
                      <w:rFonts w:ascii="Calibri" w:eastAsia="Calibri" w:hAnsi="Calibri" w:cs="Calibri"/>
                      <w:color w:val="FF0000"/>
                    </w:rPr>
                    <w:t>No</w:t>
                  </w:r>
                </w:p>
              </w:tc>
            </w:tr>
            <w:tr w:rsidR="00BD5990">
              <w:tc>
                <w:tcPr>
                  <w:tcW w:w="855" w:type="dxa"/>
                </w:tcPr>
                <w:p w:rsidR="00BD5990" w:rsidRDefault="008C7A34">
                  <w:pPr>
                    <w:spacing w:line="240" w:lineRule="auto"/>
                    <w:jc w:val="center"/>
                    <w:rPr>
                      <w:rFonts w:ascii="Calibri" w:eastAsia="Calibri" w:hAnsi="Calibri" w:cs="Calibri"/>
                      <w:color w:val="FF0000"/>
                    </w:rPr>
                  </w:pPr>
                  <w:r>
                    <w:rPr>
                      <w:rFonts w:ascii="Calibri" w:eastAsia="Calibri" w:hAnsi="Calibri" w:cs="Calibri"/>
                      <w:color w:val="FF0000"/>
                    </w:rPr>
                    <w:t>4</w:t>
                  </w:r>
                </w:p>
              </w:tc>
              <w:tc>
                <w:tcPr>
                  <w:tcW w:w="1335" w:type="dxa"/>
                </w:tcPr>
                <w:p w:rsidR="00BD5990" w:rsidRDefault="008C7A34">
                  <w:pPr>
                    <w:spacing w:line="240" w:lineRule="auto"/>
                    <w:jc w:val="center"/>
                    <w:rPr>
                      <w:rFonts w:ascii="Calibri" w:eastAsia="Calibri" w:hAnsi="Calibri" w:cs="Calibri"/>
                      <w:color w:val="FF0000"/>
                    </w:rPr>
                  </w:pPr>
                  <w:r>
                    <w:rPr>
                      <w:rFonts w:ascii="Calibri" w:eastAsia="Calibri" w:hAnsi="Calibri" w:cs="Calibri"/>
                      <w:color w:val="FF0000"/>
                    </w:rPr>
                    <w:t>Solid</w:t>
                  </w:r>
                </w:p>
              </w:tc>
              <w:tc>
                <w:tcPr>
                  <w:tcW w:w="1035" w:type="dxa"/>
                </w:tcPr>
                <w:p w:rsidR="00BD5990" w:rsidRDefault="008C7A34">
                  <w:pPr>
                    <w:spacing w:line="240" w:lineRule="auto"/>
                    <w:jc w:val="center"/>
                    <w:rPr>
                      <w:rFonts w:ascii="Calibri" w:eastAsia="Calibri" w:hAnsi="Calibri" w:cs="Calibri"/>
                      <w:color w:val="FF0000"/>
                    </w:rPr>
                  </w:pPr>
                  <w:r>
                    <w:rPr>
                      <w:rFonts w:ascii="Calibri" w:eastAsia="Calibri" w:hAnsi="Calibri" w:cs="Calibri"/>
                      <w:color w:val="FF0000"/>
                    </w:rPr>
                    <w:t>1.59g</w:t>
                  </w:r>
                </w:p>
              </w:tc>
              <w:tc>
                <w:tcPr>
                  <w:tcW w:w="825" w:type="dxa"/>
                </w:tcPr>
                <w:p w:rsidR="00BD5990" w:rsidRDefault="008C7A34">
                  <w:pPr>
                    <w:spacing w:line="240" w:lineRule="auto"/>
                    <w:jc w:val="center"/>
                    <w:rPr>
                      <w:rFonts w:ascii="Calibri" w:eastAsia="Calibri" w:hAnsi="Calibri" w:cs="Calibri"/>
                      <w:color w:val="FF0000"/>
                    </w:rPr>
                  </w:pPr>
                  <w:r>
                    <w:rPr>
                      <w:rFonts w:ascii="Calibri" w:eastAsia="Calibri" w:hAnsi="Calibri" w:cs="Calibri"/>
                      <w:color w:val="FF0000"/>
                    </w:rPr>
                    <w:t>White</w:t>
                  </w:r>
                </w:p>
              </w:tc>
              <w:tc>
                <w:tcPr>
                  <w:tcW w:w="1050" w:type="dxa"/>
                </w:tcPr>
                <w:p w:rsidR="00BD5990" w:rsidRDefault="008C7A34">
                  <w:pPr>
                    <w:spacing w:line="240" w:lineRule="auto"/>
                    <w:jc w:val="center"/>
                    <w:rPr>
                      <w:rFonts w:ascii="Calibri" w:eastAsia="Calibri" w:hAnsi="Calibri" w:cs="Calibri"/>
                      <w:color w:val="FF0000"/>
                    </w:rPr>
                  </w:pPr>
                  <w:r>
                    <w:rPr>
                      <w:rFonts w:ascii="Calibri" w:eastAsia="Calibri" w:hAnsi="Calibri" w:cs="Calibri"/>
                      <w:color w:val="FF0000"/>
                    </w:rPr>
                    <w:t>No</w:t>
                  </w:r>
                </w:p>
              </w:tc>
              <w:tc>
                <w:tcPr>
                  <w:tcW w:w="1140" w:type="dxa"/>
                </w:tcPr>
                <w:p w:rsidR="00BD5990" w:rsidRDefault="008C7A34">
                  <w:pPr>
                    <w:spacing w:line="240" w:lineRule="auto"/>
                    <w:jc w:val="center"/>
                    <w:rPr>
                      <w:rFonts w:ascii="Calibri" w:eastAsia="Calibri" w:hAnsi="Calibri" w:cs="Calibri"/>
                      <w:color w:val="FF0000"/>
                    </w:rPr>
                  </w:pPr>
                  <w:r>
                    <w:rPr>
                      <w:rFonts w:ascii="Calibri" w:eastAsia="Calibri" w:hAnsi="Calibri" w:cs="Calibri"/>
                      <w:color w:val="FF0000"/>
                    </w:rPr>
                    <w:t>No</w:t>
                  </w:r>
                </w:p>
              </w:tc>
              <w:tc>
                <w:tcPr>
                  <w:tcW w:w="1020" w:type="dxa"/>
                </w:tcPr>
                <w:p w:rsidR="00BD5990" w:rsidRDefault="008C7A34">
                  <w:pPr>
                    <w:spacing w:line="240" w:lineRule="auto"/>
                    <w:jc w:val="center"/>
                    <w:rPr>
                      <w:rFonts w:ascii="Calibri" w:eastAsia="Calibri" w:hAnsi="Calibri" w:cs="Calibri"/>
                      <w:color w:val="FF0000"/>
                    </w:rPr>
                  </w:pPr>
                  <w:r>
                    <w:rPr>
                      <w:rFonts w:ascii="Calibri" w:eastAsia="Calibri" w:hAnsi="Calibri" w:cs="Calibri"/>
                      <w:color w:val="FF0000"/>
                    </w:rPr>
                    <w:t>No</w:t>
                  </w:r>
                </w:p>
              </w:tc>
              <w:tc>
                <w:tcPr>
                  <w:tcW w:w="1065" w:type="dxa"/>
                </w:tcPr>
                <w:p w:rsidR="00BD5990" w:rsidRDefault="008C7A34">
                  <w:pPr>
                    <w:spacing w:line="240" w:lineRule="auto"/>
                    <w:jc w:val="center"/>
                    <w:rPr>
                      <w:rFonts w:ascii="Calibri" w:eastAsia="Calibri" w:hAnsi="Calibri" w:cs="Calibri"/>
                      <w:color w:val="FF0000"/>
                    </w:rPr>
                  </w:pPr>
                  <w:r>
                    <w:rPr>
                      <w:rFonts w:ascii="Calibri" w:eastAsia="Calibri" w:hAnsi="Calibri" w:cs="Calibri"/>
                      <w:color w:val="FF0000"/>
                    </w:rPr>
                    <w:t>Yes</w:t>
                  </w:r>
                </w:p>
              </w:tc>
              <w:tc>
                <w:tcPr>
                  <w:tcW w:w="870" w:type="dxa"/>
                </w:tcPr>
                <w:p w:rsidR="00BD5990" w:rsidRDefault="008C7A34">
                  <w:pPr>
                    <w:spacing w:line="240" w:lineRule="auto"/>
                    <w:jc w:val="center"/>
                    <w:rPr>
                      <w:rFonts w:ascii="Calibri" w:eastAsia="Calibri" w:hAnsi="Calibri" w:cs="Calibri"/>
                      <w:color w:val="FF0000"/>
                    </w:rPr>
                  </w:pPr>
                  <w:r>
                    <w:rPr>
                      <w:rFonts w:ascii="Calibri" w:eastAsia="Calibri" w:hAnsi="Calibri" w:cs="Calibri"/>
                      <w:color w:val="FF0000"/>
                    </w:rPr>
                    <w:t>Yes</w:t>
                  </w:r>
                </w:p>
              </w:tc>
            </w:tr>
          </w:tbl>
          <w:p w:rsidR="00BD5990" w:rsidRDefault="00BD5990">
            <w:pPr>
              <w:spacing w:line="240" w:lineRule="auto"/>
              <w:rPr>
                <w:rFonts w:ascii="Calibri" w:eastAsia="Calibri" w:hAnsi="Calibri" w:cs="Calibri"/>
                <w:color w:val="FF0000"/>
              </w:rPr>
            </w:pPr>
          </w:p>
          <w:p w:rsidR="00BD5990" w:rsidRDefault="008C7A34">
            <w:pPr>
              <w:spacing w:line="240" w:lineRule="auto"/>
              <w:rPr>
                <w:rFonts w:ascii="Calibri" w:eastAsia="Calibri" w:hAnsi="Calibri" w:cs="Calibri"/>
                <w:color w:val="FF0000"/>
              </w:rPr>
            </w:pPr>
            <w:r>
              <w:rPr>
                <w:rFonts w:ascii="Calibri" w:eastAsia="Calibri" w:hAnsi="Calibri" w:cs="Calibri"/>
                <w:color w:val="FF0000"/>
              </w:rPr>
              <w:t>Which two samples could be glass marble and a sugar cube?</w:t>
            </w:r>
          </w:p>
          <w:p w:rsidR="00BD5990" w:rsidRDefault="00BD5990">
            <w:pPr>
              <w:spacing w:line="240" w:lineRule="auto"/>
              <w:rPr>
                <w:rFonts w:ascii="Calibri" w:eastAsia="Calibri" w:hAnsi="Calibri" w:cs="Calibri"/>
                <w:color w:val="FF0000"/>
              </w:rPr>
            </w:pPr>
          </w:p>
          <w:p w:rsidR="00BD5990" w:rsidRDefault="008C7A34">
            <w:pPr>
              <w:numPr>
                <w:ilvl w:val="0"/>
                <w:numId w:val="25"/>
              </w:numPr>
              <w:spacing w:line="240" w:lineRule="auto"/>
              <w:contextualSpacing/>
              <w:rPr>
                <w:rFonts w:ascii="Calibri" w:eastAsia="Calibri" w:hAnsi="Calibri" w:cs="Calibri"/>
                <w:color w:val="FF0000"/>
              </w:rPr>
            </w:pPr>
            <w:r>
              <w:rPr>
                <w:rFonts w:ascii="Calibri" w:eastAsia="Calibri" w:hAnsi="Calibri" w:cs="Calibri"/>
                <w:color w:val="FF0000"/>
              </w:rPr>
              <w:t>Samples 1 and 2</w:t>
            </w:r>
          </w:p>
          <w:p w:rsidR="00BD5990" w:rsidRDefault="008C7A34">
            <w:pPr>
              <w:numPr>
                <w:ilvl w:val="0"/>
                <w:numId w:val="25"/>
              </w:numPr>
              <w:spacing w:line="240" w:lineRule="auto"/>
              <w:contextualSpacing/>
              <w:rPr>
                <w:rFonts w:ascii="Calibri" w:eastAsia="Calibri" w:hAnsi="Calibri" w:cs="Calibri"/>
                <w:color w:val="FF0000"/>
              </w:rPr>
            </w:pPr>
            <w:r>
              <w:rPr>
                <w:rFonts w:ascii="Calibri" w:eastAsia="Calibri" w:hAnsi="Calibri" w:cs="Calibri"/>
                <w:color w:val="FF0000"/>
              </w:rPr>
              <w:t>Samples 1 and 4</w:t>
            </w:r>
          </w:p>
          <w:p w:rsidR="00BD5990" w:rsidRDefault="008C7A34">
            <w:pPr>
              <w:numPr>
                <w:ilvl w:val="0"/>
                <w:numId w:val="25"/>
              </w:numPr>
              <w:spacing w:line="240" w:lineRule="auto"/>
              <w:contextualSpacing/>
              <w:rPr>
                <w:rFonts w:ascii="Calibri" w:eastAsia="Calibri" w:hAnsi="Calibri" w:cs="Calibri"/>
                <w:color w:val="FF0000"/>
              </w:rPr>
            </w:pPr>
            <w:r>
              <w:rPr>
                <w:rFonts w:ascii="Calibri" w:eastAsia="Calibri" w:hAnsi="Calibri" w:cs="Calibri"/>
                <w:color w:val="FF0000"/>
              </w:rPr>
              <w:t>Samples 2 and 4</w:t>
            </w:r>
          </w:p>
          <w:p w:rsidR="00BD5990" w:rsidRDefault="008C7A34">
            <w:pPr>
              <w:numPr>
                <w:ilvl w:val="0"/>
                <w:numId w:val="25"/>
              </w:numPr>
              <w:spacing w:line="240" w:lineRule="auto"/>
              <w:contextualSpacing/>
              <w:rPr>
                <w:rFonts w:ascii="Calibri" w:eastAsia="Calibri" w:hAnsi="Calibri" w:cs="Calibri"/>
                <w:color w:val="FF0000"/>
              </w:rPr>
            </w:pPr>
            <w:r>
              <w:rPr>
                <w:rFonts w:ascii="Calibri" w:eastAsia="Calibri" w:hAnsi="Calibri" w:cs="Calibri"/>
                <w:color w:val="FF0000"/>
              </w:rPr>
              <w:t>Samples 2 and 3</w:t>
            </w:r>
          </w:p>
          <w:p w:rsidR="00BD5990" w:rsidRDefault="00BD5990">
            <w:pPr>
              <w:spacing w:line="240" w:lineRule="auto"/>
              <w:rPr>
                <w:rFonts w:ascii="Calibri" w:eastAsia="Calibri" w:hAnsi="Calibri" w:cs="Calibri"/>
              </w:rPr>
            </w:pPr>
          </w:p>
          <w:p w:rsidR="00BD5990" w:rsidRDefault="00BD5990">
            <w:pPr>
              <w:spacing w:line="240" w:lineRule="auto"/>
              <w:rPr>
                <w:rFonts w:ascii="Calibri" w:eastAsia="Calibri" w:hAnsi="Calibri" w:cs="Calibri"/>
              </w:rPr>
            </w:pPr>
          </w:p>
          <w:p w:rsidR="00BD5990" w:rsidRDefault="008C7A34">
            <w:pPr>
              <w:spacing w:line="240" w:lineRule="auto"/>
              <w:rPr>
                <w:rFonts w:ascii="Calibri" w:eastAsia="Calibri" w:hAnsi="Calibri" w:cs="Calibri"/>
              </w:rPr>
            </w:pPr>
            <w:r>
              <w:rPr>
                <w:rFonts w:ascii="Calibri" w:eastAsia="Calibri" w:hAnsi="Calibri" w:cs="Calibri"/>
              </w:rPr>
              <w:t>Answer B</w:t>
            </w:r>
          </w:p>
          <w:p w:rsidR="00BD5990" w:rsidRDefault="008C7A34">
            <w:pPr>
              <w:spacing w:line="240" w:lineRule="auto"/>
            </w:pPr>
            <w:r>
              <w:rPr>
                <w:rFonts w:ascii="Calibri" w:eastAsia="Calibri" w:hAnsi="Calibri" w:cs="Calibri"/>
              </w:rPr>
              <w:t>Sample 1 is consistent with the properties of glass.  Sample 4 is consistent with the properties of a sugar cube.  Sample 2 may be an object such as an iron cube, and Sample 3 may be a substance such as vegetable oil.</w:t>
            </w:r>
          </w:p>
          <w:p w:rsidR="00BD5990" w:rsidRDefault="00BD5990">
            <w:pPr>
              <w:widowControl w:val="0"/>
              <w:spacing w:line="240" w:lineRule="auto"/>
            </w:pPr>
          </w:p>
          <w:p w:rsidR="00BD5990" w:rsidRDefault="00BD5990">
            <w:pPr>
              <w:widowControl w:val="0"/>
              <w:spacing w:line="240" w:lineRule="auto"/>
            </w:pPr>
          </w:p>
        </w:tc>
      </w:tr>
      <w:tr w:rsidR="00BD5990" w:rsidTr="00B236E0">
        <w:trPr>
          <w:trHeight w:val="420"/>
        </w:trPr>
        <w:tc>
          <w:tcPr>
            <w:tcW w:w="1800" w:type="dxa"/>
            <w:vMerge/>
            <w:shd w:val="clear" w:color="auto" w:fill="auto"/>
            <w:tcMar>
              <w:top w:w="100" w:type="dxa"/>
              <w:left w:w="100" w:type="dxa"/>
              <w:bottom w:w="100" w:type="dxa"/>
              <w:right w:w="100" w:type="dxa"/>
            </w:tcMar>
          </w:tcPr>
          <w:p w:rsidR="00BD5990" w:rsidRDefault="00BD5990">
            <w:pPr>
              <w:widowControl w:val="0"/>
              <w:spacing w:line="240" w:lineRule="auto"/>
            </w:pPr>
          </w:p>
        </w:tc>
        <w:tc>
          <w:tcPr>
            <w:tcW w:w="9315" w:type="dxa"/>
            <w:shd w:val="clear" w:color="auto" w:fill="D9D9D9"/>
            <w:tcMar>
              <w:top w:w="100" w:type="dxa"/>
              <w:left w:w="100" w:type="dxa"/>
              <w:bottom w:w="100" w:type="dxa"/>
              <w:right w:w="100" w:type="dxa"/>
            </w:tcMar>
          </w:tcPr>
          <w:p w:rsidR="00BD5990" w:rsidRDefault="008C7A34">
            <w:pPr>
              <w:widowControl w:val="0"/>
              <w:spacing w:line="240" w:lineRule="auto"/>
              <w:rPr>
                <w:b/>
              </w:rPr>
            </w:pPr>
            <w:r>
              <w:rPr>
                <w:b/>
              </w:rPr>
              <w:t>2.0 Items</w:t>
            </w:r>
          </w:p>
        </w:tc>
      </w:tr>
      <w:tr w:rsidR="00BD5990" w:rsidTr="00B236E0">
        <w:trPr>
          <w:trHeight w:hRule="exact" w:val="5176"/>
        </w:trPr>
        <w:tc>
          <w:tcPr>
            <w:tcW w:w="1800" w:type="dxa"/>
            <w:vMerge/>
            <w:shd w:val="clear" w:color="auto" w:fill="auto"/>
            <w:tcMar>
              <w:top w:w="100" w:type="dxa"/>
              <w:left w:w="100" w:type="dxa"/>
              <w:bottom w:w="100" w:type="dxa"/>
              <w:right w:w="100" w:type="dxa"/>
            </w:tcMar>
          </w:tcPr>
          <w:p w:rsidR="00BD5990" w:rsidRDefault="00BD5990">
            <w:pPr>
              <w:widowControl w:val="0"/>
              <w:spacing w:line="240" w:lineRule="auto"/>
            </w:pPr>
          </w:p>
        </w:tc>
        <w:tc>
          <w:tcPr>
            <w:tcW w:w="9315" w:type="dxa"/>
            <w:shd w:val="clear" w:color="auto" w:fill="auto"/>
            <w:tcMar>
              <w:top w:w="100" w:type="dxa"/>
              <w:left w:w="100" w:type="dxa"/>
              <w:bottom w:w="100" w:type="dxa"/>
              <w:right w:w="100" w:type="dxa"/>
            </w:tcMar>
          </w:tcPr>
          <w:p w:rsidR="00BD5990" w:rsidRDefault="008C7A34">
            <w:pPr>
              <w:widowControl w:val="0"/>
              <w:spacing w:line="240" w:lineRule="auto"/>
            </w:pPr>
            <w:r>
              <w:rPr>
                <w:b/>
                <w:sz w:val="24"/>
                <w:szCs w:val="24"/>
                <w:u w:val="single"/>
              </w:rPr>
              <w:t xml:space="preserve">Option </w:t>
            </w:r>
          </w:p>
          <w:p w:rsidR="00BD5990" w:rsidRDefault="00BD5990">
            <w:pPr>
              <w:widowControl w:val="0"/>
              <w:spacing w:line="240" w:lineRule="auto"/>
              <w:rPr>
                <w:b/>
                <w:u w:val="single"/>
              </w:rPr>
            </w:pPr>
          </w:p>
          <w:p w:rsidR="00BD5990" w:rsidRDefault="008C7A34">
            <w:pPr>
              <w:widowControl w:val="0"/>
              <w:spacing w:line="240" w:lineRule="auto"/>
              <w:rPr>
                <w:color w:val="FF0000"/>
              </w:rPr>
            </w:pPr>
            <w:r>
              <w:rPr>
                <w:noProof/>
                <w:color w:val="FF0000"/>
                <w:lang w:val="en-US"/>
              </w:rPr>
              <w:drawing>
                <wp:inline distT="114300" distB="114300" distL="114300" distR="114300">
                  <wp:extent cx="2908821" cy="1233488"/>
                  <wp:effectExtent l="0" t="0" r="0" b="0"/>
                  <wp:docPr id="1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3"/>
                          <a:srcRect/>
                          <a:stretch>
                            <a:fillRect/>
                          </a:stretch>
                        </pic:blipFill>
                        <pic:spPr>
                          <a:xfrm>
                            <a:off x="0" y="0"/>
                            <a:ext cx="2908821" cy="1233488"/>
                          </a:xfrm>
                          <a:prstGeom prst="rect">
                            <a:avLst/>
                          </a:prstGeom>
                          <a:ln/>
                        </pic:spPr>
                      </pic:pic>
                    </a:graphicData>
                  </a:graphic>
                </wp:inline>
              </w:drawing>
            </w:r>
          </w:p>
          <w:p w:rsidR="00BD5990" w:rsidRDefault="008C7A34">
            <w:pPr>
              <w:widowControl w:val="0"/>
              <w:spacing w:line="240" w:lineRule="auto"/>
              <w:rPr>
                <w:color w:val="FF0000"/>
                <w:sz w:val="16"/>
                <w:szCs w:val="16"/>
              </w:rPr>
            </w:pPr>
            <w:r>
              <w:rPr>
                <w:color w:val="FF0000"/>
                <w:sz w:val="16"/>
                <w:szCs w:val="16"/>
              </w:rPr>
              <w:t>Science STAAR Test 2016 image</w:t>
            </w:r>
          </w:p>
          <w:p w:rsidR="00BD5990" w:rsidRDefault="008C7A34">
            <w:pPr>
              <w:widowControl w:val="0"/>
              <w:spacing w:line="240" w:lineRule="auto"/>
              <w:rPr>
                <w:color w:val="FF0000"/>
              </w:rPr>
            </w:pPr>
            <w:r>
              <w:rPr>
                <w:color w:val="FF0000"/>
              </w:rPr>
              <w:t xml:space="preserve"> </w:t>
            </w:r>
          </w:p>
          <w:p w:rsidR="00BD5990" w:rsidRDefault="008C7A34">
            <w:pPr>
              <w:widowControl w:val="0"/>
              <w:spacing w:line="240" w:lineRule="auto"/>
              <w:rPr>
                <w:color w:val="FF0000"/>
              </w:rPr>
            </w:pPr>
            <w:r>
              <w:rPr>
                <w:color w:val="FF0000"/>
              </w:rPr>
              <w:t>Which block has the greatest mass?</w:t>
            </w:r>
          </w:p>
          <w:p w:rsidR="00BD5990" w:rsidRDefault="00BD5990">
            <w:pPr>
              <w:widowControl w:val="0"/>
              <w:spacing w:line="240" w:lineRule="auto"/>
              <w:rPr>
                <w:color w:val="FF0000"/>
              </w:rPr>
            </w:pPr>
          </w:p>
          <w:p w:rsidR="00BD5990" w:rsidRDefault="008C7A34">
            <w:pPr>
              <w:widowControl w:val="0"/>
              <w:numPr>
                <w:ilvl w:val="0"/>
                <w:numId w:val="10"/>
              </w:numPr>
              <w:spacing w:line="240" w:lineRule="auto"/>
              <w:contextualSpacing/>
              <w:rPr>
                <w:color w:val="FF0000"/>
              </w:rPr>
            </w:pPr>
            <w:r>
              <w:rPr>
                <w:color w:val="FF0000"/>
              </w:rPr>
              <w:t>Block L</w:t>
            </w:r>
          </w:p>
          <w:p w:rsidR="00BD5990" w:rsidRDefault="008C7A34">
            <w:pPr>
              <w:widowControl w:val="0"/>
              <w:numPr>
                <w:ilvl w:val="0"/>
                <w:numId w:val="10"/>
              </w:numPr>
              <w:spacing w:line="240" w:lineRule="auto"/>
              <w:contextualSpacing/>
              <w:rPr>
                <w:color w:val="FF0000"/>
              </w:rPr>
            </w:pPr>
            <w:r>
              <w:rPr>
                <w:color w:val="FF0000"/>
              </w:rPr>
              <w:t>Block M</w:t>
            </w:r>
          </w:p>
          <w:p w:rsidR="00BD5990" w:rsidRDefault="008C7A34">
            <w:pPr>
              <w:widowControl w:val="0"/>
              <w:numPr>
                <w:ilvl w:val="0"/>
                <w:numId w:val="10"/>
              </w:numPr>
              <w:spacing w:line="240" w:lineRule="auto"/>
              <w:contextualSpacing/>
              <w:rPr>
                <w:color w:val="FF0000"/>
              </w:rPr>
            </w:pPr>
            <w:r>
              <w:rPr>
                <w:color w:val="FF0000"/>
              </w:rPr>
              <w:t>Block P</w:t>
            </w:r>
          </w:p>
          <w:p w:rsidR="00BD5990" w:rsidRDefault="008C7A34">
            <w:pPr>
              <w:widowControl w:val="0"/>
              <w:numPr>
                <w:ilvl w:val="0"/>
                <w:numId w:val="10"/>
              </w:numPr>
              <w:spacing w:line="240" w:lineRule="auto"/>
              <w:contextualSpacing/>
              <w:rPr>
                <w:color w:val="FF0000"/>
              </w:rPr>
            </w:pPr>
            <w:r>
              <w:rPr>
                <w:color w:val="FF0000"/>
              </w:rPr>
              <w:t>Block L and Block M</w:t>
            </w:r>
          </w:p>
          <w:p w:rsidR="00BD5990" w:rsidRDefault="00BD5990">
            <w:pPr>
              <w:widowControl w:val="0"/>
              <w:spacing w:line="240" w:lineRule="auto"/>
            </w:pPr>
          </w:p>
          <w:p w:rsidR="00BD5990" w:rsidRDefault="00BD5990">
            <w:pPr>
              <w:widowControl w:val="0"/>
              <w:spacing w:line="240" w:lineRule="auto"/>
              <w:rPr>
                <w:b/>
                <w:sz w:val="24"/>
                <w:szCs w:val="24"/>
                <w:u w:val="single"/>
              </w:rPr>
            </w:pPr>
          </w:p>
          <w:p w:rsidR="00BD5990" w:rsidRDefault="00BD5990">
            <w:pPr>
              <w:widowControl w:val="0"/>
              <w:spacing w:line="240" w:lineRule="auto"/>
              <w:rPr>
                <w:b/>
                <w:sz w:val="24"/>
                <w:szCs w:val="24"/>
                <w:u w:val="single"/>
              </w:rPr>
            </w:pPr>
          </w:p>
          <w:p w:rsidR="00BD5990" w:rsidRDefault="00BD5990">
            <w:pPr>
              <w:widowControl w:val="0"/>
              <w:spacing w:line="240" w:lineRule="auto"/>
              <w:rPr>
                <w:b/>
                <w:sz w:val="24"/>
                <w:szCs w:val="24"/>
                <w:u w:val="single"/>
              </w:rPr>
            </w:pPr>
          </w:p>
          <w:p w:rsidR="00BD5990" w:rsidRDefault="008C7A34">
            <w:pPr>
              <w:widowControl w:val="0"/>
              <w:spacing w:line="240" w:lineRule="auto"/>
            </w:pPr>
            <w:r>
              <w:rPr>
                <w:b/>
                <w:sz w:val="24"/>
                <w:szCs w:val="24"/>
                <w:u w:val="single"/>
              </w:rPr>
              <w:t xml:space="preserve">Option </w:t>
            </w:r>
          </w:p>
          <w:p w:rsidR="00BD5990" w:rsidRDefault="00BD5990">
            <w:pPr>
              <w:widowControl w:val="0"/>
              <w:spacing w:line="240" w:lineRule="auto"/>
            </w:pPr>
          </w:p>
          <w:p w:rsidR="00BD5990" w:rsidRDefault="00DD3A3D">
            <w:pPr>
              <w:widowControl w:val="0"/>
              <w:spacing w:line="240" w:lineRule="auto"/>
            </w:pPr>
            <w:hyperlink r:id="rId14">
              <w:r w:rsidR="008C7A34">
                <w:rPr>
                  <w:noProof/>
                  <w:color w:val="1155CC"/>
                  <w:u w:val="single"/>
                  <w:lang w:val="en-US"/>
                </w:rPr>
                <w:drawing>
                  <wp:inline distT="114300" distB="114300" distL="114300" distR="114300">
                    <wp:extent cx="2509838" cy="1265831"/>
                    <wp:effectExtent l="0" t="0" r="0" b="0"/>
                    <wp:docPr id="2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5"/>
                            <a:srcRect/>
                            <a:stretch>
                              <a:fillRect/>
                            </a:stretch>
                          </pic:blipFill>
                          <pic:spPr>
                            <a:xfrm>
                              <a:off x="0" y="0"/>
                              <a:ext cx="2509838" cy="1265831"/>
                            </a:xfrm>
                            <a:prstGeom prst="rect">
                              <a:avLst/>
                            </a:prstGeom>
                            <a:ln/>
                          </pic:spPr>
                        </pic:pic>
                      </a:graphicData>
                    </a:graphic>
                  </wp:inline>
                </w:drawing>
              </w:r>
            </w:hyperlink>
          </w:p>
          <w:p w:rsidR="00BD5990" w:rsidRDefault="008C7A34">
            <w:pPr>
              <w:widowControl w:val="0"/>
              <w:spacing w:line="240" w:lineRule="auto"/>
              <w:rPr>
                <w:color w:val="FF0000"/>
              </w:rPr>
            </w:pPr>
            <w:r>
              <w:rPr>
                <w:color w:val="FF0000"/>
              </w:rPr>
              <w:t>What physical property of matter is being tested above?</w:t>
            </w:r>
          </w:p>
          <w:p w:rsidR="00BD5990" w:rsidRDefault="008C7A34">
            <w:pPr>
              <w:widowControl w:val="0"/>
              <w:numPr>
                <w:ilvl w:val="0"/>
                <w:numId w:val="1"/>
              </w:numPr>
              <w:spacing w:line="240" w:lineRule="auto"/>
              <w:contextualSpacing/>
              <w:rPr>
                <w:color w:val="FF0000"/>
              </w:rPr>
            </w:pPr>
            <w:r>
              <w:rPr>
                <w:color w:val="FF0000"/>
              </w:rPr>
              <w:t>Physical state of matter</w:t>
            </w:r>
          </w:p>
          <w:p w:rsidR="00BD5990" w:rsidRDefault="008C7A34">
            <w:pPr>
              <w:widowControl w:val="0"/>
              <w:numPr>
                <w:ilvl w:val="0"/>
                <w:numId w:val="1"/>
              </w:numPr>
              <w:spacing w:line="240" w:lineRule="auto"/>
              <w:contextualSpacing/>
              <w:rPr>
                <w:color w:val="FF0000"/>
              </w:rPr>
            </w:pPr>
            <w:r>
              <w:rPr>
                <w:color w:val="FF0000"/>
              </w:rPr>
              <w:t>Mass</w:t>
            </w:r>
          </w:p>
          <w:p w:rsidR="00BD5990" w:rsidRDefault="008C7A34">
            <w:pPr>
              <w:widowControl w:val="0"/>
              <w:numPr>
                <w:ilvl w:val="0"/>
                <w:numId w:val="1"/>
              </w:numPr>
              <w:spacing w:line="240" w:lineRule="auto"/>
              <w:contextualSpacing/>
              <w:rPr>
                <w:color w:val="FF0000"/>
              </w:rPr>
            </w:pPr>
            <w:r>
              <w:rPr>
                <w:color w:val="FF0000"/>
              </w:rPr>
              <w:t>Temperature</w:t>
            </w:r>
          </w:p>
          <w:p w:rsidR="00BD5990" w:rsidRDefault="008C7A34">
            <w:pPr>
              <w:widowControl w:val="0"/>
              <w:numPr>
                <w:ilvl w:val="0"/>
                <w:numId w:val="1"/>
              </w:numPr>
              <w:spacing w:line="240" w:lineRule="auto"/>
              <w:contextualSpacing/>
              <w:rPr>
                <w:color w:val="FF0000"/>
              </w:rPr>
            </w:pPr>
            <w:r>
              <w:rPr>
                <w:color w:val="FF0000"/>
              </w:rPr>
              <w:t>Solubility</w:t>
            </w:r>
          </w:p>
          <w:p w:rsidR="00BD5990" w:rsidRDefault="00BD5990">
            <w:pPr>
              <w:widowControl w:val="0"/>
              <w:spacing w:line="240" w:lineRule="auto"/>
            </w:pPr>
          </w:p>
          <w:p w:rsidR="00BD5990" w:rsidRDefault="008C7A34">
            <w:pPr>
              <w:widowControl w:val="0"/>
              <w:spacing w:line="240" w:lineRule="auto"/>
            </w:pPr>
            <w:r>
              <w:rPr>
                <w:b/>
                <w:sz w:val="24"/>
                <w:szCs w:val="24"/>
                <w:u w:val="single"/>
              </w:rPr>
              <w:t xml:space="preserve">Option </w:t>
            </w:r>
          </w:p>
          <w:p w:rsidR="00BD5990" w:rsidRDefault="00BD5990">
            <w:pPr>
              <w:widowControl w:val="0"/>
              <w:spacing w:line="240" w:lineRule="auto"/>
            </w:pPr>
          </w:p>
          <w:p w:rsidR="00BD5990" w:rsidRDefault="008C7A34">
            <w:pPr>
              <w:widowControl w:val="0"/>
              <w:spacing w:line="240" w:lineRule="auto"/>
            </w:pPr>
            <w:r>
              <w:rPr>
                <w:noProof/>
                <w:lang w:val="en-US"/>
              </w:rPr>
              <w:drawing>
                <wp:inline distT="114300" distB="114300" distL="114300" distR="114300">
                  <wp:extent cx="1824038" cy="1258693"/>
                  <wp:effectExtent l="0" t="0" r="0" b="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1824038" cy="1258693"/>
                          </a:xfrm>
                          <a:prstGeom prst="rect">
                            <a:avLst/>
                          </a:prstGeom>
                          <a:ln/>
                        </pic:spPr>
                      </pic:pic>
                    </a:graphicData>
                  </a:graphic>
                </wp:inline>
              </w:drawing>
            </w:r>
          </w:p>
          <w:p w:rsidR="00BD5990" w:rsidRDefault="00BD5990">
            <w:pPr>
              <w:widowControl w:val="0"/>
              <w:spacing w:line="240" w:lineRule="auto"/>
            </w:pPr>
          </w:p>
          <w:p w:rsidR="00BD5990" w:rsidRDefault="008C7A34">
            <w:pPr>
              <w:widowControl w:val="0"/>
              <w:spacing w:line="240" w:lineRule="auto"/>
            </w:pPr>
            <w:r>
              <w:t>________ can be shown by the sinking and floating of objects in water.</w:t>
            </w:r>
          </w:p>
          <w:p w:rsidR="00BD5990" w:rsidRDefault="008C7A34">
            <w:pPr>
              <w:widowControl w:val="0"/>
              <w:numPr>
                <w:ilvl w:val="0"/>
                <w:numId w:val="6"/>
              </w:numPr>
              <w:spacing w:line="240" w:lineRule="auto"/>
              <w:contextualSpacing/>
            </w:pPr>
            <w:r>
              <w:t>Mass</w:t>
            </w:r>
          </w:p>
          <w:p w:rsidR="00BD5990" w:rsidRDefault="008C7A34">
            <w:pPr>
              <w:widowControl w:val="0"/>
              <w:numPr>
                <w:ilvl w:val="0"/>
                <w:numId w:val="6"/>
              </w:numPr>
              <w:spacing w:line="240" w:lineRule="auto"/>
              <w:contextualSpacing/>
            </w:pPr>
            <w:r>
              <w:t>Volume</w:t>
            </w:r>
          </w:p>
          <w:p w:rsidR="00BD5990" w:rsidRDefault="008C7A34">
            <w:pPr>
              <w:widowControl w:val="0"/>
              <w:numPr>
                <w:ilvl w:val="0"/>
                <w:numId w:val="6"/>
              </w:numPr>
              <w:spacing w:line="240" w:lineRule="auto"/>
              <w:contextualSpacing/>
            </w:pPr>
            <w:r>
              <w:t>Density</w:t>
            </w:r>
          </w:p>
          <w:p w:rsidR="00BD5990" w:rsidRDefault="008C7A34">
            <w:pPr>
              <w:widowControl w:val="0"/>
              <w:numPr>
                <w:ilvl w:val="0"/>
                <w:numId w:val="6"/>
              </w:numPr>
              <w:spacing w:line="240" w:lineRule="auto"/>
              <w:contextualSpacing/>
            </w:pPr>
            <w:r>
              <w:t>Matter</w:t>
            </w:r>
          </w:p>
          <w:p w:rsidR="00BD5990" w:rsidRDefault="00BD5990">
            <w:pPr>
              <w:widowControl w:val="0"/>
              <w:spacing w:line="240" w:lineRule="auto"/>
            </w:pPr>
          </w:p>
          <w:p w:rsidR="00BD5990" w:rsidRDefault="00BD5990">
            <w:pPr>
              <w:widowControl w:val="0"/>
              <w:spacing w:line="240" w:lineRule="auto"/>
              <w:rPr>
                <w:b/>
                <w:sz w:val="24"/>
                <w:szCs w:val="24"/>
                <w:u w:val="single"/>
              </w:rPr>
            </w:pPr>
          </w:p>
          <w:p w:rsidR="00BD5990" w:rsidRDefault="00BD5990">
            <w:pPr>
              <w:widowControl w:val="0"/>
              <w:spacing w:line="240" w:lineRule="auto"/>
              <w:rPr>
                <w:b/>
                <w:sz w:val="24"/>
                <w:szCs w:val="24"/>
                <w:u w:val="single"/>
              </w:rPr>
            </w:pPr>
          </w:p>
          <w:p w:rsidR="00BD5990" w:rsidRDefault="008C7A34">
            <w:pPr>
              <w:widowControl w:val="0"/>
              <w:spacing w:line="240" w:lineRule="auto"/>
            </w:pPr>
            <w:r>
              <w:rPr>
                <w:b/>
                <w:sz w:val="24"/>
                <w:szCs w:val="24"/>
                <w:u w:val="single"/>
              </w:rPr>
              <w:t xml:space="preserve">Option </w:t>
            </w:r>
          </w:p>
          <w:p w:rsidR="00BD5990" w:rsidRDefault="00BD5990">
            <w:pPr>
              <w:widowControl w:val="0"/>
              <w:spacing w:line="240" w:lineRule="auto"/>
            </w:pPr>
          </w:p>
          <w:p w:rsidR="00BD5990" w:rsidRDefault="00BD5990">
            <w:pPr>
              <w:widowControl w:val="0"/>
              <w:spacing w:line="240" w:lineRule="auto"/>
            </w:pPr>
          </w:p>
          <w:p w:rsidR="00BD5990" w:rsidRDefault="008C7A34">
            <w:pPr>
              <w:widowControl w:val="0"/>
              <w:spacing w:line="240" w:lineRule="auto"/>
            </w:pPr>
            <w:r>
              <w:t xml:space="preserve"> </w:t>
            </w:r>
            <w:hyperlink r:id="rId17">
              <w:r>
                <w:rPr>
                  <w:noProof/>
                  <w:color w:val="1155CC"/>
                  <w:u w:val="single"/>
                  <w:lang w:val="en-US"/>
                </w:rPr>
                <w:drawing>
                  <wp:inline distT="114300" distB="114300" distL="114300" distR="114300">
                    <wp:extent cx="1680567" cy="2742521"/>
                    <wp:effectExtent l="0" t="0" r="0" b="0"/>
                    <wp:docPr id="1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8"/>
                            <a:srcRect/>
                            <a:stretch>
                              <a:fillRect/>
                            </a:stretch>
                          </pic:blipFill>
                          <pic:spPr>
                            <a:xfrm>
                              <a:off x="0" y="0"/>
                              <a:ext cx="1680567" cy="2742521"/>
                            </a:xfrm>
                            <a:prstGeom prst="rect">
                              <a:avLst/>
                            </a:prstGeom>
                            <a:ln/>
                          </pic:spPr>
                        </pic:pic>
                      </a:graphicData>
                    </a:graphic>
                  </wp:inline>
                </w:drawing>
              </w:r>
            </w:hyperlink>
          </w:p>
          <w:p w:rsidR="00BD5990" w:rsidRDefault="00BD5990">
            <w:pPr>
              <w:widowControl w:val="0"/>
              <w:spacing w:line="240" w:lineRule="auto"/>
              <w:rPr>
                <w:sz w:val="16"/>
                <w:szCs w:val="16"/>
              </w:rPr>
            </w:pPr>
          </w:p>
          <w:p w:rsidR="00BD5990" w:rsidRDefault="00BD5990">
            <w:pPr>
              <w:widowControl w:val="0"/>
              <w:spacing w:line="240" w:lineRule="auto"/>
            </w:pPr>
          </w:p>
          <w:p w:rsidR="00BD5990" w:rsidRDefault="008C7A34">
            <w:pPr>
              <w:widowControl w:val="0"/>
              <w:spacing w:line="240" w:lineRule="auto"/>
            </w:pPr>
            <w:r>
              <w:t>Which liquid is the least dense?</w:t>
            </w:r>
          </w:p>
          <w:p w:rsidR="00BD5990" w:rsidRDefault="008C7A34">
            <w:pPr>
              <w:widowControl w:val="0"/>
              <w:numPr>
                <w:ilvl w:val="0"/>
                <w:numId w:val="23"/>
              </w:numPr>
              <w:spacing w:line="240" w:lineRule="auto"/>
              <w:contextualSpacing/>
            </w:pPr>
            <w:r>
              <w:t xml:space="preserve"> L1</w:t>
            </w:r>
          </w:p>
          <w:p w:rsidR="00BD5990" w:rsidRDefault="008C7A34">
            <w:pPr>
              <w:widowControl w:val="0"/>
              <w:numPr>
                <w:ilvl w:val="0"/>
                <w:numId w:val="23"/>
              </w:numPr>
              <w:spacing w:line="240" w:lineRule="auto"/>
              <w:contextualSpacing/>
            </w:pPr>
            <w:r>
              <w:t>Water</w:t>
            </w:r>
          </w:p>
          <w:p w:rsidR="00BD5990" w:rsidRDefault="008C7A34">
            <w:pPr>
              <w:widowControl w:val="0"/>
              <w:numPr>
                <w:ilvl w:val="0"/>
                <w:numId w:val="23"/>
              </w:numPr>
              <w:spacing w:line="240" w:lineRule="auto"/>
              <w:contextualSpacing/>
            </w:pPr>
            <w:r>
              <w:t>L2</w:t>
            </w:r>
          </w:p>
          <w:p w:rsidR="00BD5990" w:rsidRDefault="008C7A34">
            <w:pPr>
              <w:widowControl w:val="0"/>
              <w:numPr>
                <w:ilvl w:val="0"/>
                <w:numId w:val="23"/>
              </w:numPr>
              <w:spacing w:line="240" w:lineRule="auto"/>
              <w:contextualSpacing/>
            </w:pPr>
            <w:r>
              <w:t>S2</w:t>
            </w:r>
          </w:p>
          <w:p w:rsidR="00BD5990" w:rsidRDefault="00BD5990">
            <w:pPr>
              <w:widowControl w:val="0"/>
              <w:spacing w:line="240" w:lineRule="auto"/>
            </w:pPr>
          </w:p>
          <w:p w:rsidR="00BD5990" w:rsidRDefault="00BD5990">
            <w:pPr>
              <w:widowControl w:val="0"/>
              <w:spacing w:line="240" w:lineRule="auto"/>
            </w:pPr>
          </w:p>
          <w:p w:rsidR="00BD5990" w:rsidRDefault="008C7A34">
            <w:pPr>
              <w:widowControl w:val="0"/>
              <w:spacing w:line="240" w:lineRule="auto"/>
            </w:pPr>
            <w:r>
              <w:rPr>
                <w:b/>
                <w:sz w:val="24"/>
                <w:szCs w:val="24"/>
                <w:u w:val="single"/>
              </w:rPr>
              <w:t xml:space="preserve">Option </w:t>
            </w:r>
          </w:p>
          <w:p w:rsidR="00BD5990" w:rsidRDefault="00BD5990">
            <w:pPr>
              <w:widowControl w:val="0"/>
              <w:spacing w:line="240" w:lineRule="auto"/>
            </w:pPr>
          </w:p>
          <w:p w:rsidR="00BD5990" w:rsidRDefault="00DD3A3D">
            <w:pPr>
              <w:widowControl w:val="0"/>
              <w:spacing w:line="240" w:lineRule="auto"/>
              <w:rPr>
                <w:color w:val="FF0000"/>
              </w:rPr>
            </w:pPr>
            <w:hyperlink r:id="rId19">
              <w:r w:rsidR="008C7A34">
                <w:rPr>
                  <w:noProof/>
                  <w:color w:val="FF0000"/>
                  <w:u w:val="single"/>
                  <w:lang w:val="en-US"/>
                </w:rPr>
                <w:drawing>
                  <wp:inline distT="114300" distB="114300" distL="114300" distR="114300">
                    <wp:extent cx="4157663" cy="1873876"/>
                    <wp:effectExtent l="0" t="0" r="0" b="0"/>
                    <wp:docPr id="2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0"/>
                            <a:srcRect/>
                            <a:stretch>
                              <a:fillRect/>
                            </a:stretch>
                          </pic:blipFill>
                          <pic:spPr>
                            <a:xfrm>
                              <a:off x="0" y="0"/>
                              <a:ext cx="4157663" cy="1873876"/>
                            </a:xfrm>
                            <a:prstGeom prst="rect">
                              <a:avLst/>
                            </a:prstGeom>
                            <a:ln/>
                          </pic:spPr>
                        </pic:pic>
                      </a:graphicData>
                    </a:graphic>
                  </wp:inline>
                </w:drawing>
              </w:r>
            </w:hyperlink>
          </w:p>
          <w:p w:rsidR="00BD5990" w:rsidRDefault="008C7A34">
            <w:pPr>
              <w:widowControl w:val="0"/>
              <w:spacing w:line="240" w:lineRule="auto"/>
              <w:rPr>
                <w:color w:val="FF0000"/>
              </w:rPr>
            </w:pPr>
            <w:r>
              <w:rPr>
                <w:color w:val="FF0000"/>
              </w:rPr>
              <w:t>A student adds solid particles to water. What happened to the particles?</w:t>
            </w:r>
          </w:p>
          <w:p w:rsidR="00BD5990" w:rsidRDefault="00BD5990">
            <w:pPr>
              <w:widowControl w:val="0"/>
              <w:spacing w:line="240" w:lineRule="auto"/>
              <w:rPr>
                <w:color w:val="FF0000"/>
              </w:rPr>
            </w:pPr>
          </w:p>
          <w:p w:rsidR="00BD5990" w:rsidRDefault="008C7A34">
            <w:pPr>
              <w:widowControl w:val="0"/>
              <w:numPr>
                <w:ilvl w:val="0"/>
                <w:numId w:val="24"/>
              </w:numPr>
              <w:spacing w:line="240" w:lineRule="auto"/>
              <w:contextualSpacing/>
              <w:rPr>
                <w:color w:val="FF0000"/>
              </w:rPr>
            </w:pPr>
            <w:r>
              <w:rPr>
                <w:color w:val="FF0000"/>
              </w:rPr>
              <w:t>The particles evaporated.</w:t>
            </w:r>
          </w:p>
          <w:p w:rsidR="00BD5990" w:rsidRDefault="008C7A34">
            <w:pPr>
              <w:widowControl w:val="0"/>
              <w:numPr>
                <w:ilvl w:val="0"/>
                <w:numId w:val="24"/>
              </w:numPr>
              <w:spacing w:line="240" w:lineRule="auto"/>
              <w:contextualSpacing/>
              <w:rPr>
                <w:color w:val="FF0000"/>
              </w:rPr>
            </w:pPr>
            <w:r>
              <w:rPr>
                <w:color w:val="FF0000"/>
              </w:rPr>
              <w:t xml:space="preserve">The particles are soluble and dissolved in the water. </w:t>
            </w:r>
          </w:p>
          <w:p w:rsidR="00BD5990" w:rsidRDefault="008C7A34">
            <w:pPr>
              <w:widowControl w:val="0"/>
              <w:numPr>
                <w:ilvl w:val="0"/>
                <w:numId w:val="24"/>
              </w:numPr>
              <w:spacing w:line="240" w:lineRule="auto"/>
              <w:contextualSpacing/>
              <w:rPr>
                <w:color w:val="FF0000"/>
              </w:rPr>
            </w:pPr>
            <w:r>
              <w:rPr>
                <w:color w:val="FF0000"/>
              </w:rPr>
              <w:t>The particles sank because they are more dense than water.</w:t>
            </w:r>
          </w:p>
          <w:p w:rsidR="00BD5990" w:rsidRDefault="008C7A34">
            <w:pPr>
              <w:widowControl w:val="0"/>
              <w:numPr>
                <w:ilvl w:val="0"/>
                <w:numId w:val="24"/>
              </w:numPr>
              <w:spacing w:line="240" w:lineRule="auto"/>
              <w:contextualSpacing/>
              <w:rPr>
                <w:color w:val="FF0000"/>
              </w:rPr>
            </w:pPr>
            <w:r>
              <w:rPr>
                <w:color w:val="FF0000"/>
              </w:rPr>
              <w:t>None of the above.</w:t>
            </w:r>
          </w:p>
          <w:p w:rsidR="00BD5990" w:rsidRDefault="00BD5990">
            <w:pPr>
              <w:widowControl w:val="0"/>
              <w:spacing w:line="240" w:lineRule="auto"/>
            </w:pPr>
          </w:p>
          <w:p w:rsidR="00BD5990" w:rsidRDefault="008C7A34">
            <w:pPr>
              <w:widowControl w:val="0"/>
              <w:spacing w:line="240" w:lineRule="auto"/>
            </w:pPr>
            <w:r>
              <w:rPr>
                <w:b/>
                <w:sz w:val="24"/>
                <w:szCs w:val="24"/>
                <w:u w:val="single"/>
              </w:rPr>
              <w:t xml:space="preserve">Option </w:t>
            </w:r>
          </w:p>
          <w:p w:rsidR="00BD5990" w:rsidRDefault="00BD5990">
            <w:pPr>
              <w:widowControl w:val="0"/>
              <w:spacing w:line="240" w:lineRule="auto"/>
            </w:pPr>
          </w:p>
          <w:p w:rsidR="00BD5990" w:rsidRDefault="00BD5990">
            <w:pPr>
              <w:widowControl w:val="0"/>
              <w:spacing w:line="240" w:lineRule="auto"/>
            </w:pPr>
          </w:p>
          <w:p w:rsidR="00BD5990" w:rsidRDefault="008C7A34">
            <w:pPr>
              <w:widowControl w:val="0"/>
              <w:spacing w:line="240" w:lineRule="auto"/>
            </w:pPr>
            <w:r>
              <w:t>When black sand and iron filing are mixed together they look like a black powder.  Which of the following would be the easiest way to separate the sand and the filings?</w:t>
            </w:r>
          </w:p>
          <w:p w:rsidR="00BD5990" w:rsidRDefault="008C7A34">
            <w:pPr>
              <w:widowControl w:val="0"/>
              <w:numPr>
                <w:ilvl w:val="1"/>
                <w:numId w:val="8"/>
              </w:numPr>
              <w:spacing w:line="240" w:lineRule="auto"/>
              <w:contextualSpacing/>
            </w:pPr>
            <w:r>
              <w:t>Use a magnifying glass</w:t>
            </w:r>
          </w:p>
          <w:p w:rsidR="00BD5990" w:rsidRDefault="008C7A34">
            <w:pPr>
              <w:widowControl w:val="0"/>
              <w:numPr>
                <w:ilvl w:val="1"/>
                <w:numId w:val="8"/>
              </w:numPr>
              <w:spacing w:line="240" w:lineRule="auto"/>
              <w:contextualSpacing/>
            </w:pPr>
            <w:r>
              <w:t>Add water to the mixture</w:t>
            </w:r>
          </w:p>
          <w:p w:rsidR="00BD5990" w:rsidRDefault="008C7A34">
            <w:pPr>
              <w:widowControl w:val="0"/>
              <w:numPr>
                <w:ilvl w:val="1"/>
                <w:numId w:val="8"/>
              </w:numPr>
              <w:spacing w:line="240" w:lineRule="auto"/>
              <w:contextualSpacing/>
            </w:pPr>
            <w:r>
              <w:t>Use a magnet</w:t>
            </w:r>
          </w:p>
          <w:p w:rsidR="00BD5990" w:rsidRDefault="008C7A34">
            <w:pPr>
              <w:widowControl w:val="0"/>
              <w:numPr>
                <w:ilvl w:val="1"/>
                <w:numId w:val="8"/>
              </w:numPr>
              <w:spacing w:line="240" w:lineRule="auto"/>
              <w:contextualSpacing/>
            </w:pPr>
            <w:r>
              <w:t>Use a hot plate to heat the mixture</w:t>
            </w:r>
          </w:p>
          <w:p w:rsidR="00BD5990" w:rsidRDefault="00BD5990">
            <w:pPr>
              <w:widowControl w:val="0"/>
              <w:spacing w:line="240" w:lineRule="auto"/>
              <w:ind w:left="720"/>
            </w:pPr>
          </w:p>
          <w:p w:rsidR="00BD5990" w:rsidRDefault="00BD5990">
            <w:pPr>
              <w:widowControl w:val="0"/>
              <w:spacing w:line="240" w:lineRule="auto"/>
            </w:pPr>
          </w:p>
          <w:p w:rsidR="00BD5990" w:rsidRDefault="00BD5990">
            <w:pPr>
              <w:widowControl w:val="0"/>
              <w:spacing w:line="240" w:lineRule="auto"/>
            </w:pPr>
          </w:p>
          <w:p w:rsidR="00BD5990" w:rsidRDefault="008C7A34">
            <w:pPr>
              <w:widowControl w:val="0"/>
              <w:spacing w:line="240" w:lineRule="auto"/>
            </w:pPr>
            <w:r>
              <w:rPr>
                <w:b/>
                <w:sz w:val="24"/>
                <w:szCs w:val="24"/>
                <w:u w:val="single"/>
              </w:rPr>
              <w:t xml:space="preserve">Option </w:t>
            </w:r>
          </w:p>
          <w:p w:rsidR="00BD5990" w:rsidRDefault="00BD5990">
            <w:pPr>
              <w:widowControl w:val="0"/>
              <w:spacing w:line="240" w:lineRule="auto"/>
            </w:pPr>
          </w:p>
          <w:p w:rsidR="00BD5990" w:rsidRDefault="008C7A34">
            <w:pPr>
              <w:widowControl w:val="0"/>
              <w:spacing w:line="240" w:lineRule="auto"/>
              <w:rPr>
                <w:b/>
                <w:sz w:val="88"/>
                <w:szCs w:val="88"/>
              </w:rPr>
            </w:pPr>
            <w:r>
              <w:rPr>
                <w:noProof/>
                <w:lang w:val="en-US"/>
              </w:rPr>
              <w:drawing>
                <wp:inline distT="114300" distB="114300" distL="114300" distR="114300">
                  <wp:extent cx="4357688" cy="2526022"/>
                  <wp:effectExtent l="0" t="0" r="0"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4357688" cy="2526022"/>
                          </a:xfrm>
                          <a:prstGeom prst="rect">
                            <a:avLst/>
                          </a:prstGeom>
                          <a:ln/>
                        </pic:spPr>
                      </pic:pic>
                    </a:graphicData>
                  </a:graphic>
                </wp:inline>
              </w:drawing>
            </w:r>
          </w:p>
          <w:p w:rsidR="00BD5990" w:rsidRDefault="00BD5990">
            <w:pPr>
              <w:widowControl w:val="0"/>
              <w:spacing w:line="240" w:lineRule="auto"/>
              <w:rPr>
                <w:b/>
                <w:sz w:val="24"/>
                <w:szCs w:val="24"/>
                <w:u w:val="single"/>
              </w:rPr>
            </w:pPr>
          </w:p>
          <w:p w:rsidR="00BD5990" w:rsidRDefault="008C7A34">
            <w:pPr>
              <w:widowControl w:val="0"/>
              <w:spacing w:line="240" w:lineRule="auto"/>
              <w:rPr>
                <w:b/>
                <w:sz w:val="24"/>
                <w:szCs w:val="24"/>
                <w:u w:val="single"/>
              </w:rPr>
            </w:pPr>
            <w:r>
              <w:rPr>
                <w:b/>
                <w:sz w:val="24"/>
                <w:szCs w:val="24"/>
                <w:u w:val="single"/>
              </w:rPr>
              <w:t xml:space="preserve">Option </w:t>
            </w:r>
          </w:p>
          <w:p w:rsidR="00BD5990" w:rsidRDefault="00BD5990">
            <w:pPr>
              <w:widowControl w:val="0"/>
              <w:spacing w:line="240" w:lineRule="auto"/>
              <w:rPr>
                <w:b/>
                <w:sz w:val="24"/>
                <w:szCs w:val="24"/>
                <w:u w:val="single"/>
              </w:rPr>
            </w:pPr>
          </w:p>
          <w:p w:rsidR="00BD5990" w:rsidRDefault="00BD5990">
            <w:pPr>
              <w:widowControl w:val="0"/>
              <w:spacing w:line="240" w:lineRule="auto"/>
              <w:rPr>
                <w:b/>
                <w:sz w:val="24"/>
                <w:szCs w:val="24"/>
                <w:u w:val="single"/>
              </w:rPr>
            </w:pPr>
          </w:p>
          <w:p w:rsidR="00BD5990" w:rsidRDefault="008C7A34">
            <w:pPr>
              <w:widowControl w:val="0"/>
              <w:spacing w:line="240" w:lineRule="auto"/>
              <w:rPr>
                <w:color w:val="FF0000"/>
                <w:sz w:val="16"/>
                <w:szCs w:val="16"/>
              </w:rPr>
            </w:pPr>
            <w:r>
              <w:t xml:space="preserve">    </w:t>
            </w:r>
            <w:hyperlink r:id="rId22">
              <w:r>
                <w:rPr>
                  <w:noProof/>
                  <w:color w:val="FF0000"/>
                  <w:sz w:val="16"/>
                  <w:szCs w:val="16"/>
                  <w:u w:val="single"/>
                  <w:lang w:val="en-US"/>
                </w:rPr>
                <w:drawing>
                  <wp:inline distT="114300" distB="114300" distL="114300" distR="114300">
                    <wp:extent cx="1715810" cy="1200150"/>
                    <wp:effectExtent l="0" t="0" r="0" b="0"/>
                    <wp:docPr id="1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3"/>
                            <a:srcRect/>
                            <a:stretch>
                              <a:fillRect/>
                            </a:stretch>
                          </pic:blipFill>
                          <pic:spPr>
                            <a:xfrm>
                              <a:off x="0" y="0"/>
                              <a:ext cx="1715810" cy="1200150"/>
                            </a:xfrm>
                            <a:prstGeom prst="rect">
                              <a:avLst/>
                            </a:prstGeom>
                            <a:ln/>
                          </pic:spPr>
                        </pic:pic>
                      </a:graphicData>
                    </a:graphic>
                  </wp:inline>
                </w:drawing>
              </w:r>
            </w:hyperlink>
          </w:p>
          <w:p w:rsidR="00BD5990" w:rsidRDefault="00BD5990">
            <w:pPr>
              <w:widowControl w:val="0"/>
              <w:spacing w:line="240" w:lineRule="auto"/>
              <w:rPr>
                <w:color w:val="FF0000"/>
              </w:rPr>
            </w:pPr>
          </w:p>
          <w:p w:rsidR="00BD5990" w:rsidRDefault="00BD5990">
            <w:pPr>
              <w:widowControl w:val="0"/>
              <w:spacing w:line="240" w:lineRule="auto"/>
              <w:rPr>
                <w:color w:val="FF0000"/>
              </w:rPr>
            </w:pPr>
          </w:p>
          <w:p w:rsidR="00BD5990" w:rsidRDefault="008C7A34">
            <w:pPr>
              <w:widowControl w:val="0"/>
              <w:spacing w:line="240" w:lineRule="auto"/>
              <w:rPr>
                <w:color w:val="FF0000"/>
              </w:rPr>
            </w:pPr>
            <w:r>
              <w:rPr>
                <w:color w:val="FF0000"/>
              </w:rPr>
              <w:t>Which property of matter is being demonstrated in the diagram above?</w:t>
            </w:r>
          </w:p>
          <w:p w:rsidR="00BD5990" w:rsidRDefault="008C7A34">
            <w:pPr>
              <w:widowControl w:val="0"/>
              <w:numPr>
                <w:ilvl w:val="0"/>
                <w:numId w:val="22"/>
              </w:numPr>
              <w:spacing w:line="240" w:lineRule="auto"/>
              <w:contextualSpacing/>
              <w:rPr>
                <w:color w:val="FF0000"/>
              </w:rPr>
            </w:pPr>
            <w:r>
              <w:rPr>
                <w:color w:val="FF0000"/>
              </w:rPr>
              <w:t>Mass</w:t>
            </w:r>
          </w:p>
          <w:p w:rsidR="00BD5990" w:rsidRDefault="008C7A34">
            <w:pPr>
              <w:widowControl w:val="0"/>
              <w:numPr>
                <w:ilvl w:val="0"/>
                <w:numId w:val="22"/>
              </w:numPr>
              <w:spacing w:line="240" w:lineRule="auto"/>
              <w:contextualSpacing/>
              <w:rPr>
                <w:color w:val="FF0000"/>
              </w:rPr>
            </w:pPr>
            <w:r>
              <w:rPr>
                <w:color w:val="FF0000"/>
              </w:rPr>
              <w:t>Magnetism</w:t>
            </w:r>
          </w:p>
          <w:p w:rsidR="00BD5990" w:rsidRDefault="008C7A34">
            <w:pPr>
              <w:widowControl w:val="0"/>
              <w:numPr>
                <w:ilvl w:val="0"/>
                <w:numId w:val="22"/>
              </w:numPr>
              <w:spacing w:line="240" w:lineRule="auto"/>
              <w:contextualSpacing/>
              <w:rPr>
                <w:color w:val="FF0000"/>
              </w:rPr>
            </w:pPr>
            <w:r>
              <w:rPr>
                <w:color w:val="FF0000"/>
              </w:rPr>
              <w:t>Density</w:t>
            </w:r>
          </w:p>
          <w:p w:rsidR="00BD5990" w:rsidRDefault="008C7A34">
            <w:pPr>
              <w:widowControl w:val="0"/>
              <w:numPr>
                <w:ilvl w:val="0"/>
                <w:numId w:val="22"/>
              </w:numPr>
              <w:spacing w:line="240" w:lineRule="auto"/>
              <w:contextualSpacing/>
              <w:rPr>
                <w:color w:val="FF0000"/>
              </w:rPr>
            </w:pPr>
            <w:r>
              <w:rPr>
                <w:color w:val="FF0000"/>
              </w:rPr>
              <w:t>Matter</w:t>
            </w:r>
          </w:p>
          <w:p w:rsidR="00BD5990" w:rsidRDefault="00BD5990">
            <w:pPr>
              <w:widowControl w:val="0"/>
              <w:spacing w:line="240" w:lineRule="auto"/>
            </w:pPr>
          </w:p>
          <w:p w:rsidR="00BD5990" w:rsidRDefault="00BD5990">
            <w:pPr>
              <w:widowControl w:val="0"/>
              <w:spacing w:line="240" w:lineRule="auto"/>
              <w:rPr>
                <w:b/>
                <w:sz w:val="24"/>
                <w:szCs w:val="24"/>
                <w:u w:val="single"/>
              </w:rPr>
            </w:pPr>
          </w:p>
          <w:p w:rsidR="00BD5990" w:rsidRDefault="00BD5990">
            <w:pPr>
              <w:widowControl w:val="0"/>
              <w:spacing w:line="240" w:lineRule="auto"/>
              <w:rPr>
                <w:b/>
                <w:sz w:val="24"/>
                <w:szCs w:val="24"/>
                <w:u w:val="single"/>
              </w:rPr>
            </w:pPr>
          </w:p>
          <w:p w:rsidR="00BD5990" w:rsidRDefault="00BD5990">
            <w:pPr>
              <w:widowControl w:val="0"/>
              <w:spacing w:line="240" w:lineRule="auto"/>
              <w:rPr>
                <w:b/>
                <w:sz w:val="24"/>
                <w:szCs w:val="24"/>
                <w:u w:val="single"/>
              </w:rPr>
            </w:pPr>
          </w:p>
          <w:p w:rsidR="00BD5990" w:rsidRDefault="00BD5990">
            <w:pPr>
              <w:widowControl w:val="0"/>
              <w:spacing w:line="240" w:lineRule="auto"/>
              <w:rPr>
                <w:b/>
                <w:sz w:val="24"/>
                <w:szCs w:val="24"/>
                <w:u w:val="single"/>
              </w:rPr>
            </w:pPr>
          </w:p>
          <w:p w:rsidR="00BD5990" w:rsidRDefault="008C7A34">
            <w:pPr>
              <w:widowControl w:val="0"/>
              <w:spacing w:line="240" w:lineRule="auto"/>
            </w:pPr>
            <w:r>
              <w:rPr>
                <w:b/>
                <w:sz w:val="24"/>
                <w:szCs w:val="24"/>
                <w:u w:val="single"/>
              </w:rPr>
              <w:t>Option 1</w:t>
            </w:r>
          </w:p>
          <w:p w:rsidR="00BD5990" w:rsidRDefault="00BD5990">
            <w:pPr>
              <w:widowControl w:val="0"/>
              <w:spacing w:line="240" w:lineRule="auto"/>
            </w:pPr>
          </w:p>
          <w:tbl>
            <w:tblPr>
              <w:tblStyle w:val="a4"/>
              <w:tblW w:w="43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37"/>
              <w:gridCol w:w="1438"/>
              <w:gridCol w:w="1438"/>
            </w:tblGrid>
            <w:tr w:rsidR="00BD5990">
              <w:trPr>
                <w:trHeight w:val="2400"/>
              </w:trPr>
              <w:tc>
                <w:tcPr>
                  <w:tcW w:w="1437" w:type="dxa"/>
                  <w:shd w:val="clear" w:color="auto" w:fill="auto"/>
                  <w:tcMar>
                    <w:top w:w="100" w:type="dxa"/>
                    <w:left w:w="100" w:type="dxa"/>
                    <w:bottom w:w="100" w:type="dxa"/>
                    <w:right w:w="100" w:type="dxa"/>
                  </w:tcMar>
                </w:tcPr>
                <w:p w:rsidR="00BD5990" w:rsidRDefault="00BD5990">
                  <w:pPr>
                    <w:widowControl w:val="0"/>
                    <w:spacing w:line="240" w:lineRule="auto"/>
                    <w:jc w:val="center"/>
                  </w:pPr>
                </w:p>
                <w:p w:rsidR="00BD5990" w:rsidRDefault="00DD3A3D">
                  <w:pPr>
                    <w:widowControl w:val="0"/>
                    <w:spacing w:line="240" w:lineRule="auto"/>
                    <w:jc w:val="center"/>
                  </w:pPr>
                  <w:hyperlink r:id="rId24">
                    <w:r w:rsidR="008C7A34">
                      <w:rPr>
                        <w:noProof/>
                        <w:color w:val="1155CC"/>
                        <w:u w:val="single"/>
                        <w:lang w:val="en-US"/>
                      </w:rPr>
                      <w:drawing>
                        <wp:inline distT="114300" distB="114300" distL="114300" distR="114300">
                          <wp:extent cx="1214438" cy="1064833"/>
                          <wp:effectExtent l="0" t="0" r="0" b="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5"/>
                                  <a:srcRect/>
                                  <a:stretch>
                                    <a:fillRect/>
                                  </a:stretch>
                                </pic:blipFill>
                                <pic:spPr>
                                  <a:xfrm>
                                    <a:off x="0" y="0"/>
                                    <a:ext cx="1214438" cy="1064833"/>
                                  </a:xfrm>
                                  <a:prstGeom prst="rect">
                                    <a:avLst/>
                                  </a:prstGeom>
                                  <a:ln/>
                                </pic:spPr>
                              </pic:pic>
                            </a:graphicData>
                          </a:graphic>
                        </wp:inline>
                      </w:drawing>
                    </w:r>
                  </w:hyperlink>
                </w:p>
              </w:tc>
              <w:tc>
                <w:tcPr>
                  <w:tcW w:w="1437" w:type="dxa"/>
                  <w:shd w:val="clear" w:color="auto" w:fill="auto"/>
                  <w:tcMar>
                    <w:top w:w="100" w:type="dxa"/>
                    <w:left w:w="100" w:type="dxa"/>
                    <w:bottom w:w="100" w:type="dxa"/>
                    <w:right w:w="100" w:type="dxa"/>
                  </w:tcMar>
                </w:tcPr>
                <w:p w:rsidR="00BD5990" w:rsidRDefault="00DD3A3D">
                  <w:pPr>
                    <w:widowControl w:val="0"/>
                    <w:spacing w:line="240" w:lineRule="auto"/>
                    <w:jc w:val="center"/>
                  </w:pPr>
                  <w:hyperlink r:id="rId26">
                    <w:r w:rsidR="008C7A34">
                      <w:rPr>
                        <w:noProof/>
                        <w:color w:val="1155CC"/>
                        <w:u w:val="single"/>
                        <w:lang w:val="en-US"/>
                      </w:rPr>
                      <w:drawing>
                        <wp:inline distT="114300" distB="114300" distL="114300" distR="114300">
                          <wp:extent cx="1771650" cy="1473200"/>
                          <wp:effectExtent l="0" t="0" r="0" b="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7"/>
                                  <a:srcRect/>
                                  <a:stretch>
                                    <a:fillRect/>
                                  </a:stretch>
                                </pic:blipFill>
                                <pic:spPr>
                                  <a:xfrm>
                                    <a:off x="0" y="0"/>
                                    <a:ext cx="1771650" cy="1473200"/>
                                  </a:xfrm>
                                  <a:prstGeom prst="rect">
                                    <a:avLst/>
                                  </a:prstGeom>
                                  <a:ln/>
                                </pic:spPr>
                              </pic:pic>
                            </a:graphicData>
                          </a:graphic>
                        </wp:inline>
                      </w:drawing>
                    </w:r>
                  </w:hyperlink>
                </w:p>
              </w:tc>
              <w:tc>
                <w:tcPr>
                  <w:tcW w:w="1437" w:type="dxa"/>
                  <w:shd w:val="clear" w:color="auto" w:fill="auto"/>
                  <w:tcMar>
                    <w:top w:w="100" w:type="dxa"/>
                    <w:left w:w="100" w:type="dxa"/>
                    <w:bottom w:w="100" w:type="dxa"/>
                    <w:right w:w="100" w:type="dxa"/>
                  </w:tcMar>
                </w:tcPr>
                <w:p w:rsidR="00BD5990" w:rsidRDefault="00BD5990">
                  <w:pPr>
                    <w:widowControl w:val="0"/>
                    <w:spacing w:line="240" w:lineRule="auto"/>
                  </w:pPr>
                </w:p>
                <w:p w:rsidR="00BD5990" w:rsidRDefault="00DD3A3D">
                  <w:pPr>
                    <w:widowControl w:val="0"/>
                    <w:spacing w:line="240" w:lineRule="auto"/>
                    <w:jc w:val="center"/>
                  </w:pPr>
                  <w:hyperlink r:id="rId28">
                    <w:r w:rsidR="008C7A34">
                      <w:rPr>
                        <w:noProof/>
                        <w:color w:val="1155CC"/>
                        <w:u w:val="single"/>
                        <w:lang w:val="en-US"/>
                      </w:rPr>
                      <w:drawing>
                        <wp:inline distT="114300" distB="114300" distL="114300" distR="114300">
                          <wp:extent cx="1271588" cy="1219473"/>
                          <wp:effectExtent l="0" t="0" r="0" b="0"/>
                          <wp:docPr id="23"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9"/>
                                  <a:srcRect/>
                                  <a:stretch>
                                    <a:fillRect/>
                                  </a:stretch>
                                </pic:blipFill>
                                <pic:spPr>
                                  <a:xfrm>
                                    <a:off x="0" y="0"/>
                                    <a:ext cx="1271588" cy="1219473"/>
                                  </a:xfrm>
                                  <a:prstGeom prst="rect">
                                    <a:avLst/>
                                  </a:prstGeom>
                                  <a:ln/>
                                </pic:spPr>
                              </pic:pic>
                            </a:graphicData>
                          </a:graphic>
                        </wp:inline>
                      </w:drawing>
                    </w:r>
                  </w:hyperlink>
                </w:p>
              </w:tc>
            </w:tr>
            <w:tr w:rsidR="00BD5990">
              <w:tc>
                <w:tcPr>
                  <w:tcW w:w="1437" w:type="dxa"/>
                  <w:shd w:val="clear" w:color="auto" w:fill="auto"/>
                  <w:tcMar>
                    <w:top w:w="100" w:type="dxa"/>
                    <w:left w:w="100" w:type="dxa"/>
                    <w:bottom w:w="100" w:type="dxa"/>
                    <w:right w:w="100" w:type="dxa"/>
                  </w:tcMar>
                </w:tcPr>
                <w:p w:rsidR="00BD5990" w:rsidRDefault="008C7A34">
                  <w:pPr>
                    <w:widowControl w:val="0"/>
                    <w:spacing w:line="240" w:lineRule="auto"/>
                    <w:jc w:val="center"/>
                  </w:pPr>
                  <w:r>
                    <w:t>paper cup</w:t>
                  </w:r>
                </w:p>
              </w:tc>
              <w:tc>
                <w:tcPr>
                  <w:tcW w:w="1437" w:type="dxa"/>
                  <w:shd w:val="clear" w:color="auto" w:fill="auto"/>
                  <w:tcMar>
                    <w:top w:w="100" w:type="dxa"/>
                    <w:left w:w="100" w:type="dxa"/>
                    <w:bottom w:w="100" w:type="dxa"/>
                    <w:right w:w="100" w:type="dxa"/>
                  </w:tcMar>
                </w:tcPr>
                <w:p w:rsidR="00BD5990" w:rsidRDefault="008C7A34">
                  <w:pPr>
                    <w:widowControl w:val="0"/>
                    <w:spacing w:line="240" w:lineRule="auto"/>
                    <w:jc w:val="center"/>
                  </w:pPr>
                  <w:r>
                    <w:t>metal cup</w:t>
                  </w:r>
                </w:p>
              </w:tc>
              <w:tc>
                <w:tcPr>
                  <w:tcW w:w="1437" w:type="dxa"/>
                  <w:shd w:val="clear" w:color="auto" w:fill="auto"/>
                  <w:tcMar>
                    <w:top w:w="100" w:type="dxa"/>
                    <w:left w:w="100" w:type="dxa"/>
                    <w:bottom w:w="100" w:type="dxa"/>
                    <w:right w:w="100" w:type="dxa"/>
                  </w:tcMar>
                </w:tcPr>
                <w:p w:rsidR="00BD5990" w:rsidRDefault="008C7A34">
                  <w:pPr>
                    <w:widowControl w:val="0"/>
                    <w:spacing w:line="240" w:lineRule="auto"/>
                    <w:jc w:val="center"/>
                  </w:pPr>
                  <w:r>
                    <w:t>ceramic glass cup</w:t>
                  </w:r>
                </w:p>
              </w:tc>
            </w:tr>
            <w:tr w:rsidR="00BD5990">
              <w:tc>
                <w:tcPr>
                  <w:tcW w:w="1437" w:type="dxa"/>
                  <w:shd w:val="clear" w:color="auto" w:fill="auto"/>
                  <w:tcMar>
                    <w:top w:w="100" w:type="dxa"/>
                    <w:left w:w="100" w:type="dxa"/>
                    <w:bottom w:w="100" w:type="dxa"/>
                    <w:right w:w="100" w:type="dxa"/>
                  </w:tcMar>
                </w:tcPr>
                <w:p w:rsidR="00BD5990" w:rsidRDefault="008C7A34">
                  <w:pPr>
                    <w:widowControl w:val="0"/>
                    <w:spacing w:line="240" w:lineRule="auto"/>
                    <w:jc w:val="center"/>
                  </w:pPr>
                  <w:r>
                    <w:t>cool to touch</w:t>
                  </w:r>
                </w:p>
              </w:tc>
              <w:tc>
                <w:tcPr>
                  <w:tcW w:w="1437" w:type="dxa"/>
                  <w:shd w:val="clear" w:color="auto" w:fill="auto"/>
                  <w:tcMar>
                    <w:top w:w="100" w:type="dxa"/>
                    <w:left w:w="100" w:type="dxa"/>
                    <w:bottom w:w="100" w:type="dxa"/>
                    <w:right w:w="100" w:type="dxa"/>
                  </w:tcMar>
                </w:tcPr>
                <w:p w:rsidR="00BD5990" w:rsidRDefault="008C7A34">
                  <w:pPr>
                    <w:widowControl w:val="0"/>
                    <w:spacing w:line="240" w:lineRule="auto"/>
                    <w:jc w:val="center"/>
                  </w:pPr>
                  <w:r>
                    <w:t>hot to touch</w:t>
                  </w:r>
                </w:p>
              </w:tc>
              <w:tc>
                <w:tcPr>
                  <w:tcW w:w="1437" w:type="dxa"/>
                  <w:shd w:val="clear" w:color="auto" w:fill="auto"/>
                  <w:tcMar>
                    <w:top w:w="100" w:type="dxa"/>
                    <w:left w:w="100" w:type="dxa"/>
                    <w:bottom w:w="100" w:type="dxa"/>
                    <w:right w:w="100" w:type="dxa"/>
                  </w:tcMar>
                </w:tcPr>
                <w:p w:rsidR="00BD5990" w:rsidRDefault="008C7A34">
                  <w:pPr>
                    <w:widowControl w:val="0"/>
                    <w:spacing w:line="240" w:lineRule="auto"/>
                    <w:jc w:val="center"/>
                  </w:pPr>
                  <w:r>
                    <w:t xml:space="preserve">warm to touch </w:t>
                  </w:r>
                </w:p>
              </w:tc>
            </w:tr>
          </w:tbl>
          <w:p w:rsidR="00BD5990" w:rsidRDefault="00BD5990">
            <w:pPr>
              <w:widowControl w:val="0"/>
              <w:spacing w:line="240" w:lineRule="auto"/>
            </w:pPr>
          </w:p>
          <w:p w:rsidR="00BD5990" w:rsidRDefault="008C7A34">
            <w:pPr>
              <w:widowControl w:val="0"/>
              <w:spacing w:line="240" w:lineRule="auto"/>
            </w:pPr>
            <w:r>
              <w:t>Sally pours hot chocolate into 3 different cups.  Which cup is the best insulator of thermal energy?</w:t>
            </w:r>
          </w:p>
          <w:p w:rsidR="00BD5990" w:rsidRDefault="00BD5990">
            <w:pPr>
              <w:widowControl w:val="0"/>
              <w:spacing w:line="240" w:lineRule="auto"/>
            </w:pPr>
          </w:p>
          <w:p w:rsidR="00BD5990" w:rsidRDefault="008C7A34">
            <w:pPr>
              <w:widowControl w:val="0"/>
              <w:numPr>
                <w:ilvl w:val="0"/>
                <w:numId w:val="5"/>
              </w:numPr>
              <w:spacing w:line="240" w:lineRule="auto"/>
              <w:contextualSpacing/>
            </w:pPr>
            <w:r>
              <w:t>The paper cup</w:t>
            </w:r>
          </w:p>
          <w:p w:rsidR="00BD5990" w:rsidRDefault="008C7A34">
            <w:pPr>
              <w:widowControl w:val="0"/>
              <w:numPr>
                <w:ilvl w:val="0"/>
                <w:numId w:val="5"/>
              </w:numPr>
              <w:spacing w:line="240" w:lineRule="auto"/>
              <w:contextualSpacing/>
            </w:pPr>
            <w:r>
              <w:t>The ceramic glass cup</w:t>
            </w:r>
          </w:p>
          <w:p w:rsidR="00BD5990" w:rsidRDefault="008C7A34">
            <w:pPr>
              <w:widowControl w:val="0"/>
              <w:numPr>
                <w:ilvl w:val="0"/>
                <w:numId w:val="5"/>
              </w:numPr>
              <w:spacing w:line="240" w:lineRule="auto"/>
              <w:contextualSpacing/>
            </w:pPr>
            <w:r>
              <w:t>The metal cup</w:t>
            </w:r>
          </w:p>
          <w:p w:rsidR="00BD5990" w:rsidRDefault="008C7A34">
            <w:pPr>
              <w:widowControl w:val="0"/>
              <w:numPr>
                <w:ilvl w:val="0"/>
                <w:numId w:val="5"/>
              </w:numPr>
              <w:spacing w:line="240" w:lineRule="auto"/>
              <w:contextualSpacing/>
            </w:pPr>
            <w:r>
              <w:t>The cups are all insulate the same</w:t>
            </w:r>
          </w:p>
          <w:p w:rsidR="00BD5990" w:rsidRDefault="00BD5990">
            <w:pPr>
              <w:widowControl w:val="0"/>
              <w:spacing w:line="240" w:lineRule="auto"/>
            </w:pPr>
          </w:p>
          <w:p w:rsidR="00BD5990" w:rsidRDefault="00BD5990">
            <w:pPr>
              <w:widowControl w:val="0"/>
              <w:spacing w:line="240" w:lineRule="auto"/>
            </w:pPr>
          </w:p>
          <w:p w:rsidR="00BD5990" w:rsidRDefault="00BD5990">
            <w:pPr>
              <w:widowControl w:val="0"/>
              <w:spacing w:line="240" w:lineRule="auto"/>
            </w:pPr>
          </w:p>
          <w:p w:rsidR="00BD5990" w:rsidRDefault="00BD5990">
            <w:pPr>
              <w:widowControl w:val="0"/>
              <w:spacing w:line="240" w:lineRule="auto"/>
            </w:pPr>
          </w:p>
          <w:p w:rsidR="00BD5990" w:rsidRDefault="008C7A34">
            <w:pPr>
              <w:widowControl w:val="0"/>
              <w:spacing w:line="240" w:lineRule="auto"/>
            </w:pPr>
            <w:r>
              <w:rPr>
                <w:b/>
                <w:sz w:val="24"/>
                <w:szCs w:val="24"/>
                <w:u w:val="single"/>
              </w:rPr>
              <w:t>Option 2</w:t>
            </w:r>
          </w:p>
          <w:p w:rsidR="00BD5990" w:rsidRDefault="00BD5990">
            <w:pPr>
              <w:widowControl w:val="0"/>
              <w:spacing w:line="240" w:lineRule="auto"/>
            </w:pPr>
          </w:p>
          <w:tbl>
            <w:tblPr>
              <w:tblStyle w:val="a5"/>
              <w:tblW w:w="43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37"/>
              <w:gridCol w:w="1438"/>
              <w:gridCol w:w="1438"/>
            </w:tblGrid>
            <w:tr w:rsidR="00BD5990">
              <w:trPr>
                <w:trHeight w:val="2400"/>
              </w:trPr>
              <w:tc>
                <w:tcPr>
                  <w:tcW w:w="1437" w:type="dxa"/>
                  <w:shd w:val="clear" w:color="auto" w:fill="auto"/>
                  <w:tcMar>
                    <w:top w:w="100" w:type="dxa"/>
                    <w:left w:w="100" w:type="dxa"/>
                    <w:bottom w:w="100" w:type="dxa"/>
                    <w:right w:w="100" w:type="dxa"/>
                  </w:tcMar>
                </w:tcPr>
                <w:p w:rsidR="00BD5990" w:rsidRDefault="00BD5990">
                  <w:pPr>
                    <w:widowControl w:val="0"/>
                    <w:spacing w:line="240" w:lineRule="auto"/>
                    <w:jc w:val="center"/>
                  </w:pPr>
                </w:p>
                <w:p w:rsidR="00BD5990" w:rsidRDefault="00DD3A3D">
                  <w:pPr>
                    <w:widowControl w:val="0"/>
                    <w:spacing w:line="240" w:lineRule="auto"/>
                    <w:jc w:val="center"/>
                  </w:pPr>
                  <w:hyperlink r:id="rId30">
                    <w:r w:rsidR="008C7A34">
                      <w:rPr>
                        <w:noProof/>
                        <w:color w:val="1155CC"/>
                        <w:u w:val="single"/>
                        <w:lang w:val="en-US"/>
                      </w:rPr>
                      <w:drawing>
                        <wp:inline distT="114300" distB="114300" distL="114300" distR="114300">
                          <wp:extent cx="1214438" cy="1064833"/>
                          <wp:effectExtent l="0" t="0" r="0" b="0"/>
                          <wp:docPr id="1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5"/>
                                  <a:srcRect/>
                                  <a:stretch>
                                    <a:fillRect/>
                                  </a:stretch>
                                </pic:blipFill>
                                <pic:spPr>
                                  <a:xfrm>
                                    <a:off x="0" y="0"/>
                                    <a:ext cx="1214438" cy="1064833"/>
                                  </a:xfrm>
                                  <a:prstGeom prst="rect">
                                    <a:avLst/>
                                  </a:prstGeom>
                                  <a:ln/>
                                </pic:spPr>
                              </pic:pic>
                            </a:graphicData>
                          </a:graphic>
                        </wp:inline>
                      </w:drawing>
                    </w:r>
                  </w:hyperlink>
                </w:p>
              </w:tc>
              <w:tc>
                <w:tcPr>
                  <w:tcW w:w="1437" w:type="dxa"/>
                  <w:shd w:val="clear" w:color="auto" w:fill="auto"/>
                  <w:tcMar>
                    <w:top w:w="100" w:type="dxa"/>
                    <w:left w:w="100" w:type="dxa"/>
                    <w:bottom w:w="100" w:type="dxa"/>
                    <w:right w:w="100" w:type="dxa"/>
                  </w:tcMar>
                </w:tcPr>
                <w:p w:rsidR="00BD5990" w:rsidRDefault="00DD3A3D">
                  <w:pPr>
                    <w:widowControl w:val="0"/>
                    <w:spacing w:line="240" w:lineRule="auto"/>
                    <w:jc w:val="center"/>
                  </w:pPr>
                  <w:hyperlink r:id="rId31">
                    <w:r w:rsidR="008C7A34">
                      <w:rPr>
                        <w:noProof/>
                        <w:color w:val="1155CC"/>
                        <w:u w:val="single"/>
                        <w:lang w:val="en-US"/>
                      </w:rPr>
                      <w:drawing>
                        <wp:inline distT="114300" distB="114300" distL="114300" distR="114300">
                          <wp:extent cx="1771650" cy="1473200"/>
                          <wp:effectExtent l="0" t="0" r="0"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7"/>
                                  <a:srcRect/>
                                  <a:stretch>
                                    <a:fillRect/>
                                  </a:stretch>
                                </pic:blipFill>
                                <pic:spPr>
                                  <a:xfrm>
                                    <a:off x="0" y="0"/>
                                    <a:ext cx="1771650" cy="1473200"/>
                                  </a:xfrm>
                                  <a:prstGeom prst="rect">
                                    <a:avLst/>
                                  </a:prstGeom>
                                  <a:ln/>
                                </pic:spPr>
                              </pic:pic>
                            </a:graphicData>
                          </a:graphic>
                        </wp:inline>
                      </w:drawing>
                    </w:r>
                  </w:hyperlink>
                </w:p>
              </w:tc>
              <w:tc>
                <w:tcPr>
                  <w:tcW w:w="1437" w:type="dxa"/>
                  <w:shd w:val="clear" w:color="auto" w:fill="auto"/>
                  <w:tcMar>
                    <w:top w:w="100" w:type="dxa"/>
                    <w:left w:w="100" w:type="dxa"/>
                    <w:bottom w:w="100" w:type="dxa"/>
                    <w:right w:w="100" w:type="dxa"/>
                  </w:tcMar>
                </w:tcPr>
                <w:p w:rsidR="00BD5990" w:rsidRDefault="00BD5990">
                  <w:pPr>
                    <w:widowControl w:val="0"/>
                    <w:spacing w:line="240" w:lineRule="auto"/>
                  </w:pPr>
                </w:p>
                <w:p w:rsidR="00BD5990" w:rsidRDefault="00DD3A3D">
                  <w:pPr>
                    <w:widowControl w:val="0"/>
                    <w:spacing w:line="240" w:lineRule="auto"/>
                    <w:jc w:val="center"/>
                  </w:pPr>
                  <w:hyperlink r:id="rId32">
                    <w:r w:rsidR="008C7A34">
                      <w:rPr>
                        <w:noProof/>
                        <w:color w:val="1155CC"/>
                        <w:u w:val="single"/>
                        <w:lang w:val="en-US"/>
                      </w:rPr>
                      <w:drawing>
                        <wp:inline distT="114300" distB="114300" distL="114300" distR="114300">
                          <wp:extent cx="1271588" cy="1219473"/>
                          <wp:effectExtent l="0" t="0" r="0" b="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9"/>
                                  <a:srcRect/>
                                  <a:stretch>
                                    <a:fillRect/>
                                  </a:stretch>
                                </pic:blipFill>
                                <pic:spPr>
                                  <a:xfrm>
                                    <a:off x="0" y="0"/>
                                    <a:ext cx="1271588" cy="1219473"/>
                                  </a:xfrm>
                                  <a:prstGeom prst="rect">
                                    <a:avLst/>
                                  </a:prstGeom>
                                  <a:ln/>
                                </pic:spPr>
                              </pic:pic>
                            </a:graphicData>
                          </a:graphic>
                        </wp:inline>
                      </w:drawing>
                    </w:r>
                  </w:hyperlink>
                </w:p>
              </w:tc>
            </w:tr>
            <w:tr w:rsidR="00BD5990">
              <w:tc>
                <w:tcPr>
                  <w:tcW w:w="1437" w:type="dxa"/>
                  <w:shd w:val="clear" w:color="auto" w:fill="auto"/>
                  <w:tcMar>
                    <w:top w:w="100" w:type="dxa"/>
                    <w:left w:w="100" w:type="dxa"/>
                    <w:bottom w:w="100" w:type="dxa"/>
                    <w:right w:w="100" w:type="dxa"/>
                  </w:tcMar>
                </w:tcPr>
                <w:p w:rsidR="00BD5990" w:rsidRDefault="008C7A34">
                  <w:pPr>
                    <w:widowControl w:val="0"/>
                    <w:spacing w:line="240" w:lineRule="auto"/>
                    <w:jc w:val="center"/>
                  </w:pPr>
                  <w:r>
                    <w:t>paper cup</w:t>
                  </w:r>
                </w:p>
              </w:tc>
              <w:tc>
                <w:tcPr>
                  <w:tcW w:w="1437" w:type="dxa"/>
                  <w:shd w:val="clear" w:color="auto" w:fill="auto"/>
                  <w:tcMar>
                    <w:top w:w="100" w:type="dxa"/>
                    <w:left w:w="100" w:type="dxa"/>
                    <w:bottom w:w="100" w:type="dxa"/>
                    <w:right w:w="100" w:type="dxa"/>
                  </w:tcMar>
                </w:tcPr>
                <w:p w:rsidR="00BD5990" w:rsidRDefault="008C7A34">
                  <w:pPr>
                    <w:widowControl w:val="0"/>
                    <w:spacing w:line="240" w:lineRule="auto"/>
                    <w:jc w:val="center"/>
                  </w:pPr>
                  <w:r>
                    <w:t>metal cup</w:t>
                  </w:r>
                </w:p>
              </w:tc>
              <w:tc>
                <w:tcPr>
                  <w:tcW w:w="1437" w:type="dxa"/>
                  <w:shd w:val="clear" w:color="auto" w:fill="auto"/>
                  <w:tcMar>
                    <w:top w:w="100" w:type="dxa"/>
                    <w:left w:w="100" w:type="dxa"/>
                    <w:bottom w:w="100" w:type="dxa"/>
                    <w:right w:w="100" w:type="dxa"/>
                  </w:tcMar>
                </w:tcPr>
                <w:p w:rsidR="00BD5990" w:rsidRDefault="008C7A34">
                  <w:pPr>
                    <w:widowControl w:val="0"/>
                    <w:spacing w:line="240" w:lineRule="auto"/>
                    <w:jc w:val="center"/>
                  </w:pPr>
                  <w:r>
                    <w:t>ceramic glass cup</w:t>
                  </w:r>
                </w:p>
              </w:tc>
            </w:tr>
            <w:tr w:rsidR="00BD5990">
              <w:tc>
                <w:tcPr>
                  <w:tcW w:w="1437" w:type="dxa"/>
                  <w:shd w:val="clear" w:color="auto" w:fill="auto"/>
                  <w:tcMar>
                    <w:top w:w="100" w:type="dxa"/>
                    <w:left w:w="100" w:type="dxa"/>
                    <w:bottom w:w="100" w:type="dxa"/>
                    <w:right w:w="100" w:type="dxa"/>
                  </w:tcMar>
                </w:tcPr>
                <w:p w:rsidR="00BD5990" w:rsidRDefault="008C7A34">
                  <w:pPr>
                    <w:widowControl w:val="0"/>
                    <w:spacing w:line="240" w:lineRule="auto"/>
                    <w:jc w:val="center"/>
                  </w:pPr>
                  <w:r>
                    <w:t>cool to touch</w:t>
                  </w:r>
                </w:p>
              </w:tc>
              <w:tc>
                <w:tcPr>
                  <w:tcW w:w="1437" w:type="dxa"/>
                  <w:shd w:val="clear" w:color="auto" w:fill="auto"/>
                  <w:tcMar>
                    <w:top w:w="100" w:type="dxa"/>
                    <w:left w:w="100" w:type="dxa"/>
                    <w:bottom w:w="100" w:type="dxa"/>
                    <w:right w:w="100" w:type="dxa"/>
                  </w:tcMar>
                </w:tcPr>
                <w:p w:rsidR="00BD5990" w:rsidRDefault="008C7A34">
                  <w:pPr>
                    <w:widowControl w:val="0"/>
                    <w:spacing w:line="240" w:lineRule="auto"/>
                    <w:jc w:val="center"/>
                  </w:pPr>
                  <w:r>
                    <w:t>hot to touch</w:t>
                  </w:r>
                </w:p>
              </w:tc>
              <w:tc>
                <w:tcPr>
                  <w:tcW w:w="1437" w:type="dxa"/>
                  <w:shd w:val="clear" w:color="auto" w:fill="auto"/>
                  <w:tcMar>
                    <w:top w:w="100" w:type="dxa"/>
                    <w:left w:w="100" w:type="dxa"/>
                    <w:bottom w:w="100" w:type="dxa"/>
                    <w:right w:w="100" w:type="dxa"/>
                  </w:tcMar>
                </w:tcPr>
                <w:p w:rsidR="00BD5990" w:rsidRDefault="008C7A34">
                  <w:pPr>
                    <w:widowControl w:val="0"/>
                    <w:spacing w:line="240" w:lineRule="auto"/>
                    <w:jc w:val="center"/>
                  </w:pPr>
                  <w:r>
                    <w:t xml:space="preserve">warm to touch </w:t>
                  </w:r>
                </w:p>
              </w:tc>
            </w:tr>
          </w:tbl>
          <w:p w:rsidR="00BD5990" w:rsidRDefault="00BD5990">
            <w:pPr>
              <w:widowControl w:val="0"/>
              <w:spacing w:line="240" w:lineRule="auto"/>
            </w:pPr>
          </w:p>
          <w:p w:rsidR="00BD5990" w:rsidRDefault="00BD5990">
            <w:pPr>
              <w:widowControl w:val="0"/>
              <w:spacing w:line="240" w:lineRule="auto"/>
            </w:pPr>
          </w:p>
          <w:p w:rsidR="00BD5990" w:rsidRDefault="008C7A34">
            <w:pPr>
              <w:widowControl w:val="0"/>
              <w:spacing w:line="240" w:lineRule="auto"/>
            </w:pPr>
            <w:r>
              <w:t>Explain why the manufacturer of the metal and glass cup might have included a handle in the design of their cups.</w:t>
            </w:r>
          </w:p>
          <w:p w:rsidR="00BD5990" w:rsidRDefault="00BD5990">
            <w:pPr>
              <w:widowControl w:val="0"/>
              <w:spacing w:line="240" w:lineRule="auto"/>
            </w:pPr>
          </w:p>
          <w:p w:rsidR="00BD5990" w:rsidRDefault="00BD5990">
            <w:pPr>
              <w:widowControl w:val="0"/>
              <w:spacing w:line="240" w:lineRule="auto"/>
            </w:pPr>
          </w:p>
          <w:p w:rsidR="00BD5990" w:rsidRDefault="00BD5990">
            <w:pPr>
              <w:widowControl w:val="0"/>
              <w:spacing w:line="240" w:lineRule="auto"/>
              <w:rPr>
                <w:b/>
                <w:sz w:val="24"/>
                <w:szCs w:val="24"/>
                <w:u w:val="single"/>
              </w:rPr>
            </w:pPr>
          </w:p>
          <w:p w:rsidR="00BD5990" w:rsidRDefault="00BD5990">
            <w:pPr>
              <w:widowControl w:val="0"/>
              <w:spacing w:line="240" w:lineRule="auto"/>
              <w:rPr>
                <w:b/>
                <w:sz w:val="24"/>
                <w:szCs w:val="24"/>
                <w:u w:val="single"/>
              </w:rPr>
            </w:pPr>
          </w:p>
          <w:p w:rsidR="00BD5990" w:rsidRDefault="00BD5990">
            <w:pPr>
              <w:widowControl w:val="0"/>
              <w:spacing w:line="240" w:lineRule="auto"/>
              <w:rPr>
                <w:b/>
                <w:sz w:val="24"/>
                <w:szCs w:val="24"/>
                <w:u w:val="single"/>
              </w:rPr>
            </w:pPr>
          </w:p>
          <w:p w:rsidR="00BD5990" w:rsidRDefault="008C7A34">
            <w:pPr>
              <w:widowControl w:val="0"/>
              <w:spacing w:line="240" w:lineRule="auto"/>
            </w:pPr>
            <w:r>
              <w:rPr>
                <w:b/>
                <w:sz w:val="24"/>
                <w:szCs w:val="24"/>
                <w:u w:val="single"/>
              </w:rPr>
              <w:t xml:space="preserve">Option </w:t>
            </w:r>
          </w:p>
          <w:p w:rsidR="00BD5990" w:rsidRDefault="00BD5990">
            <w:pPr>
              <w:widowControl w:val="0"/>
              <w:spacing w:line="240" w:lineRule="auto"/>
            </w:pPr>
          </w:p>
          <w:p w:rsidR="00BD5990" w:rsidRDefault="00DD3A3D">
            <w:pPr>
              <w:widowControl w:val="0"/>
              <w:spacing w:line="240" w:lineRule="auto"/>
              <w:rPr>
                <w:color w:val="FF0000"/>
              </w:rPr>
            </w:pPr>
            <w:hyperlink r:id="rId33">
              <w:r w:rsidR="008C7A34">
                <w:rPr>
                  <w:noProof/>
                  <w:color w:val="FF0000"/>
                  <w:u w:val="single"/>
                  <w:lang w:val="en-US"/>
                </w:rPr>
                <w:drawing>
                  <wp:inline distT="114300" distB="114300" distL="114300" distR="114300">
                    <wp:extent cx="1147763" cy="1628775"/>
                    <wp:effectExtent l="0" t="0" r="0" b="0"/>
                    <wp:docPr id="1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4"/>
                            <a:srcRect/>
                            <a:stretch>
                              <a:fillRect/>
                            </a:stretch>
                          </pic:blipFill>
                          <pic:spPr>
                            <a:xfrm>
                              <a:off x="0" y="0"/>
                              <a:ext cx="1147763" cy="1628775"/>
                            </a:xfrm>
                            <a:prstGeom prst="rect">
                              <a:avLst/>
                            </a:prstGeom>
                            <a:ln/>
                          </pic:spPr>
                        </pic:pic>
                      </a:graphicData>
                    </a:graphic>
                  </wp:inline>
                </w:drawing>
              </w:r>
            </w:hyperlink>
          </w:p>
          <w:p w:rsidR="00BD5990" w:rsidRDefault="008C7A34">
            <w:pPr>
              <w:widowControl w:val="0"/>
              <w:spacing w:line="240" w:lineRule="auto"/>
              <w:rPr>
                <w:color w:val="FF0000"/>
              </w:rPr>
            </w:pPr>
            <w:r>
              <w:rPr>
                <w:color w:val="FF0000"/>
              </w:rPr>
              <w:t>Three spoons were placed in a jar of warm water for five minutes.  Which spoon best conducts thermal energy?</w:t>
            </w:r>
          </w:p>
          <w:p w:rsidR="00BD5990" w:rsidRDefault="008C7A34">
            <w:pPr>
              <w:widowControl w:val="0"/>
              <w:numPr>
                <w:ilvl w:val="0"/>
                <w:numId w:val="11"/>
              </w:numPr>
              <w:spacing w:line="240" w:lineRule="auto"/>
              <w:contextualSpacing/>
              <w:rPr>
                <w:color w:val="FF0000"/>
              </w:rPr>
            </w:pPr>
            <w:r>
              <w:rPr>
                <w:color w:val="FF0000"/>
              </w:rPr>
              <w:t>Metal spoon</w:t>
            </w:r>
          </w:p>
          <w:p w:rsidR="00BD5990" w:rsidRDefault="008C7A34">
            <w:pPr>
              <w:widowControl w:val="0"/>
              <w:numPr>
                <w:ilvl w:val="0"/>
                <w:numId w:val="11"/>
              </w:numPr>
              <w:spacing w:line="240" w:lineRule="auto"/>
              <w:contextualSpacing/>
              <w:rPr>
                <w:color w:val="FF0000"/>
              </w:rPr>
            </w:pPr>
            <w:r>
              <w:rPr>
                <w:color w:val="FF0000"/>
              </w:rPr>
              <w:t>Wooden spoon</w:t>
            </w:r>
          </w:p>
          <w:p w:rsidR="00BD5990" w:rsidRDefault="008C7A34">
            <w:pPr>
              <w:widowControl w:val="0"/>
              <w:numPr>
                <w:ilvl w:val="0"/>
                <w:numId w:val="11"/>
              </w:numPr>
              <w:spacing w:line="240" w:lineRule="auto"/>
              <w:contextualSpacing/>
              <w:rPr>
                <w:color w:val="FF0000"/>
              </w:rPr>
            </w:pPr>
            <w:r>
              <w:rPr>
                <w:color w:val="FF0000"/>
              </w:rPr>
              <w:t>Plastic spoon</w:t>
            </w:r>
          </w:p>
          <w:p w:rsidR="00BD5990" w:rsidRDefault="008C7A34">
            <w:pPr>
              <w:widowControl w:val="0"/>
              <w:numPr>
                <w:ilvl w:val="0"/>
                <w:numId w:val="11"/>
              </w:numPr>
              <w:spacing w:line="240" w:lineRule="auto"/>
              <w:contextualSpacing/>
              <w:rPr>
                <w:color w:val="FF0000"/>
              </w:rPr>
            </w:pPr>
            <w:r>
              <w:rPr>
                <w:color w:val="FF0000"/>
              </w:rPr>
              <w:t xml:space="preserve">All of the above </w:t>
            </w:r>
          </w:p>
          <w:p w:rsidR="00BD5990" w:rsidRDefault="00BD5990">
            <w:pPr>
              <w:widowControl w:val="0"/>
              <w:spacing w:line="240" w:lineRule="auto"/>
            </w:pPr>
          </w:p>
          <w:p w:rsidR="00BD5990" w:rsidRDefault="008C7A34">
            <w:pPr>
              <w:widowControl w:val="0"/>
              <w:spacing w:line="240" w:lineRule="auto"/>
            </w:pPr>
            <w:r>
              <w:rPr>
                <w:b/>
                <w:sz w:val="24"/>
                <w:szCs w:val="24"/>
                <w:u w:val="single"/>
              </w:rPr>
              <w:t xml:space="preserve">Option </w:t>
            </w:r>
          </w:p>
          <w:p w:rsidR="00BD5990" w:rsidRDefault="00BD5990">
            <w:pPr>
              <w:widowControl w:val="0"/>
              <w:spacing w:line="240" w:lineRule="auto"/>
            </w:pPr>
          </w:p>
          <w:p w:rsidR="00BD5990" w:rsidRDefault="008C7A34">
            <w:pPr>
              <w:widowControl w:val="0"/>
              <w:spacing w:line="240" w:lineRule="auto"/>
            </w:pPr>
            <w:r>
              <w:t>What is a conductor?</w:t>
            </w:r>
          </w:p>
          <w:p w:rsidR="00BD5990" w:rsidRDefault="008C7A34">
            <w:pPr>
              <w:widowControl w:val="0"/>
              <w:numPr>
                <w:ilvl w:val="0"/>
                <w:numId w:val="17"/>
              </w:numPr>
              <w:spacing w:line="240" w:lineRule="auto"/>
              <w:contextualSpacing/>
            </w:pPr>
            <w:r>
              <w:t>Amount of space on object takes up</w:t>
            </w:r>
          </w:p>
          <w:p w:rsidR="00BD5990" w:rsidRDefault="008C7A34">
            <w:pPr>
              <w:widowControl w:val="0"/>
              <w:numPr>
                <w:ilvl w:val="0"/>
                <w:numId w:val="17"/>
              </w:numPr>
              <w:spacing w:line="240" w:lineRule="auto"/>
              <w:contextualSpacing/>
            </w:pPr>
            <w:r>
              <w:t>How hot or cold an object is</w:t>
            </w:r>
          </w:p>
          <w:p w:rsidR="00BD5990" w:rsidRDefault="008C7A34">
            <w:pPr>
              <w:widowControl w:val="0"/>
              <w:numPr>
                <w:ilvl w:val="0"/>
                <w:numId w:val="17"/>
              </w:numPr>
              <w:spacing w:line="240" w:lineRule="auto"/>
              <w:contextualSpacing/>
            </w:pPr>
            <w:r>
              <w:t>Something that easily allows the flow of energy through it</w:t>
            </w:r>
          </w:p>
          <w:p w:rsidR="00BD5990" w:rsidRDefault="008C7A34">
            <w:pPr>
              <w:widowControl w:val="0"/>
              <w:numPr>
                <w:ilvl w:val="0"/>
                <w:numId w:val="17"/>
              </w:numPr>
              <w:spacing w:line="240" w:lineRule="auto"/>
              <w:contextualSpacing/>
            </w:pPr>
            <w:r>
              <w:t>A physical state of matter</w:t>
            </w:r>
          </w:p>
          <w:p w:rsidR="00BD5990" w:rsidRDefault="00BD5990">
            <w:pPr>
              <w:widowControl w:val="0"/>
              <w:spacing w:line="240" w:lineRule="auto"/>
            </w:pPr>
          </w:p>
          <w:p w:rsidR="00BD5990" w:rsidRDefault="008C7A34">
            <w:pPr>
              <w:widowControl w:val="0"/>
              <w:spacing w:line="240" w:lineRule="auto"/>
              <w:rPr>
                <w:b/>
                <w:sz w:val="24"/>
                <w:szCs w:val="24"/>
                <w:u w:val="single"/>
              </w:rPr>
            </w:pPr>
            <w:r>
              <w:rPr>
                <w:b/>
                <w:sz w:val="24"/>
                <w:szCs w:val="24"/>
                <w:u w:val="single"/>
              </w:rPr>
              <w:t xml:space="preserve">Option </w:t>
            </w:r>
          </w:p>
          <w:p w:rsidR="00BD5990" w:rsidRDefault="00BD5990">
            <w:pPr>
              <w:widowControl w:val="0"/>
              <w:spacing w:line="240" w:lineRule="auto"/>
            </w:pPr>
          </w:p>
          <w:p w:rsidR="00BD5990" w:rsidRDefault="008C7A34">
            <w:pPr>
              <w:widowControl w:val="0"/>
              <w:spacing w:line="240" w:lineRule="auto"/>
            </w:pPr>
            <w:r>
              <w:t>What is an insulator?</w:t>
            </w:r>
          </w:p>
          <w:p w:rsidR="00BD5990" w:rsidRDefault="008C7A34">
            <w:pPr>
              <w:widowControl w:val="0"/>
              <w:numPr>
                <w:ilvl w:val="0"/>
                <w:numId w:val="28"/>
              </w:numPr>
              <w:spacing w:line="240" w:lineRule="auto"/>
              <w:contextualSpacing/>
            </w:pPr>
            <w:r>
              <w:t>A physical state of matter</w:t>
            </w:r>
          </w:p>
          <w:p w:rsidR="00BD5990" w:rsidRDefault="008C7A34">
            <w:pPr>
              <w:widowControl w:val="0"/>
              <w:numPr>
                <w:ilvl w:val="0"/>
                <w:numId w:val="28"/>
              </w:numPr>
              <w:spacing w:line="240" w:lineRule="auto"/>
              <w:contextualSpacing/>
            </w:pPr>
            <w:r>
              <w:t>Something that does not allow the easy flow of energy through it</w:t>
            </w:r>
          </w:p>
          <w:p w:rsidR="00BD5990" w:rsidRDefault="008C7A34">
            <w:pPr>
              <w:widowControl w:val="0"/>
              <w:numPr>
                <w:ilvl w:val="0"/>
                <w:numId w:val="28"/>
              </w:numPr>
              <w:spacing w:line="240" w:lineRule="auto"/>
              <w:contextualSpacing/>
            </w:pPr>
            <w:r>
              <w:t>How hot or cold an object is</w:t>
            </w:r>
          </w:p>
          <w:p w:rsidR="00BD5990" w:rsidRDefault="008C7A34">
            <w:pPr>
              <w:widowControl w:val="0"/>
              <w:numPr>
                <w:ilvl w:val="0"/>
                <w:numId w:val="28"/>
              </w:numPr>
              <w:spacing w:line="240" w:lineRule="auto"/>
              <w:contextualSpacing/>
            </w:pPr>
            <w:r>
              <w:t>Ability to sink or float in water</w:t>
            </w:r>
          </w:p>
          <w:p w:rsidR="00BD5990" w:rsidRDefault="00BD5990">
            <w:pPr>
              <w:widowControl w:val="0"/>
              <w:spacing w:line="240" w:lineRule="auto"/>
            </w:pPr>
          </w:p>
          <w:p w:rsidR="00BD5990" w:rsidRDefault="008C7A34">
            <w:pPr>
              <w:widowControl w:val="0"/>
              <w:spacing w:line="240" w:lineRule="auto"/>
              <w:rPr>
                <w:b/>
                <w:sz w:val="24"/>
                <w:szCs w:val="24"/>
                <w:u w:val="single"/>
              </w:rPr>
            </w:pPr>
            <w:r>
              <w:rPr>
                <w:b/>
                <w:sz w:val="24"/>
                <w:szCs w:val="24"/>
                <w:u w:val="single"/>
              </w:rPr>
              <w:t xml:space="preserve">Option </w:t>
            </w:r>
          </w:p>
          <w:p w:rsidR="00BD5990" w:rsidRDefault="008C7A34">
            <w:pPr>
              <w:widowControl w:val="0"/>
              <w:spacing w:line="240" w:lineRule="auto"/>
              <w:rPr>
                <w:color w:val="FF0000"/>
              </w:rPr>
            </w:pPr>
            <w:r>
              <w:rPr>
                <w:color w:val="FF0000"/>
              </w:rPr>
              <w:t>James found his birthday present wrapped and hidden in his grandmother’s closet.  He wanted to find out what was in the box without opening it.  Using his scientific skills he found out his present had these properties:</w:t>
            </w:r>
          </w:p>
          <w:p w:rsidR="00BD5990" w:rsidRDefault="008C7A34">
            <w:pPr>
              <w:widowControl w:val="0"/>
              <w:numPr>
                <w:ilvl w:val="0"/>
                <w:numId w:val="18"/>
              </w:numPr>
              <w:spacing w:line="240" w:lineRule="auto"/>
              <w:contextualSpacing/>
              <w:rPr>
                <w:color w:val="FF0000"/>
              </w:rPr>
            </w:pPr>
            <w:r>
              <w:rPr>
                <w:color w:val="FF0000"/>
              </w:rPr>
              <w:t>It rolls</w:t>
            </w:r>
          </w:p>
          <w:p w:rsidR="00BD5990" w:rsidRDefault="008C7A34">
            <w:pPr>
              <w:widowControl w:val="0"/>
              <w:numPr>
                <w:ilvl w:val="0"/>
                <w:numId w:val="18"/>
              </w:numPr>
              <w:spacing w:line="240" w:lineRule="auto"/>
              <w:contextualSpacing/>
              <w:rPr>
                <w:color w:val="FF0000"/>
              </w:rPr>
            </w:pPr>
            <w:r>
              <w:rPr>
                <w:color w:val="FF0000"/>
              </w:rPr>
              <w:t>It bounces</w:t>
            </w:r>
          </w:p>
          <w:p w:rsidR="00BD5990" w:rsidRDefault="008C7A34">
            <w:pPr>
              <w:widowControl w:val="0"/>
              <w:numPr>
                <w:ilvl w:val="0"/>
                <w:numId w:val="18"/>
              </w:numPr>
              <w:spacing w:line="240" w:lineRule="auto"/>
              <w:contextualSpacing/>
              <w:rPr>
                <w:color w:val="FF0000"/>
              </w:rPr>
            </w:pPr>
            <w:r>
              <w:rPr>
                <w:color w:val="FF0000"/>
              </w:rPr>
              <w:t>Not attracted to a magnet</w:t>
            </w:r>
          </w:p>
          <w:p w:rsidR="00BD5990" w:rsidRDefault="008C7A34">
            <w:pPr>
              <w:widowControl w:val="0"/>
              <w:numPr>
                <w:ilvl w:val="0"/>
                <w:numId w:val="18"/>
              </w:numPr>
              <w:spacing w:line="240" w:lineRule="auto"/>
              <w:contextualSpacing/>
              <w:rPr>
                <w:color w:val="FF0000"/>
              </w:rPr>
            </w:pPr>
            <w:r>
              <w:rPr>
                <w:color w:val="FF0000"/>
              </w:rPr>
              <w:t>Is a solid</w:t>
            </w:r>
          </w:p>
          <w:p w:rsidR="00BD5990" w:rsidRDefault="008C7A34">
            <w:pPr>
              <w:widowControl w:val="0"/>
              <w:numPr>
                <w:ilvl w:val="0"/>
                <w:numId w:val="18"/>
              </w:numPr>
              <w:spacing w:line="240" w:lineRule="auto"/>
              <w:contextualSpacing/>
              <w:rPr>
                <w:color w:val="FF0000"/>
              </w:rPr>
            </w:pPr>
            <w:r>
              <w:rPr>
                <w:color w:val="FF0000"/>
              </w:rPr>
              <w:t>Is larger than 20 cm</w:t>
            </w:r>
          </w:p>
          <w:p w:rsidR="00BD5990" w:rsidRDefault="00BD5990">
            <w:pPr>
              <w:widowControl w:val="0"/>
              <w:spacing w:line="240" w:lineRule="auto"/>
              <w:rPr>
                <w:color w:val="FF0000"/>
              </w:rPr>
            </w:pPr>
          </w:p>
          <w:p w:rsidR="00BD5990" w:rsidRDefault="008C7A34">
            <w:pPr>
              <w:widowControl w:val="0"/>
              <w:spacing w:line="240" w:lineRule="auto"/>
              <w:rPr>
                <w:color w:val="FF0000"/>
              </w:rPr>
            </w:pPr>
            <w:r>
              <w:rPr>
                <w:color w:val="FF0000"/>
              </w:rPr>
              <w:t>What might his present be?</w:t>
            </w:r>
          </w:p>
          <w:p w:rsidR="00BD5990" w:rsidRDefault="008C7A34">
            <w:pPr>
              <w:widowControl w:val="0"/>
              <w:numPr>
                <w:ilvl w:val="0"/>
                <w:numId w:val="3"/>
              </w:numPr>
              <w:spacing w:line="240" w:lineRule="auto"/>
              <w:contextualSpacing/>
              <w:rPr>
                <w:color w:val="FF0000"/>
              </w:rPr>
            </w:pPr>
            <w:r>
              <w:rPr>
                <w:color w:val="FF0000"/>
              </w:rPr>
              <w:t>Basketball</w:t>
            </w:r>
          </w:p>
          <w:p w:rsidR="00BD5990" w:rsidRDefault="008C7A34">
            <w:pPr>
              <w:widowControl w:val="0"/>
              <w:numPr>
                <w:ilvl w:val="0"/>
                <w:numId w:val="3"/>
              </w:numPr>
              <w:spacing w:line="240" w:lineRule="auto"/>
              <w:contextualSpacing/>
              <w:rPr>
                <w:color w:val="FF0000"/>
              </w:rPr>
            </w:pPr>
            <w:r>
              <w:rPr>
                <w:color w:val="FF0000"/>
              </w:rPr>
              <w:t>Baseball</w:t>
            </w:r>
          </w:p>
          <w:p w:rsidR="00BD5990" w:rsidRDefault="008C7A34">
            <w:pPr>
              <w:widowControl w:val="0"/>
              <w:numPr>
                <w:ilvl w:val="0"/>
                <w:numId w:val="3"/>
              </w:numPr>
              <w:spacing w:line="240" w:lineRule="auto"/>
              <w:contextualSpacing/>
              <w:rPr>
                <w:color w:val="FF0000"/>
              </w:rPr>
            </w:pPr>
            <w:r>
              <w:rPr>
                <w:color w:val="FF0000"/>
              </w:rPr>
              <w:t>Toy car</w:t>
            </w:r>
          </w:p>
          <w:p w:rsidR="00BD5990" w:rsidRDefault="008C7A34">
            <w:pPr>
              <w:widowControl w:val="0"/>
              <w:numPr>
                <w:ilvl w:val="0"/>
                <w:numId w:val="3"/>
              </w:numPr>
              <w:spacing w:line="240" w:lineRule="auto"/>
              <w:contextualSpacing/>
              <w:rPr>
                <w:color w:val="FF0000"/>
              </w:rPr>
            </w:pPr>
            <w:r>
              <w:rPr>
                <w:color w:val="FF0000"/>
              </w:rPr>
              <w:t>A glass marble</w:t>
            </w:r>
          </w:p>
          <w:p w:rsidR="00BD5990" w:rsidRDefault="00BD5990">
            <w:pPr>
              <w:widowControl w:val="0"/>
              <w:spacing w:line="240" w:lineRule="auto"/>
            </w:pPr>
          </w:p>
          <w:p w:rsidR="00BD5990" w:rsidRDefault="00BD5990">
            <w:pPr>
              <w:widowControl w:val="0"/>
              <w:spacing w:line="240" w:lineRule="auto"/>
            </w:pPr>
          </w:p>
        </w:tc>
      </w:tr>
      <w:tr w:rsidR="00BD5990" w:rsidTr="00B236E0">
        <w:trPr>
          <w:trHeight w:val="420"/>
        </w:trPr>
        <w:tc>
          <w:tcPr>
            <w:tcW w:w="1800" w:type="dxa"/>
            <w:shd w:val="clear" w:color="auto" w:fill="D9D9D9"/>
            <w:tcMar>
              <w:top w:w="100" w:type="dxa"/>
              <w:left w:w="100" w:type="dxa"/>
              <w:bottom w:w="100" w:type="dxa"/>
              <w:right w:w="100" w:type="dxa"/>
            </w:tcMar>
          </w:tcPr>
          <w:p w:rsidR="00BD5990" w:rsidRDefault="008C7A34">
            <w:pPr>
              <w:widowControl w:val="0"/>
              <w:spacing w:line="240" w:lineRule="auto"/>
              <w:rPr>
                <w:b/>
              </w:rPr>
            </w:pPr>
            <w:r>
              <w:rPr>
                <w:b/>
              </w:rPr>
              <w:lastRenderedPageBreak/>
              <w:t>Standard</w:t>
            </w:r>
          </w:p>
        </w:tc>
        <w:tc>
          <w:tcPr>
            <w:tcW w:w="9315" w:type="dxa"/>
            <w:shd w:val="clear" w:color="auto" w:fill="D9D9D9"/>
            <w:tcMar>
              <w:top w:w="100" w:type="dxa"/>
              <w:left w:w="100" w:type="dxa"/>
              <w:bottom w:w="100" w:type="dxa"/>
              <w:right w:w="100" w:type="dxa"/>
            </w:tcMar>
          </w:tcPr>
          <w:p w:rsidR="00BD5990" w:rsidRDefault="008C7A34">
            <w:pPr>
              <w:widowControl w:val="0"/>
              <w:spacing w:line="240" w:lineRule="auto"/>
              <w:rPr>
                <w:b/>
              </w:rPr>
            </w:pPr>
            <w:r>
              <w:rPr>
                <w:b/>
              </w:rPr>
              <w:t>3.0 Items</w:t>
            </w:r>
          </w:p>
        </w:tc>
      </w:tr>
      <w:tr w:rsidR="00BD5990" w:rsidTr="00B236E0">
        <w:trPr>
          <w:trHeight w:val="420"/>
        </w:trPr>
        <w:tc>
          <w:tcPr>
            <w:tcW w:w="1800" w:type="dxa"/>
            <w:vMerge w:val="restart"/>
            <w:shd w:val="clear" w:color="auto" w:fill="auto"/>
            <w:tcMar>
              <w:top w:w="100" w:type="dxa"/>
              <w:left w:w="100" w:type="dxa"/>
              <w:bottom w:w="100" w:type="dxa"/>
              <w:right w:w="100" w:type="dxa"/>
            </w:tcMar>
          </w:tcPr>
          <w:p w:rsidR="00BD5990" w:rsidRDefault="008C7A34">
            <w:pPr>
              <w:widowControl w:val="0"/>
              <w:spacing w:line="240" w:lineRule="auto"/>
            </w:pPr>
            <w:r>
              <w:t>S (B) identify the boiling and freezing/melting points of water on the Celsius scale;energy;</w:t>
            </w:r>
          </w:p>
          <w:p w:rsidR="00BD5990" w:rsidRDefault="00BD5990">
            <w:pPr>
              <w:widowControl w:val="0"/>
              <w:spacing w:line="240" w:lineRule="auto"/>
            </w:pPr>
          </w:p>
          <w:p w:rsidR="00BD5990" w:rsidRDefault="00BD5990">
            <w:pPr>
              <w:widowControl w:val="0"/>
              <w:spacing w:line="240" w:lineRule="auto"/>
            </w:pPr>
          </w:p>
          <w:p w:rsidR="00BD5990" w:rsidRDefault="00BD5990">
            <w:pPr>
              <w:widowControl w:val="0"/>
              <w:spacing w:line="240" w:lineRule="auto"/>
            </w:pPr>
          </w:p>
          <w:p w:rsidR="00BD5990" w:rsidRDefault="00BD5990">
            <w:pPr>
              <w:widowControl w:val="0"/>
              <w:spacing w:line="240" w:lineRule="auto"/>
            </w:pPr>
          </w:p>
        </w:tc>
        <w:tc>
          <w:tcPr>
            <w:tcW w:w="9315" w:type="dxa"/>
            <w:shd w:val="clear" w:color="auto" w:fill="auto"/>
            <w:tcMar>
              <w:top w:w="100" w:type="dxa"/>
              <w:left w:w="100" w:type="dxa"/>
              <w:bottom w:w="100" w:type="dxa"/>
              <w:right w:w="100" w:type="dxa"/>
            </w:tcMar>
          </w:tcPr>
          <w:p w:rsidR="00BD5990" w:rsidRDefault="008C7A34">
            <w:pPr>
              <w:widowControl w:val="0"/>
              <w:spacing w:line="240" w:lineRule="auto"/>
              <w:rPr>
                <w:color w:val="FF0000"/>
              </w:rPr>
            </w:pPr>
            <w:r>
              <w:rPr>
                <w:color w:val="FF0000"/>
              </w:rPr>
              <w:t xml:space="preserve">1a.    Which of the following thermometers shows water in a solid state of matter?  </w:t>
            </w:r>
          </w:p>
          <w:p w:rsidR="00BD5990" w:rsidRDefault="00BD5990">
            <w:pPr>
              <w:widowControl w:val="0"/>
              <w:spacing w:line="240" w:lineRule="auto"/>
              <w:rPr>
                <w:color w:val="FF0000"/>
              </w:rPr>
            </w:pPr>
          </w:p>
          <w:p w:rsidR="00BD5990" w:rsidRDefault="00DD3A3D">
            <w:pPr>
              <w:widowControl w:val="0"/>
              <w:spacing w:line="240" w:lineRule="auto"/>
              <w:rPr>
                <w:color w:val="FF0000"/>
              </w:rPr>
            </w:pPr>
            <w:hyperlink r:id="rId35">
              <w:r w:rsidR="008C7A34">
                <w:rPr>
                  <w:noProof/>
                  <w:color w:val="FF0000"/>
                  <w:u w:val="single"/>
                  <w:lang w:val="en-US"/>
                </w:rPr>
                <w:drawing>
                  <wp:inline distT="114300" distB="114300" distL="114300" distR="114300">
                    <wp:extent cx="4433888" cy="2828260"/>
                    <wp:effectExtent l="0" t="0" r="0" b="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6"/>
                            <a:srcRect/>
                            <a:stretch>
                              <a:fillRect/>
                            </a:stretch>
                          </pic:blipFill>
                          <pic:spPr>
                            <a:xfrm>
                              <a:off x="0" y="0"/>
                              <a:ext cx="4433888" cy="2828260"/>
                            </a:xfrm>
                            <a:prstGeom prst="rect">
                              <a:avLst/>
                            </a:prstGeom>
                            <a:ln/>
                          </pic:spPr>
                        </pic:pic>
                      </a:graphicData>
                    </a:graphic>
                  </wp:inline>
                </w:drawing>
              </w:r>
            </w:hyperlink>
          </w:p>
          <w:p w:rsidR="00BD5990" w:rsidRDefault="00BD5990">
            <w:pPr>
              <w:widowControl w:val="0"/>
              <w:spacing w:line="240" w:lineRule="auto"/>
              <w:rPr>
                <w:color w:val="FF0000"/>
              </w:rPr>
            </w:pPr>
          </w:p>
          <w:p w:rsidR="00BD5990" w:rsidRDefault="00BD5990">
            <w:pPr>
              <w:widowControl w:val="0"/>
              <w:spacing w:line="240" w:lineRule="auto"/>
              <w:rPr>
                <w:color w:val="FF0000"/>
              </w:rPr>
            </w:pPr>
          </w:p>
          <w:p w:rsidR="00BD5990" w:rsidRDefault="00BD5990">
            <w:pPr>
              <w:widowControl w:val="0"/>
              <w:spacing w:line="240" w:lineRule="auto"/>
              <w:rPr>
                <w:color w:val="FF0000"/>
              </w:rPr>
            </w:pPr>
          </w:p>
          <w:p w:rsidR="00BD5990" w:rsidRDefault="00BD5990">
            <w:pPr>
              <w:widowControl w:val="0"/>
              <w:spacing w:line="240" w:lineRule="auto"/>
              <w:rPr>
                <w:color w:val="FF0000"/>
              </w:rPr>
            </w:pPr>
          </w:p>
          <w:p w:rsidR="00BD5990" w:rsidRDefault="00BD5990">
            <w:pPr>
              <w:widowControl w:val="0"/>
              <w:spacing w:line="240" w:lineRule="auto"/>
              <w:rPr>
                <w:color w:val="FF0000"/>
              </w:rPr>
            </w:pPr>
          </w:p>
          <w:p w:rsidR="00BD5990" w:rsidRDefault="00BD5990">
            <w:pPr>
              <w:widowControl w:val="0"/>
              <w:spacing w:line="240" w:lineRule="auto"/>
              <w:rPr>
                <w:color w:val="FF0000"/>
              </w:rPr>
            </w:pPr>
          </w:p>
          <w:p w:rsidR="00BD5990" w:rsidRDefault="008C7A34">
            <w:pPr>
              <w:widowControl w:val="0"/>
              <w:spacing w:line="240" w:lineRule="auto"/>
              <w:rPr>
                <w:color w:val="FF0000"/>
              </w:rPr>
            </w:pPr>
            <w:r>
              <w:rPr>
                <w:color w:val="FF0000"/>
              </w:rPr>
              <w:t>1b.</w:t>
            </w:r>
          </w:p>
          <w:p w:rsidR="00BD5990" w:rsidRDefault="008C7A34">
            <w:pPr>
              <w:widowControl w:val="0"/>
              <w:spacing w:line="240" w:lineRule="auto"/>
              <w:rPr>
                <w:color w:val="FF0000"/>
              </w:rPr>
            </w:pPr>
            <w:r>
              <w:rPr>
                <w:color w:val="FF0000"/>
              </w:rPr>
              <w:lastRenderedPageBreak/>
              <w:t xml:space="preserve"> </w:t>
            </w:r>
            <w:r>
              <w:rPr>
                <w:noProof/>
                <w:color w:val="FF0000"/>
                <w:lang w:val="en-US"/>
              </w:rPr>
              <w:drawing>
                <wp:inline distT="114300" distB="114300" distL="114300" distR="114300">
                  <wp:extent cx="1215971" cy="3414713"/>
                  <wp:effectExtent l="0" t="0" r="0" b="0"/>
                  <wp:docPr id="25"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7"/>
                          <a:srcRect/>
                          <a:stretch>
                            <a:fillRect/>
                          </a:stretch>
                        </pic:blipFill>
                        <pic:spPr>
                          <a:xfrm>
                            <a:off x="0" y="0"/>
                            <a:ext cx="1215971" cy="3414713"/>
                          </a:xfrm>
                          <a:prstGeom prst="rect">
                            <a:avLst/>
                          </a:prstGeom>
                          <a:ln/>
                        </pic:spPr>
                      </pic:pic>
                    </a:graphicData>
                  </a:graphic>
                </wp:inline>
              </w:drawing>
            </w:r>
          </w:p>
          <w:p w:rsidR="00BD5990" w:rsidRDefault="008C7A34">
            <w:pPr>
              <w:widowControl w:val="0"/>
              <w:spacing w:line="240" w:lineRule="auto"/>
              <w:rPr>
                <w:color w:val="FF0000"/>
              </w:rPr>
            </w:pPr>
            <w:r>
              <w:rPr>
                <w:color w:val="FF0000"/>
              </w:rPr>
              <w:t>Which letter represents the boiling point of water?</w:t>
            </w:r>
          </w:p>
          <w:p w:rsidR="00BD5990" w:rsidRDefault="008C7A34">
            <w:pPr>
              <w:widowControl w:val="0"/>
              <w:numPr>
                <w:ilvl w:val="0"/>
                <w:numId w:val="30"/>
              </w:numPr>
              <w:spacing w:line="240" w:lineRule="auto"/>
              <w:contextualSpacing/>
              <w:rPr>
                <w:color w:val="FF0000"/>
              </w:rPr>
            </w:pPr>
            <w:r>
              <w:rPr>
                <w:color w:val="FF0000"/>
              </w:rPr>
              <w:t>A</w:t>
            </w:r>
          </w:p>
          <w:p w:rsidR="00BD5990" w:rsidRDefault="008C7A34">
            <w:pPr>
              <w:widowControl w:val="0"/>
              <w:numPr>
                <w:ilvl w:val="0"/>
                <w:numId w:val="30"/>
              </w:numPr>
              <w:spacing w:line="240" w:lineRule="auto"/>
              <w:contextualSpacing/>
              <w:rPr>
                <w:color w:val="FF0000"/>
              </w:rPr>
            </w:pPr>
            <w:r>
              <w:rPr>
                <w:color w:val="FF0000"/>
              </w:rPr>
              <w:t>B</w:t>
            </w:r>
          </w:p>
          <w:p w:rsidR="00BD5990" w:rsidRDefault="008C7A34">
            <w:pPr>
              <w:widowControl w:val="0"/>
              <w:numPr>
                <w:ilvl w:val="0"/>
                <w:numId w:val="30"/>
              </w:numPr>
              <w:spacing w:line="240" w:lineRule="auto"/>
              <w:contextualSpacing/>
              <w:rPr>
                <w:color w:val="FF0000"/>
              </w:rPr>
            </w:pPr>
            <w:r>
              <w:rPr>
                <w:color w:val="FF0000"/>
              </w:rPr>
              <w:t>C</w:t>
            </w:r>
          </w:p>
          <w:p w:rsidR="00BD5990" w:rsidRDefault="008C7A34">
            <w:pPr>
              <w:widowControl w:val="0"/>
              <w:numPr>
                <w:ilvl w:val="0"/>
                <w:numId w:val="30"/>
              </w:numPr>
              <w:spacing w:line="240" w:lineRule="auto"/>
              <w:contextualSpacing/>
              <w:rPr>
                <w:color w:val="FF0000"/>
              </w:rPr>
            </w:pPr>
            <w:r>
              <w:rPr>
                <w:color w:val="FF0000"/>
              </w:rPr>
              <w:t>D</w:t>
            </w:r>
          </w:p>
          <w:p w:rsidR="00BD5990" w:rsidRDefault="00BD5990">
            <w:pPr>
              <w:widowControl w:val="0"/>
              <w:spacing w:line="240" w:lineRule="auto"/>
              <w:rPr>
                <w:color w:val="FF0000"/>
              </w:rPr>
            </w:pPr>
          </w:p>
          <w:p w:rsidR="00BD5990" w:rsidRDefault="00BD5990">
            <w:pPr>
              <w:widowControl w:val="0"/>
              <w:spacing w:line="240" w:lineRule="auto"/>
            </w:pPr>
          </w:p>
          <w:p w:rsidR="00BD5990" w:rsidRDefault="00BD5990">
            <w:pPr>
              <w:widowControl w:val="0"/>
              <w:spacing w:line="240" w:lineRule="auto"/>
            </w:pPr>
          </w:p>
        </w:tc>
      </w:tr>
      <w:tr w:rsidR="00BD5990" w:rsidTr="00B236E0">
        <w:trPr>
          <w:trHeight w:val="420"/>
        </w:trPr>
        <w:tc>
          <w:tcPr>
            <w:tcW w:w="1800" w:type="dxa"/>
            <w:vMerge/>
            <w:shd w:val="clear" w:color="auto" w:fill="auto"/>
            <w:tcMar>
              <w:top w:w="100" w:type="dxa"/>
              <w:left w:w="100" w:type="dxa"/>
              <w:bottom w:w="100" w:type="dxa"/>
              <w:right w:w="100" w:type="dxa"/>
            </w:tcMar>
          </w:tcPr>
          <w:p w:rsidR="00BD5990" w:rsidRDefault="00BD5990">
            <w:pPr>
              <w:widowControl w:val="0"/>
              <w:spacing w:line="240" w:lineRule="auto"/>
              <w:rPr>
                <w:b/>
              </w:rPr>
            </w:pPr>
          </w:p>
        </w:tc>
        <w:tc>
          <w:tcPr>
            <w:tcW w:w="9315" w:type="dxa"/>
            <w:shd w:val="clear" w:color="auto" w:fill="D9D9D9"/>
            <w:tcMar>
              <w:top w:w="100" w:type="dxa"/>
              <w:left w:w="100" w:type="dxa"/>
              <w:bottom w:w="100" w:type="dxa"/>
              <w:right w:w="100" w:type="dxa"/>
            </w:tcMar>
          </w:tcPr>
          <w:p w:rsidR="00BD5990" w:rsidRDefault="008C7A34">
            <w:pPr>
              <w:widowControl w:val="0"/>
              <w:spacing w:line="240" w:lineRule="auto"/>
              <w:rPr>
                <w:b/>
              </w:rPr>
            </w:pPr>
            <w:r>
              <w:rPr>
                <w:b/>
              </w:rPr>
              <w:t>2.0 Items</w:t>
            </w:r>
          </w:p>
        </w:tc>
      </w:tr>
      <w:tr w:rsidR="00BD5990" w:rsidTr="00B236E0">
        <w:trPr>
          <w:trHeight w:val="420"/>
        </w:trPr>
        <w:tc>
          <w:tcPr>
            <w:tcW w:w="1800" w:type="dxa"/>
            <w:vMerge/>
            <w:shd w:val="clear" w:color="auto" w:fill="auto"/>
            <w:tcMar>
              <w:top w:w="100" w:type="dxa"/>
              <w:left w:w="100" w:type="dxa"/>
              <w:bottom w:w="100" w:type="dxa"/>
              <w:right w:w="100" w:type="dxa"/>
            </w:tcMar>
          </w:tcPr>
          <w:p w:rsidR="00BD5990" w:rsidRDefault="00BD5990">
            <w:pPr>
              <w:widowControl w:val="0"/>
              <w:spacing w:line="240" w:lineRule="auto"/>
              <w:rPr>
                <w:b/>
              </w:rPr>
            </w:pPr>
          </w:p>
        </w:tc>
        <w:tc>
          <w:tcPr>
            <w:tcW w:w="9315" w:type="dxa"/>
            <w:shd w:val="clear" w:color="auto" w:fill="auto"/>
            <w:tcMar>
              <w:top w:w="100" w:type="dxa"/>
              <w:left w:w="100" w:type="dxa"/>
              <w:bottom w:w="100" w:type="dxa"/>
              <w:right w:w="100" w:type="dxa"/>
            </w:tcMar>
          </w:tcPr>
          <w:p w:rsidR="00BD5990" w:rsidRDefault="00BD5990">
            <w:pPr>
              <w:widowControl w:val="0"/>
              <w:spacing w:line="240" w:lineRule="auto"/>
            </w:pPr>
          </w:p>
          <w:p w:rsidR="00BD5990" w:rsidRDefault="008C7A34">
            <w:pPr>
              <w:widowControl w:val="0"/>
              <w:spacing w:line="240" w:lineRule="auto"/>
            </w:pPr>
            <w:r>
              <w:t>Record the temperature for each thermometer.</w:t>
            </w:r>
          </w:p>
          <w:p w:rsidR="00BD5990" w:rsidRDefault="008C7A34">
            <w:pPr>
              <w:widowControl w:val="0"/>
              <w:spacing w:line="240" w:lineRule="auto"/>
            </w:pPr>
            <w:r>
              <w:rPr>
                <w:noProof/>
                <w:lang w:val="en-US"/>
              </w:rPr>
              <w:lastRenderedPageBreak/>
              <w:drawing>
                <wp:inline distT="114300" distB="114300" distL="114300" distR="114300">
                  <wp:extent cx="5848350" cy="3810000"/>
                  <wp:effectExtent l="0" t="0" r="0" b="0"/>
                  <wp:docPr id="1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8"/>
                          <a:srcRect/>
                          <a:stretch>
                            <a:fillRect/>
                          </a:stretch>
                        </pic:blipFill>
                        <pic:spPr>
                          <a:xfrm>
                            <a:off x="0" y="0"/>
                            <a:ext cx="5848350" cy="3810000"/>
                          </a:xfrm>
                          <a:prstGeom prst="rect">
                            <a:avLst/>
                          </a:prstGeom>
                          <a:ln/>
                        </pic:spPr>
                      </pic:pic>
                    </a:graphicData>
                  </a:graphic>
                </wp:inline>
              </w:drawing>
            </w:r>
          </w:p>
          <w:p w:rsidR="00BD5990" w:rsidRDefault="00BD5990">
            <w:pPr>
              <w:widowControl w:val="0"/>
              <w:spacing w:line="240" w:lineRule="auto"/>
            </w:pPr>
          </w:p>
          <w:p w:rsidR="00BD5990" w:rsidRDefault="00BD5990">
            <w:pPr>
              <w:widowControl w:val="0"/>
              <w:spacing w:line="240" w:lineRule="auto"/>
            </w:pPr>
          </w:p>
          <w:p w:rsidR="00BD5990" w:rsidRDefault="00BD5990">
            <w:pPr>
              <w:widowControl w:val="0"/>
              <w:spacing w:line="240" w:lineRule="auto"/>
            </w:pPr>
          </w:p>
          <w:p w:rsidR="00BD5990" w:rsidRDefault="00BD5990">
            <w:pPr>
              <w:widowControl w:val="0"/>
              <w:spacing w:line="240" w:lineRule="auto"/>
            </w:pPr>
          </w:p>
        </w:tc>
      </w:tr>
      <w:tr w:rsidR="00BD5990" w:rsidTr="00B236E0">
        <w:trPr>
          <w:trHeight w:val="420"/>
        </w:trPr>
        <w:tc>
          <w:tcPr>
            <w:tcW w:w="1800" w:type="dxa"/>
            <w:shd w:val="clear" w:color="auto" w:fill="D9D9D9"/>
            <w:tcMar>
              <w:top w:w="100" w:type="dxa"/>
              <w:left w:w="100" w:type="dxa"/>
              <w:bottom w:w="100" w:type="dxa"/>
              <w:right w:w="100" w:type="dxa"/>
            </w:tcMar>
          </w:tcPr>
          <w:p w:rsidR="00BD5990" w:rsidRDefault="008C7A34">
            <w:pPr>
              <w:widowControl w:val="0"/>
              <w:spacing w:line="240" w:lineRule="auto"/>
              <w:rPr>
                <w:b/>
              </w:rPr>
            </w:pPr>
            <w:r>
              <w:rPr>
                <w:b/>
              </w:rPr>
              <w:lastRenderedPageBreak/>
              <w:t>Standard</w:t>
            </w:r>
          </w:p>
        </w:tc>
        <w:tc>
          <w:tcPr>
            <w:tcW w:w="9315" w:type="dxa"/>
            <w:shd w:val="clear" w:color="auto" w:fill="D9D9D9"/>
            <w:tcMar>
              <w:top w:w="100" w:type="dxa"/>
              <w:left w:w="100" w:type="dxa"/>
              <w:bottom w:w="100" w:type="dxa"/>
              <w:right w:w="100" w:type="dxa"/>
            </w:tcMar>
          </w:tcPr>
          <w:p w:rsidR="00BD5990" w:rsidRDefault="008C7A34">
            <w:pPr>
              <w:widowControl w:val="0"/>
              <w:spacing w:line="240" w:lineRule="auto"/>
              <w:rPr>
                <w:b/>
              </w:rPr>
            </w:pPr>
            <w:r>
              <w:rPr>
                <w:b/>
              </w:rPr>
              <w:t>3.0 Items</w:t>
            </w:r>
          </w:p>
        </w:tc>
      </w:tr>
      <w:tr w:rsidR="00BD5990" w:rsidTr="00B236E0">
        <w:trPr>
          <w:trHeight w:val="2660"/>
        </w:trPr>
        <w:tc>
          <w:tcPr>
            <w:tcW w:w="1800" w:type="dxa"/>
            <w:vMerge w:val="restart"/>
            <w:shd w:val="clear" w:color="auto" w:fill="auto"/>
            <w:tcMar>
              <w:top w:w="100" w:type="dxa"/>
              <w:left w:w="100" w:type="dxa"/>
              <w:bottom w:w="100" w:type="dxa"/>
              <w:right w:w="100" w:type="dxa"/>
            </w:tcMar>
          </w:tcPr>
          <w:p w:rsidR="00BD5990" w:rsidRDefault="008C7A34">
            <w:pPr>
              <w:widowControl w:val="0"/>
              <w:spacing w:line="240" w:lineRule="auto"/>
            </w:pPr>
            <w:r>
              <w:t>S(C) demonstrate that some mixtures maintain physical properties of their ingredients such as iron filings and sand; and</w:t>
            </w:r>
          </w:p>
          <w:p w:rsidR="00BD5990" w:rsidRDefault="00BD5990">
            <w:pPr>
              <w:widowControl w:val="0"/>
              <w:spacing w:line="240" w:lineRule="auto"/>
            </w:pPr>
          </w:p>
          <w:p w:rsidR="00BD5990" w:rsidRDefault="00BD5990">
            <w:pPr>
              <w:widowControl w:val="0"/>
              <w:spacing w:line="240" w:lineRule="auto"/>
            </w:pPr>
          </w:p>
          <w:p w:rsidR="00BD5990" w:rsidRDefault="00BD5990">
            <w:pPr>
              <w:widowControl w:val="0"/>
              <w:spacing w:line="240" w:lineRule="auto"/>
            </w:pPr>
          </w:p>
        </w:tc>
        <w:tc>
          <w:tcPr>
            <w:tcW w:w="9315" w:type="dxa"/>
            <w:shd w:val="clear" w:color="auto" w:fill="auto"/>
            <w:tcMar>
              <w:top w:w="100" w:type="dxa"/>
              <w:left w:w="100" w:type="dxa"/>
              <w:bottom w:w="100" w:type="dxa"/>
              <w:right w:w="100" w:type="dxa"/>
            </w:tcMar>
          </w:tcPr>
          <w:p w:rsidR="00BD5990" w:rsidRDefault="008C7A34">
            <w:pPr>
              <w:widowControl w:val="0"/>
              <w:spacing w:line="240" w:lineRule="auto"/>
              <w:rPr>
                <w:b/>
                <w:sz w:val="24"/>
                <w:szCs w:val="24"/>
                <w:u w:val="single"/>
              </w:rPr>
            </w:pPr>
            <w:r>
              <w:rPr>
                <w:b/>
                <w:sz w:val="24"/>
                <w:szCs w:val="24"/>
                <w:u w:val="single"/>
              </w:rPr>
              <w:t>Option 1</w:t>
            </w:r>
          </w:p>
          <w:p w:rsidR="00BD5990" w:rsidRDefault="008C7A34">
            <w:pPr>
              <w:widowControl w:val="0"/>
              <w:spacing w:line="240" w:lineRule="auto"/>
            </w:pPr>
            <w:r>
              <w:t>Gary dropped steel fishing hooks in the sand.  What are some ways that Gary could get the steel hooks out of the sand?</w:t>
            </w:r>
          </w:p>
          <w:p w:rsidR="00BD5990" w:rsidRDefault="00BD5990">
            <w:pPr>
              <w:widowControl w:val="0"/>
              <w:spacing w:line="240" w:lineRule="auto"/>
              <w:rPr>
                <w:sz w:val="24"/>
                <w:szCs w:val="24"/>
              </w:rPr>
            </w:pPr>
          </w:p>
          <w:p w:rsidR="00BD5990" w:rsidRDefault="008C7A34">
            <w:pPr>
              <w:widowControl w:val="0"/>
              <w:spacing w:line="240" w:lineRule="auto"/>
              <w:rPr>
                <w:b/>
                <w:sz w:val="24"/>
                <w:szCs w:val="24"/>
                <w:u w:val="single"/>
              </w:rPr>
            </w:pPr>
            <w:r>
              <w:rPr>
                <w:b/>
                <w:sz w:val="24"/>
                <w:szCs w:val="24"/>
                <w:u w:val="single"/>
              </w:rPr>
              <w:t>Option 2</w:t>
            </w:r>
          </w:p>
          <w:p w:rsidR="00BD5990" w:rsidRDefault="008C7A34">
            <w:pPr>
              <w:widowControl w:val="0"/>
              <w:spacing w:line="240" w:lineRule="auto"/>
            </w:pPr>
            <w:r>
              <w:t>Gary dropped steel fishing hooks in the sand.  What is the best tool to use to separate the hooks from the sand?</w:t>
            </w:r>
          </w:p>
          <w:p w:rsidR="00BD5990" w:rsidRDefault="008C7A34">
            <w:pPr>
              <w:widowControl w:val="0"/>
              <w:numPr>
                <w:ilvl w:val="0"/>
                <w:numId w:val="26"/>
              </w:numPr>
              <w:spacing w:line="240" w:lineRule="auto"/>
              <w:contextualSpacing/>
            </w:pPr>
            <w:r>
              <w:t xml:space="preserve"> magnet</w:t>
            </w:r>
          </w:p>
          <w:p w:rsidR="00BD5990" w:rsidRDefault="008C7A34">
            <w:pPr>
              <w:widowControl w:val="0"/>
              <w:numPr>
                <w:ilvl w:val="0"/>
                <w:numId w:val="26"/>
              </w:numPr>
              <w:spacing w:line="240" w:lineRule="auto"/>
              <w:contextualSpacing/>
            </w:pPr>
            <w:r>
              <w:t>tweezers</w:t>
            </w:r>
          </w:p>
          <w:p w:rsidR="00BD5990" w:rsidRDefault="008C7A34">
            <w:pPr>
              <w:widowControl w:val="0"/>
              <w:numPr>
                <w:ilvl w:val="0"/>
                <w:numId w:val="26"/>
              </w:numPr>
              <w:spacing w:line="240" w:lineRule="auto"/>
              <w:contextualSpacing/>
            </w:pPr>
            <w:r>
              <w:t>spoon</w:t>
            </w:r>
          </w:p>
          <w:p w:rsidR="00BD5990" w:rsidRDefault="008C7A34">
            <w:pPr>
              <w:widowControl w:val="0"/>
              <w:numPr>
                <w:ilvl w:val="0"/>
                <w:numId w:val="26"/>
              </w:numPr>
              <w:spacing w:line="240" w:lineRule="auto"/>
              <w:contextualSpacing/>
            </w:pPr>
            <w:r>
              <w:t>coffee filter</w:t>
            </w:r>
          </w:p>
          <w:p w:rsidR="00BD5990" w:rsidRDefault="00BD5990">
            <w:pPr>
              <w:widowControl w:val="0"/>
              <w:spacing w:line="240" w:lineRule="auto"/>
            </w:pPr>
          </w:p>
          <w:p w:rsidR="00BD5990" w:rsidRDefault="00BD5990">
            <w:pPr>
              <w:widowControl w:val="0"/>
              <w:spacing w:line="240" w:lineRule="auto"/>
            </w:pPr>
          </w:p>
          <w:p w:rsidR="00BD5990" w:rsidRDefault="00BD5990">
            <w:pPr>
              <w:widowControl w:val="0"/>
              <w:spacing w:line="240" w:lineRule="auto"/>
              <w:rPr>
                <w:b/>
                <w:sz w:val="24"/>
                <w:szCs w:val="24"/>
                <w:u w:val="single"/>
              </w:rPr>
            </w:pPr>
          </w:p>
          <w:p w:rsidR="00BD5990" w:rsidRDefault="008C7A34">
            <w:pPr>
              <w:widowControl w:val="0"/>
              <w:spacing w:line="240" w:lineRule="auto"/>
            </w:pPr>
            <w:r>
              <w:rPr>
                <w:b/>
                <w:sz w:val="24"/>
                <w:szCs w:val="24"/>
                <w:u w:val="single"/>
              </w:rPr>
              <w:t xml:space="preserve">Option 1 </w:t>
            </w:r>
          </w:p>
          <w:p w:rsidR="00BD5990" w:rsidRDefault="008C7A34">
            <w:pPr>
              <w:widowControl w:val="0"/>
              <w:spacing w:line="240" w:lineRule="auto"/>
            </w:pPr>
            <w:r>
              <w:lastRenderedPageBreak/>
              <w:t>Melissa mixes salt and pepper together for a project and wants to be able to separate the mixture after completing the project.  Jesse suggests adding water, how could adding water help separate the salt and pepper?  Explain what would happen.</w:t>
            </w:r>
          </w:p>
          <w:p w:rsidR="00BD5990" w:rsidRDefault="00BD5990">
            <w:pPr>
              <w:widowControl w:val="0"/>
              <w:spacing w:line="240" w:lineRule="auto"/>
            </w:pPr>
          </w:p>
          <w:p w:rsidR="00BD5990" w:rsidRDefault="008C7A34">
            <w:pPr>
              <w:widowControl w:val="0"/>
              <w:spacing w:line="240" w:lineRule="auto"/>
              <w:rPr>
                <w:b/>
                <w:sz w:val="24"/>
                <w:szCs w:val="24"/>
                <w:u w:val="single"/>
              </w:rPr>
            </w:pPr>
            <w:r>
              <w:rPr>
                <w:b/>
                <w:sz w:val="24"/>
                <w:szCs w:val="24"/>
                <w:u w:val="single"/>
              </w:rPr>
              <w:t>Option 2</w:t>
            </w:r>
          </w:p>
          <w:p w:rsidR="00BD5990" w:rsidRDefault="008C7A34">
            <w:pPr>
              <w:widowControl w:val="0"/>
              <w:spacing w:line="240" w:lineRule="auto"/>
            </w:pPr>
            <w:r>
              <w:t>Melissa mixes salt and pepper together for a project and wants to be able to separate the mixture after completing the project.  What is the best tool to use to separate the pepper from the salt?</w:t>
            </w:r>
          </w:p>
          <w:p w:rsidR="00BD5990" w:rsidRDefault="008C7A34">
            <w:pPr>
              <w:widowControl w:val="0"/>
              <w:numPr>
                <w:ilvl w:val="0"/>
                <w:numId w:val="4"/>
              </w:numPr>
              <w:spacing w:line="240" w:lineRule="auto"/>
              <w:contextualSpacing/>
            </w:pPr>
            <w:r>
              <w:t>Tweezers</w:t>
            </w:r>
          </w:p>
          <w:p w:rsidR="00BD5990" w:rsidRDefault="008C7A34">
            <w:pPr>
              <w:widowControl w:val="0"/>
              <w:numPr>
                <w:ilvl w:val="0"/>
                <w:numId w:val="4"/>
              </w:numPr>
              <w:spacing w:line="240" w:lineRule="auto"/>
              <w:contextualSpacing/>
            </w:pPr>
            <w:r>
              <w:t>Spoon</w:t>
            </w:r>
          </w:p>
          <w:p w:rsidR="00BD5990" w:rsidRDefault="008C7A34">
            <w:pPr>
              <w:widowControl w:val="0"/>
              <w:numPr>
                <w:ilvl w:val="0"/>
                <w:numId w:val="4"/>
              </w:numPr>
              <w:spacing w:line="240" w:lineRule="auto"/>
              <w:contextualSpacing/>
            </w:pPr>
            <w:r>
              <w:t>Water</w:t>
            </w:r>
          </w:p>
          <w:p w:rsidR="00BD5990" w:rsidRDefault="008C7A34">
            <w:pPr>
              <w:widowControl w:val="0"/>
              <w:numPr>
                <w:ilvl w:val="0"/>
                <w:numId w:val="4"/>
              </w:numPr>
              <w:spacing w:line="240" w:lineRule="auto"/>
              <w:contextualSpacing/>
            </w:pPr>
            <w:r>
              <w:t>Coffee filter</w:t>
            </w:r>
          </w:p>
          <w:p w:rsidR="00BD5990" w:rsidRDefault="00BD5990">
            <w:pPr>
              <w:widowControl w:val="0"/>
              <w:spacing w:line="240" w:lineRule="auto"/>
            </w:pPr>
          </w:p>
          <w:p w:rsidR="00BD5990" w:rsidRDefault="00BD5990">
            <w:pPr>
              <w:widowControl w:val="0"/>
              <w:spacing w:line="240" w:lineRule="auto"/>
            </w:pPr>
          </w:p>
        </w:tc>
      </w:tr>
      <w:tr w:rsidR="00BD5990" w:rsidTr="00B236E0">
        <w:trPr>
          <w:trHeight w:val="420"/>
        </w:trPr>
        <w:tc>
          <w:tcPr>
            <w:tcW w:w="1800" w:type="dxa"/>
            <w:vMerge/>
            <w:shd w:val="clear" w:color="auto" w:fill="auto"/>
            <w:tcMar>
              <w:top w:w="100" w:type="dxa"/>
              <w:left w:w="100" w:type="dxa"/>
              <w:bottom w:w="100" w:type="dxa"/>
              <w:right w:w="100" w:type="dxa"/>
            </w:tcMar>
          </w:tcPr>
          <w:p w:rsidR="00BD5990" w:rsidRDefault="00BD5990">
            <w:pPr>
              <w:widowControl w:val="0"/>
              <w:spacing w:line="240" w:lineRule="auto"/>
            </w:pPr>
          </w:p>
        </w:tc>
        <w:tc>
          <w:tcPr>
            <w:tcW w:w="9315" w:type="dxa"/>
            <w:shd w:val="clear" w:color="auto" w:fill="D9D9D9"/>
            <w:tcMar>
              <w:top w:w="100" w:type="dxa"/>
              <w:left w:w="100" w:type="dxa"/>
              <w:bottom w:w="100" w:type="dxa"/>
              <w:right w:w="100" w:type="dxa"/>
            </w:tcMar>
          </w:tcPr>
          <w:p w:rsidR="00BD5990" w:rsidRDefault="008C7A34">
            <w:pPr>
              <w:widowControl w:val="0"/>
              <w:spacing w:line="240" w:lineRule="auto"/>
              <w:rPr>
                <w:b/>
              </w:rPr>
            </w:pPr>
            <w:r>
              <w:rPr>
                <w:b/>
              </w:rPr>
              <w:t>2.0 Items</w:t>
            </w:r>
          </w:p>
        </w:tc>
      </w:tr>
      <w:tr w:rsidR="00BD5990" w:rsidTr="00B236E0">
        <w:trPr>
          <w:trHeight w:val="1860"/>
        </w:trPr>
        <w:tc>
          <w:tcPr>
            <w:tcW w:w="1800" w:type="dxa"/>
            <w:vMerge/>
            <w:shd w:val="clear" w:color="auto" w:fill="auto"/>
            <w:tcMar>
              <w:top w:w="100" w:type="dxa"/>
              <w:left w:w="100" w:type="dxa"/>
              <w:bottom w:w="100" w:type="dxa"/>
              <w:right w:w="100" w:type="dxa"/>
            </w:tcMar>
          </w:tcPr>
          <w:p w:rsidR="00BD5990" w:rsidRDefault="00BD5990">
            <w:pPr>
              <w:widowControl w:val="0"/>
              <w:spacing w:line="240" w:lineRule="auto"/>
            </w:pPr>
          </w:p>
        </w:tc>
        <w:tc>
          <w:tcPr>
            <w:tcW w:w="9315" w:type="dxa"/>
            <w:tcMar>
              <w:top w:w="100" w:type="dxa"/>
              <w:left w:w="100" w:type="dxa"/>
              <w:bottom w:w="100" w:type="dxa"/>
              <w:right w:w="100" w:type="dxa"/>
            </w:tcMar>
          </w:tcPr>
          <w:p w:rsidR="00BD5990" w:rsidRDefault="008C7A34">
            <w:pPr>
              <w:widowControl w:val="0"/>
              <w:spacing w:line="240" w:lineRule="auto"/>
              <w:rPr>
                <w:b/>
                <w:sz w:val="24"/>
                <w:szCs w:val="24"/>
                <w:u w:val="single"/>
              </w:rPr>
            </w:pPr>
            <w:r>
              <w:rPr>
                <w:b/>
                <w:sz w:val="24"/>
                <w:szCs w:val="24"/>
                <w:u w:val="single"/>
              </w:rPr>
              <w:t xml:space="preserve">Option </w:t>
            </w:r>
          </w:p>
          <w:p w:rsidR="00BD5990" w:rsidRDefault="008C7A34">
            <w:pPr>
              <w:widowControl w:val="0"/>
              <w:spacing w:line="240" w:lineRule="auto"/>
              <w:rPr>
                <w:color w:val="FF0000"/>
              </w:rPr>
            </w:pPr>
            <w:r>
              <w:rPr>
                <w:color w:val="FF0000"/>
              </w:rPr>
              <w:t xml:space="preserve">Which of the following is an example of a mixture whose ingredients keep their physical properties? </w:t>
            </w:r>
          </w:p>
          <w:p w:rsidR="00BD5990" w:rsidRDefault="00BD5990">
            <w:pPr>
              <w:widowControl w:val="0"/>
              <w:spacing w:line="240" w:lineRule="auto"/>
              <w:rPr>
                <w:color w:val="FF0000"/>
              </w:rPr>
            </w:pPr>
          </w:p>
          <w:p w:rsidR="00BD5990" w:rsidRDefault="008C7A34">
            <w:pPr>
              <w:widowControl w:val="0"/>
              <w:spacing w:line="240" w:lineRule="auto"/>
              <w:rPr>
                <w:color w:val="FF0000"/>
              </w:rPr>
            </w:pPr>
            <w:r>
              <w:rPr>
                <w:color w:val="FF0000"/>
              </w:rPr>
              <w:t xml:space="preserve">       a. Vanilla ice cream </w:t>
            </w:r>
          </w:p>
          <w:p w:rsidR="00BD5990" w:rsidRDefault="008C7A34">
            <w:pPr>
              <w:widowControl w:val="0"/>
              <w:spacing w:line="240" w:lineRule="auto"/>
              <w:rPr>
                <w:color w:val="FF0000"/>
              </w:rPr>
            </w:pPr>
            <w:r>
              <w:rPr>
                <w:color w:val="FF0000"/>
              </w:rPr>
              <w:t xml:space="preserve">       b. Fruit salad</w:t>
            </w:r>
          </w:p>
          <w:p w:rsidR="00BD5990" w:rsidRDefault="008C7A34">
            <w:pPr>
              <w:widowControl w:val="0"/>
              <w:spacing w:line="240" w:lineRule="auto"/>
              <w:rPr>
                <w:color w:val="FF0000"/>
              </w:rPr>
            </w:pPr>
            <w:r>
              <w:rPr>
                <w:color w:val="FF0000"/>
              </w:rPr>
              <w:t xml:space="preserve">       c. Blueberry muffins </w:t>
            </w:r>
          </w:p>
          <w:p w:rsidR="00BD5990" w:rsidRDefault="008C7A34">
            <w:pPr>
              <w:widowControl w:val="0"/>
              <w:spacing w:line="240" w:lineRule="auto"/>
              <w:rPr>
                <w:color w:val="FF0000"/>
              </w:rPr>
            </w:pPr>
            <w:r>
              <w:rPr>
                <w:color w:val="FF0000"/>
              </w:rPr>
              <w:t xml:space="preserve">       d. Chocolate chip cookies</w:t>
            </w:r>
          </w:p>
          <w:p w:rsidR="00BD5990" w:rsidRDefault="00BD5990">
            <w:pPr>
              <w:widowControl w:val="0"/>
              <w:spacing w:line="240" w:lineRule="auto"/>
              <w:rPr>
                <w:b/>
                <w:sz w:val="24"/>
                <w:szCs w:val="24"/>
                <w:u w:val="single"/>
              </w:rPr>
            </w:pPr>
          </w:p>
          <w:p w:rsidR="00BD5990" w:rsidRDefault="008C7A34">
            <w:pPr>
              <w:widowControl w:val="0"/>
              <w:spacing w:line="240" w:lineRule="auto"/>
            </w:pPr>
            <w:r>
              <w:rPr>
                <w:b/>
                <w:sz w:val="24"/>
                <w:szCs w:val="24"/>
                <w:u w:val="single"/>
              </w:rPr>
              <w:t xml:space="preserve">Option </w:t>
            </w:r>
          </w:p>
          <w:p w:rsidR="00BD5990" w:rsidRDefault="008C7A34">
            <w:pPr>
              <w:widowControl w:val="0"/>
              <w:spacing w:line="240" w:lineRule="auto"/>
            </w:pPr>
            <w:r>
              <w:t>What is a mixture?</w:t>
            </w:r>
          </w:p>
          <w:p w:rsidR="00BD5990" w:rsidRDefault="00BD5990">
            <w:pPr>
              <w:widowControl w:val="0"/>
              <w:spacing w:line="240" w:lineRule="auto"/>
            </w:pPr>
          </w:p>
          <w:p w:rsidR="00BD5990" w:rsidRDefault="00BD5990">
            <w:pPr>
              <w:widowControl w:val="0"/>
              <w:spacing w:line="240" w:lineRule="auto"/>
            </w:pPr>
          </w:p>
          <w:p w:rsidR="00BD5990" w:rsidRDefault="008C7A34">
            <w:pPr>
              <w:widowControl w:val="0"/>
              <w:spacing w:line="240" w:lineRule="auto"/>
            </w:pPr>
            <w:r>
              <w:rPr>
                <w:b/>
                <w:sz w:val="24"/>
                <w:szCs w:val="24"/>
                <w:u w:val="single"/>
              </w:rPr>
              <w:t xml:space="preserve">Option </w:t>
            </w:r>
          </w:p>
          <w:p w:rsidR="00BD5990" w:rsidRDefault="008C7A34">
            <w:pPr>
              <w:widowControl w:val="0"/>
              <w:spacing w:line="240" w:lineRule="auto"/>
              <w:rPr>
                <w:color w:val="FF0000"/>
              </w:rPr>
            </w:pPr>
            <w:r>
              <w:rPr>
                <w:color w:val="FF0000"/>
              </w:rPr>
              <w:t>What is the best way to separate a mixture of sand and iron filings.</w:t>
            </w:r>
          </w:p>
          <w:p w:rsidR="00BD5990" w:rsidRDefault="008C7A34">
            <w:pPr>
              <w:widowControl w:val="0"/>
              <w:numPr>
                <w:ilvl w:val="0"/>
                <w:numId w:val="12"/>
              </w:numPr>
              <w:spacing w:line="240" w:lineRule="auto"/>
              <w:contextualSpacing/>
              <w:rPr>
                <w:color w:val="FF0000"/>
              </w:rPr>
            </w:pPr>
            <w:r>
              <w:rPr>
                <w:color w:val="FF0000"/>
              </w:rPr>
              <w:t>Use a filter paper to catch the sand</w:t>
            </w:r>
          </w:p>
          <w:p w:rsidR="00BD5990" w:rsidRDefault="008C7A34">
            <w:pPr>
              <w:widowControl w:val="0"/>
              <w:numPr>
                <w:ilvl w:val="0"/>
                <w:numId w:val="12"/>
              </w:numPr>
              <w:spacing w:line="240" w:lineRule="auto"/>
              <w:contextualSpacing/>
              <w:rPr>
                <w:color w:val="FF0000"/>
              </w:rPr>
            </w:pPr>
            <w:r>
              <w:rPr>
                <w:color w:val="FF0000"/>
              </w:rPr>
              <w:t>Use a magnet to catch the iron filings</w:t>
            </w:r>
          </w:p>
          <w:p w:rsidR="00BD5990" w:rsidRDefault="008C7A34">
            <w:pPr>
              <w:widowControl w:val="0"/>
              <w:numPr>
                <w:ilvl w:val="0"/>
                <w:numId w:val="12"/>
              </w:numPr>
              <w:spacing w:line="240" w:lineRule="auto"/>
              <w:contextualSpacing/>
              <w:rPr>
                <w:color w:val="FF0000"/>
              </w:rPr>
            </w:pPr>
            <w:r>
              <w:rPr>
                <w:color w:val="FF0000"/>
              </w:rPr>
              <w:t>Use tweezers to pick out the iron filings</w:t>
            </w:r>
          </w:p>
          <w:p w:rsidR="00BD5990" w:rsidRDefault="008C7A34">
            <w:pPr>
              <w:widowControl w:val="0"/>
              <w:numPr>
                <w:ilvl w:val="0"/>
                <w:numId w:val="12"/>
              </w:numPr>
              <w:spacing w:line="240" w:lineRule="auto"/>
              <w:contextualSpacing/>
              <w:rPr>
                <w:color w:val="FF0000"/>
              </w:rPr>
            </w:pPr>
            <w:r>
              <w:rPr>
                <w:color w:val="FF0000"/>
              </w:rPr>
              <w:t xml:space="preserve">Use a sieve to trap the iron filings </w:t>
            </w:r>
          </w:p>
          <w:p w:rsidR="00BD5990" w:rsidRDefault="00BD5990">
            <w:pPr>
              <w:widowControl w:val="0"/>
              <w:spacing w:line="240" w:lineRule="auto"/>
            </w:pPr>
          </w:p>
        </w:tc>
      </w:tr>
      <w:tr w:rsidR="00BD5990" w:rsidTr="00B236E0">
        <w:trPr>
          <w:trHeight w:val="420"/>
        </w:trPr>
        <w:tc>
          <w:tcPr>
            <w:tcW w:w="1800" w:type="dxa"/>
            <w:shd w:val="clear" w:color="auto" w:fill="D9D9D9"/>
            <w:tcMar>
              <w:top w:w="100" w:type="dxa"/>
              <w:left w:w="100" w:type="dxa"/>
              <w:bottom w:w="100" w:type="dxa"/>
              <w:right w:w="100" w:type="dxa"/>
            </w:tcMar>
          </w:tcPr>
          <w:p w:rsidR="00BD5990" w:rsidRDefault="008C7A34">
            <w:pPr>
              <w:widowControl w:val="0"/>
              <w:spacing w:line="240" w:lineRule="auto"/>
              <w:rPr>
                <w:b/>
              </w:rPr>
            </w:pPr>
            <w:r>
              <w:rPr>
                <w:b/>
              </w:rPr>
              <w:t>Standard</w:t>
            </w:r>
          </w:p>
        </w:tc>
        <w:tc>
          <w:tcPr>
            <w:tcW w:w="9315" w:type="dxa"/>
            <w:shd w:val="clear" w:color="auto" w:fill="D9D9D9"/>
            <w:tcMar>
              <w:top w:w="100" w:type="dxa"/>
              <w:left w:w="100" w:type="dxa"/>
              <w:bottom w:w="100" w:type="dxa"/>
              <w:right w:w="100" w:type="dxa"/>
            </w:tcMar>
          </w:tcPr>
          <w:p w:rsidR="00BD5990" w:rsidRDefault="008C7A34">
            <w:pPr>
              <w:widowControl w:val="0"/>
              <w:spacing w:line="240" w:lineRule="auto"/>
              <w:rPr>
                <w:b/>
              </w:rPr>
            </w:pPr>
            <w:r>
              <w:rPr>
                <w:b/>
              </w:rPr>
              <w:t>3.0 Items</w:t>
            </w:r>
          </w:p>
        </w:tc>
      </w:tr>
      <w:tr w:rsidR="00BD5990" w:rsidTr="00B236E0">
        <w:trPr>
          <w:trHeight w:val="420"/>
        </w:trPr>
        <w:tc>
          <w:tcPr>
            <w:tcW w:w="1800" w:type="dxa"/>
            <w:vMerge w:val="restart"/>
            <w:shd w:val="clear" w:color="auto" w:fill="auto"/>
            <w:tcMar>
              <w:top w:w="100" w:type="dxa"/>
              <w:left w:w="100" w:type="dxa"/>
              <w:bottom w:w="100" w:type="dxa"/>
              <w:right w:w="100" w:type="dxa"/>
            </w:tcMar>
          </w:tcPr>
          <w:p w:rsidR="00BD5990" w:rsidRDefault="008C7A34">
            <w:pPr>
              <w:widowControl w:val="0"/>
              <w:spacing w:line="240" w:lineRule="auto"/>
            </w:pPr>
            <w:r>
              <w:t xml:space="preserve">S (D) identify </w:t>
            </w:r>
            <w:r>
              <w:lastRenderedPageBreak/>
              <w:t>changes that can occur in the physical properties of the ingredients of solutions such as dissolving salt in water or adding lemon juice to water.</w:t>
            </w:r>
          </w:p>
        </w:tc>
        <w:tc>
          <w:tcPr>
            <w:tcW w:w="9315" w:type="dxa"/>
            <w:vMerge w:val="restart"/>
            <w:shd w:val="clear" w:color="auto" w:fill="auto"/>
            <w:tcMar>
              <w:top w:w="100" w:type="dxa"/>
              <w:left w:w="100" w:type="dxa"/>
              <w:bottom w:w="100" w:type="dxa"/>
              <w:right w:w="100" w:type="dxa"/>
            </w:tcMar>
          </w:tcPr>
          <w:p w:rsidR="00BD5990" w:rsidRDefault="008C7A34">
            <w:pPr>
              <w:widowControl w:val="0"/>
              <w:spacing w:line="240" w:lineRule="auto"/>
              <w:rPr>
                <w:rFonts w:ascii="Calibri" w:eastAsia="Calibri" w:hAnsi="Calibri" w:cs="Calibri"/>
              </w:rPr>
            </w:pPr>
            <w:r>
              <w:rPr>
                <w:b/>
                <w:sz w:val="24"/>
                <w:szCs w:val="24"/>
                <w:u w:val="single"/>
              </w:rPr>
              <w:lastRenderedPageBreak/>
              <w:t xml:space="preserve">Option </w:t>
            </w:r>
          </w:p>
          <w:p w:rsidR="00BD5990" w:rsidRDefault="008C7A34">
            <w:pPr>
              <w:spacing w:line="240" w:lineRule="auto"/>
              <w:rPr>
                <w:color w:val="FF0000"/>
              </w:rPr>
            </w:pPr>
            <w:r>
              <w:rPr>
                <w:color w:val="FF0000"/>
              </w:rPr>
              <w:lastRenderedPageBreak/>
              <w:t>Mario poured a packet of cocoa powder into a cup of hot water.  He finished half of the cup.  A week later, he found the cup and observed the changes that occurred.  What happened to the cocoa mixture in the cup?</w:t>
            </w:r>
          </w:p>
          <w:p w:rsidR="00BD5990" w:rsidRDefault="00BD5990">
            <w:pPr>
              <w:spacing w:line="240" w:lineRule="auto"/>
              <w:rPr>
                <w:color w:val="FF0000"/>
              </w:rPr>
            </w:pPr>
          </w:p>
          <w:p w:rsidR="00BD5990" w:rsidRDefault="008C7A34">
            <w:pPr>
              <w:numPr>
                <w:ilvl w:val="0"/>
                <w:numId w:val="33"/>
              </w:numPr>
              <w:spacing w:line="240" w:lineRule="auto"/>
              <w:contextualSpacing/>
              <w:rPr>
                <w:color w:val="FF0000"/>
              </w:rPr>
            </w:pPr>
            <w:r>
              <w:rPr>
                <w:color w:val="FF0000"/>
              </w:rPr>
              <w:t>The cocoa evaporated, leaving only clear water in the container.</w:t>
            </w:r>
          </w:p>
          <w:p w:rsidR="00BD5990" w:rsidRDefault="008C7A34">
            <w:pPr>
              <w:numPr>
                <w:ilvl w:val="0"/>
                <w:numId w:val="33"/>
              </w:numPr>
              <w:spacing w:line="240" w:lineRule="auto"/>
              <w:contextualSpacing/>
              <w:rPr>
                <w:color w:val="FF0000"/>
              </w:rPr>
            </w:pPr>
            <w:r>
              <w:rPr>
                <w:color w:val="FF0000"/>
              </w:rPr>
              <w:t>The water evaporated, leaving only a dry brown solid in the container.</w:t>
            </w:r>
          </w:p>
          <w:p w:rsidR="00BD5990" w:rsidRDefault="008C7A34">
            <w:pPr>
              <w:numPr>
                <w:ilvl w:val="0"/>
                <w:numId w:val="33"/>
              </w:numPr>
              <w:spacing w:line="240" w:lineRule="auto"/>
              <w:contextualSpacing/>
              <w:rPr>
                <w:color w:val="FF0000"/>
              </w:rPr>
            </w:pPr>
            <w:r>
              <w:rPr>
                <w:color w:val="FF0000"/>
              </w:rPr>
              <w:t>The container was empty after the mixture evaporated into the air.</w:t>
            </w:r>
          </w:p>
          <w:p w:rsidR="00BD5990" w:rsidRDefault="008C7A34">
            <w:pPr>
              <w:numPr>
                <w:ilvl w:val="0"/>
                <w:numId w:val="33"/>
              </w:numPr>
              <w:spacing w:line="240" w:lineRule="auto"/>
              <w:contextualSpacing/>
              <w:rPr>
                <w:color w:val="FF0000"/>
              </w:rPr>
            </w:pPr>
            <w:r>
              <w:rPr>
                <w:color w:val="FF0000"/>
              </w:rPr>
              <w:t>The cocoa in the cup was lighter in color after some of the water evaporated.</w:t>
            </w:r>
          </w:p>
          <w:p w:rsidR="00BD5990" w:rsidRDefault="00BD5990">
            <w:pPr>
              <w:spacing w:line="240" w:lineRule="auto"/>
              <w:rPr>
                <w:color w:val="FF0000"/>
              </w:rPr>
            </w:pPr>
          </w:p>
          <w:p w:rsidR="00BD5990" w:rsidRDefault="00BD5990">
            <w:pPr>
              <w:spacing w:line="240" w:lineRule="auto"/>
              <w:rPr>
                <w:color w:val="FF0000"/>
              </w:rPr>
            </w:pPr>
          </w:p>
          <w:p w:rsidR="00BD5990" w:rsidRDefault="008C7A34">
            <w:pPr>
              <w:widowControl w:val="0"/>
              <w:spacing w:line="240" w:lineRule="auto"/>
              <w:rPr>
                <w:color w:val="FF0000"/>
              </w:rPr>
            </w:pPr>
            <w:r>
              <w:rPr>
                <w:b/>
                <w:sz w:val="24"/>
                <w:szCs w:val="24"/>
                <w:u w:val="single"/>
              </w:rPr>
              <w:t xml:space="preserve">Option </w:t>
            </w:r>
          </w:p>
          <w:p w:rsidR="00BD5990" w:rsidRDefault="00BD5990">
            <w:pPr>
              <w:spacing w:line="240" w:lineRule="auto"/>
            </w:pPr>
          </w:p>
          <w:p w:rsidR="00BD5990" w:rsidRDefault="008C7A34">
            <w:pPr>
              <w:spacing w:line="240" w:lineRule="auto"/>
            </w:pPr>
            <w:r>
              <w:rPr>
                <w:noProof/>
                <w:lang w:val="en-US"/>
              </w:rPr>
              <w:drawing>
                <wp:inline distT="114300" distB="114300" distL="114300" distR="114300">
                  <wp:extent cx="4110038" cy="1944269"/>
                  <wp:effectExtent l="0" t="0" r="0"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9"/>
                          <a:srcRect/>
                          <a:stretch>
                            <a:fillRect/>
                          </a:stretch>
                        </pic:blipFill>
                        <pic:spPr>
                          <a:xfrm>
                            <a:off x="0" y="0"/>
                            <a:ext cx="4110038" cy="1944269"/>
                          </a:xfrm>
                          <a:prstGeom prst="rect">
                            <a:avLst/>
                          </a:prstGeom>
                          <a:ln/>
                        </pic:spPr>
                      </pic:pic>
                    </a:graphicData>
                  </a:graphic>
                </wp:inline>
              </w:drawing>
            </w:r>
          </w:p>
          <w:p w:rsidR="00BD5990" w:rsidRDefault="00BD5990">
            <w:pPr>
              <w:spacing w:line="240" w:lineRule="auto"/>
            </w:pPr>
          </w:p>
          <w:p w:rsidR="00BD5990" w:rsidRDefault="008C7A34">
            <w:pPr>
              <w:spacing w:line="240" w:lineRule="auto"/>
            </w:pPr>
            <w:r>
              <w:t>What happened to the sugar crystals?</w:t>
            </w:r>
          </w:p>
          <w:p w:rsidR="00BD5990" w:rsidRDefault="008C7A34">
            <w:pPr>
              <w:numPr>
                <w:ilvl w:val="0"/>
                <w:numId w:val="29"/>
              </w:numPr>
              <w:spacing w:line="240" w:lineRule="auto"/>
              <w:contextualSpacing/>
            </w:pPr>
            <w:r>
              <w:t>The sugar crystals evaporated</w:t>
            </w:r>
          </w:p>
          <w:p w:rsidR="00BD5990" w:rsidRDefault="008C7A34">
            <w:pPr>
              <w:numPr>
                <w:ilvl w:val="0"/>
                <w:numId w:val="29"/>
              </w:numPr>
              <w:spacing w:line="240" w:lineRule="auto"/>
              <w:contextualSpacing/>
            </w:pPr>
            <w:r>
              <w:t>The sugar crystals dissolved</w:t>
            </w:r>
          </w:p>
          <w:p w:rsidR="00BD5990" w:rsidRDefault="00BD5990">
            <w:pPr>
              <w:numPr>
                <w:ilvl w:val="0"/>
                <w:numId w:val="29"/>
              </w:numPr>
              <w:spacing w:line="240" w:lineRule="auto"/>
              <w:contextualSpacing/>
            </w:pPr>
          </w:p>
          <w:p w:rsidR="00BD5990" w:rsidRDefault="00BD5990">
            <w:pPr>
              <w:spacing w:line="240" w:lineRule="auto"/>
            </w:pPr>
          </w:p>
          <w:p w:rsidR="00BD5990" w:rsidRDefault="00BD5990">
            <w:pPr>
              <w:spacing w:line="240" w:lineRule="auto"/>
            </w:pPr>
          </w:p>
          <w:p w:rsidR="00BD5990" w:rsidRDefault="00BD5990">
            <w:pPr>
              <w:spacing w:line="240" w:lineRule="auto"/>
            </w:pPr>
          </w:p>
          <w:p w:rsidR="00BD5990" w:rsidRDefault="00BD5990">
            <w:pPr>
              <w:spacing w:line="240" w:lineRule="auto"/>
            </w:pPr>
          </w:p>
          <w:p w:rsidR="00BD5990" w:rsidRDefault="00BD5990">
            <w:pPr>
              <w:spacing w:line="240" w:lineRule="auto"/>
            </w:pPr>
          </w:p>
          <w:p w:rsidR="00BD5990" w:rsidRDefault="008C7A34">
            <w:pPr>
              <w:spacing w:line="240" w:lineRule="auto"/>
            </w:pPr>
            <w:r>
              <w:rPr>
                <w:noProof/>
                <w:lang w:val="en-US"/>
              </w:rPr>
              <w:lastRenderedPageBreak/>
              <w:drawing>
                <wp:inline distT="114300" distB="114300" distL="114300" distR="114300">
                  <wp:extent cx="2152650" cy="2400300"/>
                  <wp:effectExtent l="0" t="0" r="0" b="0"/>
                  <wp:docPr id="19"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0"/>
                          <a:srcRect/>
                          <a:stretch>
                            <a:fillRect/>
                          </a:stretch>
                        </pic:blipFill>
                        <pic:spPr>
                          <a:xfrm>
                            <a:off x="0" y="0"/>
                            <a:ext cx="2152650" cy="2400300"/>
                          </a:xfrm>
                          <a:prstGeom prst="rect">
                            <a:avLst/>
                          </a:prstGeom>
                          <a:ln/>
                        </pic:spPr>
                      </pic:pic>
                    </a:graphicData>
                  </a:graphic>
                </wp:inline>
              </w:drawing>
            </w:r>
            <w:r>
              <w:t xml:space="preserve">              </w:t>
            </w:r>
            <w:r>
              <w:rPr>
                <w:noProof/>
                <w:lang w:val="en-US"/>
              </w:rPr>
              <w:drawing>
                <wp:inline distT="114300" distB="114300" distL="114300" distR="114300">
                  <wp:extent cx="2453329" cy="2347913"/>
                  <wp:effectExtent l="0" t="0" r="0" b="0"/>
                  <wp:docPr id="24"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41"/>
                          <a:srcRect/>
                          <a:stretch>
                            <a:fillRect/>
                          </a:stretch>
                        </pic:blipFill>
                        <pic:spPr>
                          <a:xfrm>
                            <a:off x="0" y="0"/>
                            <a:ext cx="2453329" cy="2347913"/>
                          </a:xfrm>
                          <a:prstGeom prst="rect">
                            <a:avLst/>
                          </a:prstGeom>
                          <a:ln/>
                        </pic:spPr>
                      </pic:pic>
                    </a:graphicData>
                  </a:graphic>
                </wp:inline>
              </w:drawing>
            </w:r>
          </w:p>
          <w:p w:rsidR="00BD5990" w:rsidRDefault="00BD5990">
            <w:pPr>
              <w:spacing w:line="240" w:lineRule="auto"/>
            </w:pPr>
          </w:p>
          <w:p w:rsidR="00BD5990" w:rsidRDefault="008C7A34">
            <w:pPr>
              <w:spacing w:line="240" w:lineRule="auto"/>
            </w:pPr>
            <w:r>
              <w:t>Which mixture is a solution and which on is not?</w:t>
            </w:r>
          </w:p>
          <w:p w:rsidR="00BD5990" w:rsidRDefault="008C7A34">
            <w:pPr>
              <w:spacing w:line="240" w:lineRule="auto"/>
            </w:pPr>
            <w:r>
              <w:t>Explain your reasoning.</w:t>
            </w:r>
          </w:p>
          <w:p w:rsidR="00BD5990" w:rsidRDefault="00BD5990">
            <w:pPr>
              <w:spacing w:line="240" w:lineRule="auto"/>
            </w:pPr>
          </w:p>
          <w:p w:rsidR="00BD5990" w:rsidRDefault="00BD5990">
            <w:pPr>
              <w:spacing w:line="240" w:lineRule="auto"/>
            </w:pPr>
          </w:p>
          <w:p w:rsidR="00BD5990" w:rsidRDefault="00BD5990">
            <w:pPr>
              <w:spacing w:line="240" w:lineRule="auto"/>
            </w:pPr>
          </w:p>
          <w:p w:rsidR="00BD5990" w:rsidRDefault="00BD5990">
            <w:pPr>
              <w:spacing w:line="240" w:lineRule="auto"/>
            </w:pPr>
          </w:p>
          <w:p w:rsidR="00BD5990" w:rsidRDefault="00BD5990">
            <w:pPr>
              <w:spacing w:line="240" w:lineRule="auto"/>
            </w:pPr>
          </w:p>
          <w:p w:rsidR="00BD5990" w:rsidRDefault="00BD5990">
            <w:pPr>
              <w:spacing w:line="240" w:lineRule="auto"/>
            </w:pPr>
          </w:p>
          <w:p w:rsidR="00BD5990" w:rsidRDefault="00BD5990">
            <w:pPr>
              <w:spacing w:line="240" w:lineRule="auto"/>
            </w:pPr>
          </w:p>
          <w:p w:rsidR="00BD5990" w:rsidRDefault="00BD5990">
            <w:pPr>
              <w:spacing w:line="240" w:lineRule="auto"/>
            </w:pPr>
          </w:p>
          <w:p w:rsidR="00BD5990" w:rsidRDefault="00BD5990">
            <w:pPr>
              <w:spacing w:line="240" w:lineRule="auto"/>
            </w:pPr>
          </w:p>
          <w:p w:rsidR="00BD5990" w:rsidRDefault="00BD5990">
            <w:pPr>
              <w:spacing w:line="240" w:lineRule="auto"/>
            </w:pPr>
          </w:p>
          <w:p w:rsidR="00BD5990" w:rsidRDefault="00BD5990">
            <w:pPr>
              <w:spacing w:line="240" w:lineRule="auto"/>
            </w:pPr>
          </w:p>
          <w:p w:rsidR="00BD5990" w:rsidRDefault="00BD5990">
            <w:pPr>
              <w:spacing w:line="240" w:lineRule="auto"/>
            </w:pPr>
          </w:p>
          <w:p w:rsidR="00BD5990" w:rsidRDefault="00BD5990">
            <w:pPr>
              <w:spacing w:line="240" w:lineRule="auto"/>
            </w:pPr>
          </w:p>
          <w:p w:rsidR="00BD5990" w:rsidRDefault="00BD5990">
            <w:pPr>
              <w:spacing w:line="240" w:lineRule="auto"/>
            </w:pPr>
          </w:p>
        </w:tc>
      </w:tr>
      <w:tr w:rsidR="00BD5990" w:rsidTr="00B236E0">
        <w:trPr>
          <w:trHeight w:val="1380"/>
        </w:trPr>
        <w:tc>
          <w:tcPr>
            <w:tcW w:w="1800" w:type="dxa"/>
            <w:vMerge/>
            <w:shd w:val="clear" w:color="auto" w:fill="auto"/>
            <w:tcMar>
              <w:top w:w="100" w:type="dxa"/>
              <w:left w:w="100" w:type="dxa"/>
              <w:bottom w:w="100" w:type="dxa"/>
              <w:right w:w="100" w:type="dxa"/>
            </w:tcMar>
          </w:tcPr>
          <w:p w:rsidR="00BD5990" w:rsidRDefault="00BD5990">
            <w:pPr>
              <w:widowControl w:val="0"/>
              <w:spacing w:line="240" w:lineRule="auto"/>
            </w:pPr>
          </w:p>
        </w:tc>
        <w:tc>
          <w:tcPr>
            <w:tcW w:w="9315" w:type="dxa"/>
            <w:vMerge/>
            <w:shd w:val="clear" w:color="auto" w:fill="auto"/>
            <w:tcMar>
              <w:top w:w="100" w:type="dxa"/>
              <w:left w:w="100" w:type="dxa"/>
              <w:bottom w:w="100" w:type="dxa"/>
              <w:right w:w="100" w:type="dxa"/>
            </w:tcMar>
          </w:tcPr>
          <w:p w:rsidR="00BD5990" w:rsidRDefault="00BD5990">
            <w:pPr>
              <w:widowControl w:val="0"/>
              <w:spacing w:line="240" w:lineRule="auto"/>
            </w:pPr>
          </w:p>
        </w:tc>
      </w:tr>
      <w:tr w:rsidR="00BD5990" w:rsidTr="00B236E0">
        <w:trPr>
          <w:trHeight w:val="420"/>
        </w:trPr>
        <w:tc>
          <w:tcPr>
            <w:tcW w:w="1800" w:type="dxa"/>
            <w:vMerge/>
            <w:shd w:val="clear" w:color="auto" w:fill="auto"/>
            <w:tcMar>
              <w:top w:w="100" w:type="dxa"/>
              <w:left w:w="100" w:type="dxa"/>
              <w:bottom w:w="100" w:type="dxa"/>
              <w:right w:w="100" w:type="dxa"/>
            </w:tcMar>
          </w:tcPr>
          <w:p w:rsidR="00BD5990" w:rsidRDefault="00BD5990">
            <w:pPr>
              <w:widowControl w:val="0"/>
              <w:spacing w:line="240" w:lineRule="auto"/>
            </w:pPr>
          </w:p>
        </w:tc>
        <w:tc>
          <w:tcPr>
            <w:tcW w:w="9315" w:type="dxa"/>
            <w:shd w:val="clear" w:color="auto" w:fill="D9D9D9"/>
            <w:tcMar>
              <w:top w:w="100" w:type="dxa"/>
              <w:left w:w="100" w:type="dxa"/>
              <w:bottom w:w="100" w:type="dxa"/>
              <w:right w:w="100" w:type="dxa"/>
            </w:tcMar>
          </w:tcPr>
          <w:p w:rsidR="00BD5990" w:rsidRDefault="008C7A34">
            <w:pPr>
              <w:widowControl w:val="0"/>
              <w:spacing w:line="240" w:lineRule="auto"/>
              <w:rPr>
                <w:b/>
              </w:rPr>
            </w:pPr>
            <w:r>
              <w:rPr>
                <w:b/>
              </w:rPr>
              <w:t>2.0 Items</w:t>
            </w:r>
          </w:p>
        </w:tc>
      </w:tr>
      <w:tr w:rsidR="00BD5990" w:rsidTr="00B236E0">
        <w:trPr>
          <w:trHeight w:val="5120"/>
        </w:trPr>
        <w:tc>
          <w:tcPr>
            <w:tcW w:w="1800" w:type="dxa"/>
            <w:vMerge/>
            <w:shd w:val="clear" w:color="auto" w:fill="auto"/>
            <w:tcMar>
              <w:top w:w="100" w:type="dxa"/>
              <w:left w:w="100" w:type="dxa"/>
              <w:bottom w:w="100" w:type="dxa"/>
              <w:right w:w="100" w:type="dxa"/>
            </w:tcMar>
          </w:tcPr>
          <w:p w:rsidR="00BD5990" w:rsidRDefault="00BD5990">
            <w:pPr>
              <w:widowControl w:val="0"/>
              <w:spacing w:line="240" w:lineRule="auto"/>
            </w:pPr>
          </w:p>
        </w:tc>
        <w:tc>
          <w:tcPr>
            <w:tcW w:w="9315" w:type="dxa"/>
            <w:tcMar>
              <w:top w:w="100" w:type="dxa"/>
              <w:left w:w="100" w:type="dxa"/>
              <w:bottom w:w="100" w:type="dxa"/>
              <w:right w:w="100" w:type="dxa"/>
            </w:tcMar>
          </w:tcPr>
          <w:p w:rsidR="00BD5990" w:rsidRDefault="008C7A34">
            <w:pPr>
              <w:spacing w:line="240" w:lineRule="auto"/>
              <w:rPr>
                <w:b/>
                <w:sz w:val="24"/>
                <w:szCs w:val="24"/>
                <w:u w:val="single"/>
              </w:rPr>
            </w:pPr>
            <w:r>
              <w:rPr>
                <w:b/>
                <w:sz w:val="24"/>
                <w:szCs w:val="24"/>
                <w:u w:val="single"/>
              </w:rPr>
              <w:t xml:space="preserve">Option </w:t>
            </w:r>
          </w:p>
          <w:p w:rsidR="00BD5990" w:rsidRDefault="008C7A34">
            <w:pPr>
              <w:spacing w:line="240" w:lineRule="auto"/>
            </w:pPr>
            <w:r>
              <w:t>A solution is a type of</w:t>
            </w:r>
          </w:p>
          <w:p w:rsidR="00BD5990" w:rsidRDefault="008C7A34">
            <w:pPr>
              <w:numPr>
                <w:ilvl w:val="0"/>
                <w:numId w:val="21"/>
              </w:numPr>
              <w:spacing w:line="240" w:lineRule="auto"/>
              <w:contextualSpacing/>
            </w:pPr>
            <w:r>
              <w:t>Problem</w:t>
            </w:r>
          </w:p>
          <w:p w:rsidR="00BD5990" w:rsidRDefault="008C7A34">
            <w:pPr>
              <w:numPr>
                <w:ilvl w:val="0"/>
                <w:numId w:val="21"/>
              </w:numPr>
              <w:spacing w:line="240" w:lineRule="auto"/>
              <w:contextualSpacing/>
            </w:pPr>
            <w:r>
              <w:t>Liquid</w:t>
            </w:r>
          </w:p>
          <w:p w:rsidR="00BD5990" w:rsidRDefault="008C7A34">
            <w:pPr>
              <w:numPr>
                <w:ilvl w:val="0"/>
                <w:numId w:val="21"/>
              </w:numPr>
              <w:spacing w:line="240" w:lineRule="auto"/>
              <w:contextualSpacing/>
            </w:pPr>
            <w:r>
              <w:t>Mixture</w:t>
            </w:r>
          </w:p>
          <w:p w:rsidR="00BD5990" w:rsidRDefault="008C7A34">
            <w:pPr>
              <w:numPr>
                <w:ilvl w:val="0"/>
                <w:numId w:val="21"/>
              </w:numPr>
              <w:spacing w:line="240" w:lineRule="auto"/>
              <w:contextualSpacing/>
            </w:pPr>
            <w:r>
              <w:t>Force</w:t>
            </w:r>
          </w:p>
          <w:p w:rsidR="00BD5990" w:rsidRDefault="00BD5990">
            <w:pPr>
              <w:spacing w:line="240" w:lineRule="auto"/>
            </w:pPr>
          </w:p>
          <w:p w:rsidR="00BD5990" w:rsidRDefault="008C7A34">
            <w:pPr>
              <w:spacing w:line="240" w:lineRule="auto"/>
              <w:rPr>
                <w:b/>
                <w:sz w:val="24"/>
                <w:szCs w:val="24"/>
                <w:u w:val="single"/>
              </w:rPr>
            </w:pPr>
            <w:r>
              <w:rPr>
                <w:b/>
                <w:sz w:val="24"/>
                <w:szCs w:val="24"/>
                <w:u w:val="single"/>
              </w:rPr>
              <w:t xml:space="preserve">Option </w:t>
            </w:r>
          </w:p>
          <w:p w:rsidR="00BD5990" w:rsidRDefault="008C7A34">
            <w:pPr>
              <w:spacing w:line="240" w:lineRule="auto"/>
              <w:rPr>
                <w:color w:val="FF0000"/>
              </w:rPr>
            </w:pPr>
            <w:r>
              <w:rPr>
                <w:color w:val="FF0000"/>
              </w:rPr>
              <w:t>When one substance is dissolved into another substance, it is known as</w:t>
            </w:r>
          </w:p>
          <w:p w:rsidR="00BD5990" w:rsidRDefault="008C7A34">
            <w:pPr>
              <w:numPr>
                <w:ilvl w:val="0"/>
                <w:numId w:val="20"/>
              </w:numPr>
              <w:spacing w:line="240" w:lineRule="auto"/>
              <w:contextualSpacing/>
              <w:rPr>
                <w:color w:val="FF0000"/>
              </w:rPr>
            </w:pPr>
            <w:r>
              <w:rPr>
                <w:color w:val="FF0000"/>
              </w:rPr>
              <w:t>Force</w:t>
            </w:r>
          </w:p>
          <w:p w:rsidR="00BD5990" w:rsidRDefault="008C7A34">
            <w:pPr>
              <w:numPr>
                <w:ilvl w:val="0"/>
                <w:numId w:val="20"/>
              </w:numPr>
              <w:spacing w:line="240" w:lineRule="auto"/>
              <w:contextualSpacing/>
              <w:rPr>
                <w:color w:val="FF0000"/>
              </w:rPr>
            </w:pPr>
            <w:r>
              <w:rPr>
                <w:color w:val="FF0000"/>
              </w:rPr>
              <w:t>Solutions</w:t>
            </w:r>
          </w:p>
          <w:p w:rsidR="00BD5990" w:rsidRDefault="008C7A34">
            <w:pPr>
              <w:numPr>
                <w:ilvl w:val="0"/>
                <w:numId w:val="20"/>
              </w:numPr>
              <w:spacing w:line="240" w:lineRule="auto"/>
              <w:contextualSpacing/>
              <w:rPr>
                <w:color w:val="FF0000"/>
              </w:rPr>
            </w:pPr>
            <w:r>
              <w:rPr>
                <w:color w:val="FF0000"/>
              </w:rPr>
              <w:t>Problems</w:t>
            </w:r>
          </w:p>
          <w:p w:rsidR="00BD5990" w:rsidRDefault="008C7A34">
            <w:pPr>
              <w:numPr>
                <w:ilvl w:val="0"/>
                <w:numId w:val="20"/>
              </w:numPr>
              <w:spacing w:line="240" w:lineRule="auto"/>
              <w:contextualSpacing/>
              <w:rPr>
                <w:color w:val="FF0000"/>
              </w:rPr>
            </w:pPr>
            <w:r>
              <w:rPr>
                <w:color w:val="FF0000"/>
              </w:rPr>
              <w:t>Insulator</w:t>
            </w:r>
          </w:p>
        </w:tc>
      </w:tr>
      <w:tr w:rsidR="00BD5990" w:rsidTr="00B236E0">
        <w:trPr>
          <w:trHeight w:val="1580"/>
        </w:trPr>
        <w:tc>
          <w:tcPr>
            <w:tcW w:w="1800" w:type="dxa"/>
            <w:shd w:val="clear" w:color="auto" w:fill="auto"/>
            <w:tcMar>
              <w:top w:w="100" w:type="dxa"/>
              <w:left w:w="100" w:type="dxa"/>
              <w:bottom w:w="100" w:type="dxa"/>
              <w:right w:w="100" w:type="dxa"/>
            </w:tcMar>
          </w:tcPr>
          <w:p w:rsidR="00BD5990" w:rsidRDefault="00BD5990">
            <w:pPr>
              <w:widowControl w:val="0"/>
              <w:spacing w:line="240" w:lineRule="auto"/>
            </w:pPr>
          </w:p>
        </w:tc>
        <w:tc>
          <w:tcPr>
            <w:tcW w:w="9315" w:type="dxa"/>
            <w:tcMar>
              <w:top w:w="100" w:type="dxa"/>
              <w:left w:w="100" w:type="dxa"/>
              <w:bottom w:w="100" w:type="dxa"/>
              <w:right w:w="100" w:type="dxa"/>
            </w:tcMar>
          </w:tcPr>
          <w:p w:rsidR="00BD5990" w:rsidRDefault="00BD5990">
            <w:pPr>
              <w:spacing w:line="240" w:lineRule="auto"/>
              <w:rPr>
                <w:b/>
                <w:sz w:val="24"/>
                <w:szCs w:val="24"/>
                <w:u w:val="single"/>
              </w:rPr>
            </w:pPr>
          </w:p>
        </w:tc>
      </w:tr>
    </w:tbl>
    <w:p w:rsidR="00BD5990" w:rsidRDefault="00BD5990"/>
    <w:p w:rsidR="00BD5990" w:rsidRDefault="00BD5990"/>
    <w:p w:rsidR="00BD5990" w:rsidRDefault="00BD5990"/>
    <w:p w:rsidR="00BD5990" w:rsidRDefault="00BD5990"/>
    <w:p w:rsidR="00BD5990" w:rsidRDefault="00BD5990"/>
    <w:p w:rsidR="00BD5990" w:rsidRDefault="00BD5990"/>
    <w:p w:rsidR="00BD5990" w:rsidRDefault="00BD5990"/>
    <w:p w:rsidR="00BD5990" w:rsidRDefault="00BD5990"/>
    <w:p w:rsidR="00BD5990" w:rsidRDefault="00BD5990"/>
    <w:p w:rsidR="00BD5990" w:rsidRDefault="00BD5990"/>
    <w:p w:rsidR="00BD5990" w:rsidRDefault="00BD5990"/>
    <w:p w:rsidR="00BD5990" w:rsidRDefault="00BD5990"/>
    <w:p w:rsidR="00BD5990" w:rsidRDefault="00BD5990"/>
    <w:p w:rsidR="00BD5990" w:rsidRDefault="00BD5990"/>
    <w:p w:rsidR="00BD5990" w:rsidRDefault="00BD5990"/>
    <w:p w:rsidR="00BD5990" w:rsidRDefault="00BD5990"/>
    <w:p w:rsidR="00BD5990" w:rsidRDefault="00BD5990"/>
    <w:p w:rsidR="00BD5990" w:rsidRDefault="00BD5990"/>
    <w:p w:rsidR="00BD5990" w:rsidRDefault="00BD5990"/>
    <w:sectPr w:rsidR="00BD5990" w:rsidSect="00B236E0">
      <w:headerReference w:type="default" r:id="rId42"/>
      <w:footerReference w:type="default" r:id="rId43"/>
      <w:headerReference w:type="first" r:id="rId44"/>
      <w:footerReference w:type="first" r:id="rId45"/>
      <w:pgSz w:w="12240" w:h="15840"/>
      <w:pgMar w:top="720" w:right="720" w:bottom="720" w:left="72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3A3D" w:rsidRDefault="00DD3A3D">
      <w:pPr>
        <w:spacing w:line="240" w:lineRule="auto"/>
      </w:pPr>
      <w:r>
        <w:separator/>
      </w:r>
    </w:p>
  </w:endnote>
  <w:endnote w:type="continuationSeparator" w:id="0">
    <w:p w:rsidR="00DD3A3D" w:rsidRDefault="00DD3A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6E0" w:rsidRPr="00A740BE" w:rsidRDefault="00B236E0" w:rsidP="00B236E0">
    <w:pPr>
      <w:jc w:val="right"/>
    </w:pPr>
    <w:r>
      <w:pict>
        <v:rect id="_x0000_i1025" style="width:468pt;height:1pt" o:hralign="center" o:hrstd="t" o:hr="t" fillcolor="#a0a0a0" stroked="f"/>
      </w:pict>
    </w:r>
  </w:p>
  <w:p w:rsidR="00B236E0" w:rsidRPr="00722CB9" w:rsidRDefault="00B236E0" w:rsidP="00B236E0">
    <w:pPr>
      <w:pStyle w:val="Footer"/>
      <w:spacing w:after="60"/>
      <w:rPr>
        <w:color w:val="A6A6A6" w:themeColor="background1" w:themeShade="A6"/>
        <w:sz w:val="12"/>
        <w:szCs w:val="12"/>
      </w:rPr>
    </w:pPr>
  </w:p>
  <w:p w:rsidR="00B236E0" w:rsidRPr="00722CB9" w:rsidRDefault="00B236E0" w:rsidP="00B236E0">
    <w:pPr>
      <w:pStyle w:val="Footer"/>
      <w:spacing w:after="60"/>
      <w:rPr>
        <w:color w:val="A6A6A6" w:themeColor="background1" w:themeShade="A6"/>
        <w:sz w:val="17"/>
        <w:szCs w:val="17"/>
      </w:rPr>
    </w:pPr>
    <w:r w:rsidRPr="00722CB9">
      <w:rPr>
        <w:color w:val="A6A6A6" w:themeColor="background1" w:themeShade="A6"/>
        <w:sz w:val="17"/>
        <w:szCs w:val="17"/>
      </w:rPr>
      <w:t xml:space="preserve">Copyright Learning Systems Associates and Tomorrow’s Education Network                                      </w:t>
    </w:r>
    <w:r>
      <w:rPr>
        <w:color w:val="A6A6A6" w:themeColor="background1" w:themeShade="A6"/>
        <w:sz w:val="17"/>
        <w:szCs w:val="17"/>
      </w:rPr>
      <w:tab/>
      <w:t xml:space="preserve">                                    </w:t>
    </w:r>
    <w:hyperlink r:id="rId1" w:history="1">
      <w:r w:rsidRPr="00722CB9">
        <w:rPr>
          <w:rStyle w:val="Hyperlink"/>
          <w:color w:val="A6A6A6" w:themeColor="background1" w:themeShade="A6"/>
          <w:sz w:val="17"/>
          <w:szCs w:val="17"/>
        </w:rPr>
        <w:t>http://www.10list.org</w:t>
      </w:r>
    </w:hyperlink>
  </w:p>
  <w:p w:rsidR="00B236E0" w:rsidRPr="00940015" w:rsidRDefault="00B236E0" w:rsidP="00B236E0">
    <w:pPr>
      <w:pStyle w:val="Footer"/>
      <w:spacing w:after="60"/>
      <w:rPr>
        <w:color w:val="A6A6A6" w:themeColor="background1" w:themeShade="A6"/>
        <w:sz w:val="17"/>
        <w:szCs w:val="17"/>
      </w:rPr>
    </w:pPr>
    <w:r w:rsidRPr="00722CB9">
      <w:rPr>
        <w:color w:val="A6A6A6" w:themeColor="background1" w:themeShade="A6"/>
        <w:sz w:val="17"/>
        <w:szCs w:val="17"/>
      </w:rPr>
      <w:t xml:space="preserve">This work is licensed under a </w:t>
    </w:r>
    <w:r w:rsidRPr="00940015">
      <w:rPr>
        <w:color w:val="A6A6A6" w:themeColor="background1" w:themeShade="A6"/>
        <w:sz w:val="17"/>
        <w:szCs w:val="17"/>
      </w:rPr>
      <w:t>Creative Commons Attribution-Noncommercial 4.0 International License</w:t>
    </w:r>
    <w:r w:rsidRPr="00722CB9">
      <w:rPr>
        <w:color w:val="A6A6A6" w:themeColor="background1" w:themeShade="A6"/>
        <w:sz w:val="17"/>
        <w:szCs w:val="17"/>
      </w:rPr>
      <w:t xml:space="preserve">           </w:t>
    </w:r>
    <w:r>
      <w:rPr>
        <w:color w:val="A6A6A6" w:themeColor="background1" w:themeShade="A6"/>
        <w:sz w:val="17"/>
        <w:szCs w:val="17"/>
      </w:rPr>
      <w:t xml:space="preserve">    </w:t>
    </w:r>
    <w:r>
      <w:rPr>
        <w:color w:val="A6A6A6" w:themeColor="background1" w:themeShade="A6"/>
        <w:sz w:val="17"/>
        <w:szCs w:val="17"/>
      </w:rPr>
      <w:t xml:space="preserve">                              </w:t>
    </w:r>
    <w:r>
      <w:rPr>
        <w:color w:val="A6A6A6" w:themeColor="background1" w:themeShade="A6"/>
        <w:sz w:val="17"/>
        <w:szCs w:val="17"/>
      </w:rPr>
      <w:t xml:space="preserve"> </w:t>
    </w:r>
    <w:r w:rsidRPr="00722CB9">
      <w:rPr>
        <w:noProof/>
        <w:color w:val="A6A6A6" w:themeColor="background1" w:themeShade="A6"/>
        <w:sz w:val="17"/>
        <w:szCs w:val="17"/>
      </w:rPr>
      <w:t xml:space="preserve">Page </w:t>
    </w:r>
    <w:r w:rsidRPr="00722CB9">
      <w:rPr>
        <w:bCs/>
        <w:noProof/>
        <w:color w:val="A6A6A6" w:themeColor="background1" w:themeShade="A6"/>
        <w:sz w:val="17"/>
        <w:szCs w:val="17"/>
      </w:rPr>
      <w:fldChar w:fldCharType="begin"/>
    </w:r>
    <w:r w:rsidRPr="00722CB9">
      <w:rPr>
        <w:bCs/>
        <w:noProof/>
        <w:color w:val="A6A6A6" w:themeColor="background1" w:themeShade="A6"/>
        <w:sz w:val="17"/>
        <w:szCs w:val="17"/>
      </w:rPr>
      <w:instrText xml:space="preserve"> PAGE  \* Arabic  \* MERGEFORMAT </w:instrText>
    </w:r>
    <w:r w:rsidRPr="00722CB9">
      <w:rPr>
        <w:bCs/>
        <w:noProof/>
        <w:color w:val="A6A6A6" w:themeColor="background1" w:themeShade="A6"/>
        <w:sz w:val="17"/>
        <w:szCs w:val="17"/>
      </w:rPr>
      <w:fldChar w:fldCharType="separate"/>
    </w:r>
    <w:r>
      <w:rPr>
        <w:bCs/>
        <w:noProof/>
        <w:color w:val="A6A6A6" w:themeColor="background1" w:themeShade="A6"/>
        <w:sz w:val="17"/>
        <w:szCs w:val="17"/>
      </w:rPr>
      <w:t>1</w:t>
    </w:r>
    <w:r w:rsidRPr="00722CB9">
      <w:rPr>
        <w:bCs/>
        <w:noProof/>
        <w:color w:val="A6A6A6" w:themeColor="background1" w:themeShade="A6"/>
        <w:sz w:val="17"/>
        <w:szCs w:val="17"/>
      </w:rPr>
      <w:fldChar w:fldCharType="end"/>
    </w:r>
    <w:r w:rsidRPr="00722CB9">
      <w:rPr>
        <w:noProof/>
        <w:color w:val="A6A6A6" w:themeColor="background1" w:themeShade="A6"/>
        <w:sz w:val="17"/>
        <w:szCs w:val="17"/>
      </w:rPr>
      <w:t xml:space="preserve"> of </w:t>
    </w:r>
    <w:r w:rsidRPr="00722CB9">
      <w:rPr>
        <w:bCs/>
        <w:noProof/>
        <w:color w:val="A6A6A6" w:themeColor="background1" w:themeShade="A6"/>
        <w:sz w:val="17"/>
        <w:szCs w:val="17"/>
      </w:rPr>
      <w:fldChar w:fldCharType="begin"/>
    </w:r>
    <w:r w:rsidRPr="00722CB9">
      <w:rPr>
        <w:bCs/>
        <w:noProof/>
        <w:color w:val="A6A6A6" w:themeColor="background1" w:themeShade="A6"/>
        <w:sz w:val="17"/>
        <w:szCs w:val="17"/>
      </w:rPr>
      <w:instrText xml:space="preserve"> NUMPAGES  \* Arabic  \* MERGEFORMAT </w:instrText>
    </w:r>
    <w:r w:rsidRPr="00722CB9">
      <w:rPr>
        <w:bCs/>
        <w:noProof/>
        <w:color w:val="A6A6A6" w:themeColor="background1" w:themeShade="A6"/>
        <w:sz w:val="17"/>
        <w:szCs w:val="17"/>
      </w:rPr>
      <w:fldChar w:fldCharType="separate"/>
    </w:r>
    <w:r>
      <w:rPr>
        <w:bCs/>
        <w:noProof/>
        <w:color w:val="A6A6A6" w:themeColor="background1" w:themeShade="A6"/>
        <w:sz w:val="17"/>
        <w:szCs w:val="17"/>
      </w:rPr>
      <w:t>14</w:t>
    </w:r>
    <w:r w:rsidRPr="00722CB9">
      <w:rPr>
        <w:bCs/>
        <w:noProof/>
        <w:color w:val="A6A6A6" w:themeColor="background1" w:themeShade="A6"/>
        <w:sz w:val="17"/>
        <w:szCs w:val="17"/>
      </w:rPr>
      <w:fldChar w:fldCharType="end"/>
    </w:r>
  </w:p>
  <w:p w:rsidR="00B236E0" w:rsidRDefault="00B236E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990" w:rsidRDefault="008C7A34">
    <w:r>
      <w:t>Red questions are for district checkpoint only.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3A3D" w:rsidRDefault="00DD3A3D">
      <w:pPr>
        <w:spacing w:line="240" w:lineRule="auto"/>
      </w:pPr>
      <w:r>
        <w:separator/>
      </w:r>
    </w:p>
  </w:footnote>
  <w:footnote w:type="continuationSeparator" w:id="0">
    <w:p w:rsidR="00DD3A3D" w:rsidRDefault="00DD3A3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6E0" w:rsidRDefault="00B236E0">
    <w:pPr>
      <w:pStyle w:val="Header"/>
    </w:pPr>
  </w:p>
  <w:p w:rsidR="00B236E0" w:rsidRDefault="00B236E0" w:rsidP="00B236E0">
    <w:pPr>
      <w:pStyle w:val="Head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6"/>
      <w:gridCol w:w="5420"/>
    </w:tblGrid>
    <w:tr w:rsidR="00B236E0" w:rsidTr="00634BE2">
      <w:trPr>
        <w:trHeight w:val="629"/>
      </w:trPr>
      <w:tc>
        <w:tcPr>
          <w:tcW w:w="7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236E0" w:rsidRDefault="00B236E0" w:rsidP="00B236E0">
          <w:pPr>
            <w:rPr>
              <w:noProof/>
            </w:rPr>
          </w:pPr>
          <w:r>
            <w:rPr>
              <w:noProof/>
            </w:rPr>
            <w:drawing>
              <wp:inline distT="0" distB="0" distL="0" distR="0" wp14:anchorId="18D9B600" wp14:editId="7327CEC7">
                <wp:extent cx="878543" cy="457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sert-gray-logo.png"/>
                        <pic:cNvPicPr/>
                      </pic:nvPicPr>
                      <pic:blipFill>
                        <a:blip r:embed="rId1">
                          <a:extLst>
                            <a:ext uri="{28A0092B-C50C-407E-A947-70E740481C1C}">
                              <a14:useLocalDpi xmlns:a14="http://schemas.microsoft.com/office/drawing/2010/main" val="0"/>
                            </a:ext>
                          </a:extLst>
                        </a:blip>
                        <a:stretch>
                          <a:fillRect/>
                        </a:stretch>
                      </pic:blipFill>
                      <pic:spPr>
                        <a:xfrm>
                          <a:off x="0" y="0"/>
                          <a:ext cx="878543" cy="457200"/>
                        </a:xfrm>
                        <a:prstGeom prst="rect">
                          <a:avLst/>
                        </a:prstGeom>
                      </pic:spPr>
                    </pic:pic>
                  </a:graphicData>
                </a:graphic>
              </wp:inline>
            </w:drawing>
          </w:r>
        </w:p>
      </w:tc>
      <w:tc>
        <w:tcPr>
          <w:tcW w:w="7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236E0" w:rsidRPr="00722CB9" w:rsidRDefault="00B236E0" w:rsidP="00B236E0">
          <w:pPr>
            <w:jc w:val="right"/>
            <w:rPr>
              <w:noProof/>
              <w:color w:val="A6A6A6" w:themeColor="background1" w:themeShade="A6"/>
            </w:rPr>
          </w:pPr>
          <w:r w:rsidRPr="00722CB9">
            <w:rPr>
              <w:noProof/>
              <w:color w:val="A6A6A6" w:themeColor="background1" w:themeShade="A6"/>
            </w:rPr>
            <w:t xml:space="preserve">Item Bank </w:t>
          </w:r>
          <w:r>
            <w:rPr>
              <w:noProof/>
              <w:color w:val="A6A6A6" w:themeColor="background1" w:themeShade="A6"/>
            </w:rPr>
            <w:t>– 5</w:t>
          </w:r>
          <w:r w:rsidRPr="00B236E0">
            <w:rPr>
              <w:noProof/>
              <w:color w:val="A6A6A6" w:themeColor="background1" w:themeShade="A6"/>
              <w:vertAlign w:val="superscript"/>
            </w:rPr>
            <w:t>th</w:t>
          </w:r>
          <w:r>
            <w:rPr>
              <w:noProof/>
              <w:color w:val="A6A6A6" w:themeColor="background1" w:themeShade="A6"/>
            </w:rPr>
            <w:t xml:space="preserve"> Grade Science</w:t>
          </w:r>
        </w:p>
      </w:tc>
    </w:tr>
  </w:tbl>
  <w:p w:rsidR="00B236E0" w:rsidRDefault="00B236E0" w:rsidP="00B236E0">
    <w:pPr>
      <w:jc w:val="right"/>
    </w:pPr>
    <w:r>
      <w:pict>
        <v:rect id="_x0000_i1026" style="width:468pt;height:1pt" o:hralign="center" o:hrstd="t" o:hr="t" fillcolor="#a0a0a0" stroked="f"/>
      </w:pict>
    </w:r>
  </w:p>
  <w:p w:rsidR="00B236E0" w:rsidRDefault="00B236E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990" w:rsidRDefault="008C7A34">
    <w:pPr>
      <w:jc w:val="center"/>
      <w:rPr>
        <w:b/>
      </w:rPr>
    </w:pPr>
    <w:r>
      <w:rPr>
        <w:b/>
      </w:rPr>
      <w:t>Item Bank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7684F"/>
    <w:multiLevelType w:val="multilevel"/>
    <w:tmpl w:val="BF2A37A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B2C5920"/>
    <w:multiLevelType w:val="multilevel"/>
    <w:tmpl w:val="B34E2E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6D5106"/>
    <w:multiLevelType w:val="multilevel"/>
    <w:tmpl w:val="0E44AC5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14C61218"/>
    <w:multiLevelType w:val="multilevel"/>
    <w:tmpl w:val="C0FAC43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1510320F"/>
    <w:multiLevelType w:val="multilevel"/>
    <w:tmpl w:val="4E2C808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1BA82A73"/>
    <w:multiLevelType w:val="multilevel"/>
    <w:tmpl w:val="742C228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1D25555B"/>
    <w:multiLevelType w:val="multilevel"/>
    <w:tmpl w:val="AD565EF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1F18130B"/>
    <w:multiLevelType w:val="multilevel"/>
    <w:tmpl w:val="5E044F5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21A26EC6"/>
    <w:multiLevelType w:val="multilevel"/>
    <w:tmpl w:val="EBD6336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24545D96"/>
    <w:multiLevelType w:val="multilevel"/>
    <w:tmpl w:val="0D70CD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49A589C"/>
    <w:multiLevelType w:val="multilevel"/>
    <w:tmpl w:val="63CE461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27726F10"/>
    <w:multiLevelType w:val="multilevel"/>
    <w:tmpl w:val="EF7CEF1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2ABE771D"/>
    <w:multiLevelType w:val="multilevel"/>
    <w:tmpl w:val="EE0E12B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2D931E6D"/>
    <w:multiLevelType w:val="multilevel"/>
    <w:tmpl w:val="C7384A9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32355DE8"/>
    <w:multiLevelType w:val="multilevel"/>
    <w:tmpl w:val="8C1C7E9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397B6E50"/>
    <w:multiLevelType w:val="multilevel"/>
    <w:tmpl w:val="93E681C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3FAF5633"/>
    <w:multiLevelType w:val="multilevel"/>
    <w:tmpl w:val="369C7A9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6660426"/>
    <w:multiLevelType w:val="multilevel"/>
    <w:tmpl w:val="931AB22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15:restartNumberingAfterBreak="0">
    <w:nsid w:val="49CF49E9"/>
    <w:multiLevelType w:val="multilevel"/>
    <w:tmpl w:val="7E56120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4AA569FA"/>
    <w:multiLevelType w:val="multilevel"/>
    <w:tmpl w:val="E04EB73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 w15:restartNumberingAfterBreak="0">
    <w:nsid w:val="4F14074C"/>
    <w:multiLevelType w:val="multilevel"/>
    <w:tmpl w:val="23C6A60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 w15:restartNumberingAfterBreak="0">
    <w:nsid w:val="51974194"/>
    <w:multiLevelType w:val="multilevel"/>
    <w:tmpl w:val="248206B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15:restartNumberingAfterBreak="0">
    <w:nsid w:val="51DC3712"/>
    <w:multiLevelType w:val="multilevel"/>
    <w:tmpl w:val="B4328E1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 w15:restartNumberingAfterBreak="0">
    <w:nsid w:val="51E05432"/>
    <w:multiLevelType w:val="multilevel"/>
    <w:tmpl w:val="92820A7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 w15:restartNumberingAfterBreak="0">
    <w:nsid w:val="556C4835"/>
    <w:multiLevelType w:val="multilevel"/>
    <w:tmpl w:val="9F52A1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 w15:restartNumberingAfterBreak="0">
    <w:nsid w:val="605D19CC"/>
    <w:multiLevelType w:val="multilevel"/>
    <w:tmpl w:val="D1DC8A7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6" w15:restartNumberingAfterBreak="0">
    <w:nsid w:val="67B60AB9"/>
    <w:multiLevelType w:val="multilevel"/>
    <w:tmpl w:val="FF68DFF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 w15:restartNumberingAfterBreak="0">
    <w:nsid w:val="6930200E"/>
    <w:multiLevelType w:val="multilevel"/>
    <w:tmpl w:val="BEC4E94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8" w15:restartNumberingAfterBreak="0">
    <w:nsid w:val="6C1951EE"/>
    <w:multiLevelType w:val="multilevel"/>
    <w:tmpl w:val="AB5C912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9" w15:restartNumberingAfterBreak="0">
    <w:nsid w:val="73293A82"/>
    <w:multiLevelType w:val="multilevel"/>
    <w:tmpl w:val="794E495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0" w15:restartNumberingAfterBreak="0">
    <w:nsid w:val="736124B5"/>
    <w:multiLevelType w:val="multilevel"/>
    <w:tmpl w:val="D5467A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7367181B"/>
    <w:multiLevelType w:val="multilevel"/>
    <w:tmpl w:val="EC90171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2" w15:restartNumberingAfterBreak="0">
    <w:nsid w:val="75FC0BF7"/>
    <w:multiLevelType w:val="multilevel"/>
    <w:tmpl w:val="5F0E389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25"/>
  </w:num>
  <w:num w:numId="2">
    <w:abstractNumId w:val="28"/>
  </w:num>
  <w:num w:numId="3">
    <w:abstractNumId w:val="29"/>
  </w:num>
  <w:num w:numId="4">
    <w:abstractNumId w:val="32"/>
  </w:num>
  <w:num w:numId="5">
    <w:abstractNumId w:val="20"/>
  </w:num>
  <w:num w:numId="6">
    <w:abstractNumId w:val="6"/>
  </w:num>
  <w:num w:numId="7">
    <w:abstractNumId w:val="18"/>
  </w:num>
  <w:num w:numId="8">
    <w:abstractNumId w:val="30"/>
  </w:num>
  <w:num w:numId="9">
    <w:abstractNumId w:val="22"/>
  </w:num>
  <w:num w:numId="10">
    <w:abstractNumId w:val="11"/>
  </w:num>
  <w:num w:numId="11">
    <w:abstractNumId w:val="23"/>
  </w:num>
  <w:num w:numId="12">
    <w:abstractNumId w:val="31"/>
  </w:num>
  <w:num w:numId="13">
    <w:abstractNumId w:val="17"/>
  </w:num>
  <w:num w:numId="14">
    <w:abstractNumId w:val="1"/>
  </w:num>
  <w:num w:numId="15">
    <w:abstractNumId w:val="24"/>
  </w:num>
  <w:num w:numId="16">
    <w:abstractNumId w:val="7"/>
  </w:num>
  <w:num w:numId="17">
    <w:abstractNumId w:val="19"/>
  </w:num>
  <w:num w:numId="18">
    <w:abstractNumId w:val="9"/>
  </w:num>
  <w:num w:numId="19">
    <w:abstractNumId w:val="3"/>
  </w:num>
  <w:num w:numId="20">
    <w:abstractNumId w:val="0"/>
  </w:num>
  <w:num w:numId="21">
    <w:abstractNumId w:val="12"/>
  </w:num>
  <w:num w:numId="22">
    <w:abstractNumId w:val="10"/>
  </w:num>
  <w:num w:numId="23">
    <w:abstractNumId w:val="26"/>
  </w:num>
  <w:num w:numId="24">
    <w:abstractNumId w:val="27"/>
  </w:num>
  <w:num w:numId="25">
    <w:abstractNumId w:val="16"/>
  </w:num>
  <w:num w:numId="26">
    <w:abstractNumId w:val="8"/>
  </w:num>
  <w:num w:numId="27">
    <w:abstractNumId w:val="4"/>
  </w:num>
  <w:num w:numId="28">
    <w:abstractNumId w:val="21"/>
  </w:num>
  <w:num w:numId="29">
    <w:abstractNumId w:val="13"/>
  </w:num>
  <w:num w:numId="30">
    <w:abstractNumId w:val="14"/>
  </w:num>
  <w:num w:numId="31">
    <w:abstractNumId w:val="15"/>
  </w:num>
  <w:num w:numId="32">
    <w:abstractNumId w:val="2"/>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BD5990"/>
    <w:rsid w:val="002354A9"/>
    <w:rsid w:val="00727543"/>
    <w:rsid w:val="00744067"/>
    <w:rsid w:val="008C7A34"/>
    <w:rsid w:val="00B236E0"/>
    <w:rsid w:val="00BD5990"/>
    <w:rsid w:val="00DD3A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A030DD-06AF-4424-8131-CEE544BA6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744067"/>
    <w:pPr>
      <w:tabs>
        <w:tab w:val="center" w:pos="4680"/>
        <w:tab w:val="right" w:pos="9360"/>
      </w:tabs>
      <w:spacing w:line="240" w:lineRule="auto"/>
    </w:pPr>
  </w:style>
  <w:style w:type="character" w:customStyle="1" w:styleId="HeaderChar">
    <w:name w:val="Header Char"/>
    <w:basedOn w:val="DefaultParagraphFont"/>
    <w:link w:val="Header"/>
    <w:uiPriority w:val="99"/>
    <w:rsid w:val="00744067"/>
  </w:style>
  <w:style w:type="paragraph" w:styleId="Footer">
    <w:name w:val="footer"/>
    <w:basedOn w:val="Normal"/>
    <w:link w:val="FooterChar"/>
    <w:uiPriority w:val="99"/>
    <w:unhideWhenUsed/>
    <w:rsid w:val="00744067"/>
    <w:pPr>
      <w:tabs>
        <w:tab w:val="center" w:pos="4680"/>
        <w:tab w:val="right" w:pos="9360"/>
      </w:tabs>
      <w:spacing w:line="240" w:lineRule="auto"/>
    </w:pPr>
  </w:style>
  <w:style w:type="character" w:customStyle="1" w:styleId="FooterChar">
    <w:name w:val="Footer Char"/>
    <w:basedOn w:val="DefaultParagraphFont"/>
    <w:link w:val="Footer"/>
    <w:uiPriority w:val="99"/>
    <w:rsid w:val="00744067"/>
  </w:style>
  <w:style w:type="character" w:styleId="Hyperlink">
    <w:name w:val="Hyperlink"/>
    <w:basedOn w:val="DefaultParagraphFont"/>
    <w:uiPriority w:val="99"/>
    <w:unhideWhenUsed/>
    <w:rsid w:val="00B236E0"/>
    <w:rPr>
      <w:color w:val="0000FF"/>
      <w:u w:val="single"/>
    </w:rPr>
  </w:style>
  <w:style w:type="table" w:styleId="TableGrid">
    <w:name w:val="Table Grid"/>
    <w:basedOn w:val="TableNormal"/>
    <w:uiPriority w:val="39"/>
    <w:rsid w:val="00B236E0"/>
    <w:pPr>
      <w:pBdr>
        <w:top w:val="none" w:sz="0" w:space="0" w:color="auto"/>
        <w:left w:val="none" w:sz="0" w:space="0" w:color="auto"/>
        <w:bottom w:val="none" w:sz="0" w:space="0" w:color="auto"/>
        <w:right w:val="none" w:sz="0" w:space="0" w:color="auto"/>
        <w:between w:val="none" w:sz="0" w:space="0" w:color="auto"/>
      </w:pBdr>
      <w:spacing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www.thegreenhead.com/2012/02/diamond-plate-coffee-mug.php" TargetMode="External"/><Relationship Id="rId39"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13.pn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ali3.acceleratelearning.com/scopes/87/elements/288904" TargetMode="External"/><Relationship Id="rId17" Type="http://schemas.openxmlformats.org/officeDocument/2006/relationships/hyperlink" Target="http://wps.prenhall.com/wps/media/objects/1040/1065708/ist/3_7.html" TargetMode="External"/><Relationship Id="rId25" Type="http://schemas.openxmlformats.org/officeDocument/2006/relationships/image" Target="media/image10.png"/><Relationship Id="rId33" Type="http://schemas.openxmlformats.org/officeDocument/2006/relationships/hyperlink" Target="http://www.thunderboltkids.co.za/Grade5/02-matter-and-materials/images/gd-0012.png" TargetMode="External"/><Relationship Id="rId38" Type="http://schemas.openxmlformats.org/officeDocument/2006/relationships/image" Target="media/image16.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2.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google.com/url?sa=i&amp;rct=j&amp;q=&amp;esrc=s&amp;source=images&amp;cd=&amp;cad=rja&amp;uact=8&amp;ved=0ahUKEwin-67OvYTVAhUHOSYKHYuPCH4QjRwIBw&amp;url=https%3A%2F%2Fwww.amazon.com%2FHOMMP-Disposable-Coffee-Sleeves-Counts%2Fdp%2FB018Q6XJFW&amp;psig=AFQjCNG_4AV9mw47GDp6ohA-ifLA_ufWLA&amp;ust=1499974223954741" TargetMode="External"/><Relationship Id="rId32" Type="http://schemas.openxmlformats.org/officeDocument/2006/relationships/hyperlink" Target="http://www.freestockphotos.biz/stockphoto/16203" TargetMode="Externa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http://www.freestockphotos.biz/stockphoto/16203" TargetMode="External"/><Relationship Id="rId36"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hyperlink" Target="https://ali3.acceleratelearning.com/scopes/87/elements/288904" TargetMode="External"/><Relationship Id="rId31" Type="http://schemas.openxmlformats.org/officeDocument/2006/relationships/hyperlink" Target="http://www.thegreenhead.com/2012/02/diamond-plate-coffee-mug.php" TargetMode="External"/><Relationship Id="rId44"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ogle.com/url?sa=i&amp;rct=j&amp;q=&amp;esrc=s&amp;source=images&amp;cd=&amp;ved=0ahUKEwiQ45-ksITVAhVD6SYKHUmLBGAQjRwIBw&amp;url=https%3A%2F%2Fwww.teachersource.com%2Fproduct%2Ftriple-beam-balance-ohaus-750-so%2Flab-equipment&amp;psig=AFQjCNHP8GxlWkXWBxGah8IiQ059YsvmRw&amp;ust=1499970658351265" TargetMode="External"/><Relationship Id="rId22" Type="http://schemas.openxmlformats.org/officeDocument/2006/relationships/hyperlink" Target="https://ali3.acceleratelearning.com/scopes/87/elements/5118" TargetMode="External"/><Relationship Id="rId27" Type="http://schemas.openxmlformats.org/officeDocument/2006/relationships/image" Target="media/image11.png"/><Relationship Id="rId30" Type="http://schemas.openxmlformats.org/officeDocument/2006/relationships/hyperlink" Target="https://www.amazon.com/HOMMP-Disposable-Coffee-Sleeves-Counts/dp/B018Q6XJFW" TargetMode="External"/><Relationship Id="rId35" Type="http://schemas.openxmlformats.org/officeDocument/2006/relationships/hyperlink" Target="http://www.dentonisd.org/Page/47492" TargetMode="External"/><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10list.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xzaq xmlns="15d20a1b-1783-42b3-bf43-b63c65b9212a">TX</xzaq>
    <Group xmlns="15d20a1b-1783-42b3-bf43-b63c65b9212a">Item Banks</Group>
    <Client_x0020_or_x0020_Event xmlns="15d20a1b-1783-42b3-bf43-b63c65b9212a" xsi:nil="true"/>
    <x_x0020_Subject xmlns="15d20a1b-1783-42b3-bf43-b63c65b9212a">Science</x_x0020_Subject>
    <x_x0020_Catagory xmlns="15d20a1b-1783-42b3-bf43-b63c65b9212a">Assessments</x_x0020_Catagory>
    <x_x0020_Grade xmlns="15d20a1b-1783-42b3-bf43-b63c65b9212a">5</x_x0020_Grad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75B4019C9034A4AB540AA0DAE641B7A" ma:contentTypeVersion="16" ma:contentTypeDescription="Create a new document." ma:contentTypeScope="" ma:versionID="62c0504e25c5eb0370465b5e64869422">
  <xsd:schema xmlns:xsd="http://www.w3.org/2001/XMLSchema" xmlns:xs="http://www.w3.org/2001/XMLSchema" xmlns:p="http://schemas.microsoft.com/office/2006/metadata/properties" xmlns:ns2="15d20a1b-1783-42b3-bf43-b63c65b9212a" targetNamespace="http://schemas.microsoft.com/office/2006/metadata/properties" ma:root="true" ma:fieldsID="b2bb3997f66dfd12a5cce107f3087eaa" ns2:_="">
    <xsd:import namespace="15d20a1b-1783-42b3-bf43-b63c65b9212a"/>
    <xsd:element name="properties">
      <xsd:complexType>
        <xsd:sequence>
          <xsd:element name="documentManagement">
            <xsd:complexType>
              <xsd:all>
                <xsd:element ref="ns2:x_x0020_Catagory"/>
                <xsd:element ref="ns2:Group" minOccurs="0"/>
                <xsd:element ref="ns2:x_x0020_Subject"/>
                <xsd:element ref="ns2:x_x0020_Grade" minOccurs="0"/>
                <xsd:element ref="ns2:xzaq"/>
                <xsd:element ref="ns2:Client_x0020_or_x0020_Ev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d20a1b-1783-42b3-bf43-b63c65b9212a" elementFormDefault="qualified">
    <xsd:import namespace="http://schemas.microsoft.com/office/2006/documentManagement/types"/>
    <xsd:import namespace="http://schemas.microsoft.com/office/infopath/2007/PartnerControls"/>
    <xsd:element name="x_x0020_Catagory" ma:index="1" ma:displayName="Catagory" ma:format="Dropdown" ma:internalName="x_x0020_Catagory">
      <xsd:simpleType>
        <xsd:restriction base="dms:Choice">
          <xsd:enumeration value="Assessments"/>
          <xsd:enumeration value="Presentation Slides"/>
          <xsd:enumeration value="Printable Standards"/>
          <xsd:enumeration value="Prioritized Standards"/>
          <xsd:enumeration value="Proficiency Scales"/>
          <xsd:enumeration value="Reference"/>
          <xsd:enumeration value="Samples &amp; Templates"/>
        </xsd:restriction>
      </xsd:simpleType>
    </xsd:element>
    <xsd:element name="Group" ma:index="2" nillable="true" ma:displayName="Topic" ma:format="Dropdown" ma:internalName="Group">
      <xsd:simpleType>
        <xsd:union memberTypes="dms:Text">
          <xsd:simpleType>
            <xsd:restriction base="dms:Choice">
              <xsd:enumeration value="Assessment"/>
              <xsd:enumeration value="Bold Moves"/>
              <xsd:enumeration value="Contemporary Literacy"/>
              <xsd:enumeration value="Curriculum"/>
              <xsd:enumeration value="Formative Assessments"/>
              <xsd:enumeration value="Grading &amp; Reporting"/>
              <xsd:enumeration value="Habits of Mind"/>
              <xsd:enumeration value="Instruction"/>
              <xsd:enumeration value="Instructional Data"/>
              <xsd:enumeration value="Item Banks"/>
              <xsd:enumeration value="Leadership"/>
              <xsd:enumeration value="Learning Strategies"/>
              <xsd:enumeration value="Proficiency Scales"/>
              <xsd:enumeration value="Standards"/>
              <xsd:enumeration value="Sustainability"/>
              <xsd:enumeration value="Summative Assessments"/>
              <xsd:enumeration value="Year-Long Context"/>
            </xsd:restriction>
          </xsd:simpleType>
        </xsd:union>
      </xsd:simpleType>
    </xsd:element>
    <xsd:element name="x_x0020_Subject" ma:index="3" ma:displayName="Discipline" ma:default="0" ma:format="Dropdown" ma:internalName="x_x0020_Subject">
      <xsd:simpleType>
        <xsd:restriction base="dms:Choice">
          <xsd:enumeration value="0"/>
          <xsd:enumeration value="ELA"/>
          <xsd:enumeration value="Math"/>
          <xsd:enumeration value="Science"/>
          <xsd:enumeration value="Soc Stud"/>
          <xsd:enumeration value="Tech"/>
          <xsd:enumeration value="BC Phase I"/>
          <xsd:enumeration value="BC Phase II"/>
          <xsd:enumeration value="BC Phase III"/>
          <xsd:enumeration value="BC Phase IIII"/>
        </xsd:restriction>
      </xsd:simpleType>
    </xsd:element>
    <xsd:element name="x_x0020_Grade" ma:index="4" nillable="true" ma:displayName="Grade" ma:default="__" ma:format="Dropdown" ma:internalName="x_x0020_Grade">
      <xsd:simpleType>
        <xsd:restriction base="dms:Choice">
          <xsd:enumeration value="__"/>
          <xsd:enumeration value="Pre-K"/>
          <xsd:enumeration value="K"/>
          <xsd:enumeration value="1"/>
          <xsd:enumeration value="2"/>
          <xsd:enumeration value="3"/>
          <xsd:enumeration value="4"/>
          <xsd:enumeration value="5"/>
          <xsd:enumeration value="6"/>
          <xsd:enumeration value="7"/>
          <xsd:enumeration value="8"/>
          <xsd:enumeration value="HS"/>
          <xsd:enumeration value="K - 5"/>
          <xsd:enumeration value="6 - 8"/>
        </xsd:restriction>
      </xsd:simpleType>
    </xsd:element>
    <xsd:element name="xzaq" ma:index="5" ma:displayName="State" ma:default="0" ma:format="Dropdown" ma:internalName="xzaq">
      <xsd:simpleType>
        <xsd:restriction base="dms:Choice">
          <xsd:enumeration value="0"/>
          <xsd:enumeration value="CA"/>
          <xsd:enumeration value="CT"/>
          <xsd:enumeration value="MT"/>
          <xsd:enumeration value="PA"/>
          <xsd:enumeration value="NJ"/>
          <xsd:enumeration value="NY"/>
          <xsd:enumeration value="TX"/>
        </xsd:restriction>
      </xsd:simpleType>
    </xsd:element>
    <xsd:element name="Client_x0020_or_x0020_Event" ma:index="6" nillable="true" ma:displayName="Source" ma:internalName="Client_x0020_or_x0020_Even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7" ma:displayName="Note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8529AF-84FB-4808-84A9-DF189AA55D80}">
  <ds:schemaRefs>
    <ds:schemaRef ds:uri="http://schemas.microsoft.com/office/2006/metadata/properties"/>
    <ds:schemaRef ds:uri="http://schemas.microsoft.com/office/infopath/2007/PartnerControls"/>
    <ds:schemaRef ds:uri="15d20a1b-1783-42b3-bf43-b63c65b9212a"/>
  </ds:schemaRefs>
</ds:datastoreItem>
</file>

<file path=customXml/itemProps2.xml><?xml version="1.0" encoding="utf-8"?>
<ds:datastoreItem xmlns:ds="http://schemas.openxmlformats.org/officeDocument/2006/customXml" ds:itemID="{33CA72B3-3ECD-4E3B-8E72-4C411D22EC58}">
  <ds:schemaRefs>
    <ds:schemaRef ds:uri="http://schemas.microsoft.com/sharepoint/v3/contenttype/forms"/>
  </ds:schemaRefs>
</ds:datastoreItem>
</file>

<file path=customXml/itemProps3.xml><?xml version="1.0" encoding="utf-8"?>
<ds:datastoreItem xmlns:ds="http://schemas.openxmlformats.org/officeDocument/2006/customXml" ds:itemID="{D4FF2308-526C-431C-B5BC-C5E6AB604C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d20a1b-1783-42b3-bf43-b63c65b921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1559</Words>
  <Characters>8889</Characters>
  <Application>Microsoft Office Word</Application>
  <DocSecurity>0</DocSecurity>
  <Lines>74</Lines>
  <Paragraphs>20</Paragraphs>
  <ScaleCrop>false</ScaleCrop>
  <Company/>
  <LinksUpToDate>false</LinksUpToDate>
  <CharactersWithSpaces>10428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Charlene Turner</cp:lastModifiedBy>
  <cp:revision>4</cp:revision>
  <dcterms:created xsi:type="dcterms:W3CDTF">2017-08-17T21:50:00Z</dcterms:created>
  <dcterms:modified xsi:type="dcterms:W3CDTF">2018-05-10T18:44:00Z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0x010100C75B4019C9034A4AB540AA0DAE641B7A</vt:lpwstr>
  </property>
  <property fmtid="{D5CDD505-2E9C-101B-9397-08002B2CF9AE}" pid="3" name="ckzm">
    <vt:lpwstr/>
  </property>
</Properties>
</file>